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D6AB4C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ПРИРОДНЫХ РЕСУРСОВ И ОХРАНЫ ОКРУЖАЮЩЕЙ СРЕДЫ СТАВРОПОЛЬСКОГО КРАЯ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июля 2020 года N 316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"Выдача разрешений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Федерации, используются для обеспечения питьевого и хозяйственно-бытового водоснабжения двух и более субъектов Российской Федерации"</w:t>
      </w:r>
    </w:p>
    <w:p w14:paraId="5A76563A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D6E430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27 июля 2010 года N 210-ФЗ "Об организации предоставления государственных и муниципальных услуг", Федеральным законом от 19 июля 2011 года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законодательные акты Российской Федерации", и постановлением Правительства Ставропольского края от 25 июля 2011 г. N 295-п "Об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услуг, Порядка разработки и утверждения органами исполнительной власти Ставропольского края административных регламентов исполнения государственных контрольных (надзорных) функций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исполнения государственных контрольных (надзорных) функций" приказываю: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CB53E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1E105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разрешений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Федерации, используются для обеспечения питьевого и хозяйственно-бытового водоснабжения двух и более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субъектов Российской Федерации".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239F6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64E3D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2. Контроль за выполнением настоящего приказа возложить на заместителя министра Чумакову И.В.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432A7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82F39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на следующий день после дня его официального опубликования.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86F9A" w14:textId="77777777" w:rsidR="00016451" w:rsidRPr="00016451" w:rsidRDefault="00016451" w:rsidP="0001645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А.Г.ХЛОПЯНОВ</w:t>
      </w:r>
    </w:p>
    <w:p w14:paraId="6ABE553D" w14:textId="77777777" w:rsidR="00016451" w:rsidRPr="00016451" w:rsidRDefault="00016451" w:rsidP="0001645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29.07.2020 N 316</w:t>
      </w:r>
    </w:p>
    <w:p w14:paraId="22D8ED63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РАЗРЕШЕНИЙ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ФЕДЕРАЦИИ, ИСПОЛЬЗУЮТСЯ ДЛЯ ОБЕСПЕЧЕНИЯ ПИТЬЕВОГО И ХОЗЯЙСТВЕННО-БЫТОВОГО ВОДОСНАБЖЕНИЯ ДВУХ И БОЛЕЕ СУБЪЕКТОВ РОССИЙСКОЙ ФЕДЕРАЦИИ"</w:t>
      </w:r>
    </w:p>
    <w:p w14:paraId="7717BBD7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48E0EE1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Предмет регулирования Административного регламента</w:t>
      </w:r>
    </w:p>
    <w:p w14:paraId="38DDBD9B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BFC46B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1. Административный регламент предоставления министерством природных ресурсов и охраны окружающей среды Ставропольского края государственной услуги "Выдача разрешений на создание искусственного земельного участка на водном объекте, находящемся в федеральной собственности и расположенном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Федерации, используются для обеспечения питьевого и хозяйственно-бытового водоснабжения двух и более субъектов Российской Федерации" (далее соответственно - искусственный земельный участок, искусственно созданный земельный участок, государственная услуга, Административный регламент) определяет сроки и последовательность административных процедур (действий) министерства природных ресурсов и охраны окружающей среды Ставропольского края (далее - министерство), порядок взаимодействия между структурными подразделениями министерства, его должностными лицами, а также порядок взаимодействия с заявителями, иными органами и организациями при предоставлении государственной услуги, предусмотренной настоящим Административным регламентом.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EFFEF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D3D1A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2. Действие настоящего Административного регламента не распространяется на случаи, если планируется создание искусственного земельного участка для обеспечения обороны страны и безопасности государства, или если искусственный земельный участок создается на водном объекте, который находится в федеральной собственности, полностью расположен на территории Ставропольского края и использование водных ресурсов которого осуществляется для обеспечения питьевого и хозяйственно-бытового водоснабжения двух и более субъектов Российской Федерации, либо на водном объекте или его части, которые находятся в федеральной собственности и не расположены на территории Ставропольского края.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E0102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Круг заявителей</w:t>
      </w:r>
    </w:p>
    <w:p w14:paraId="69A99F96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C330E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3. Заявителями являются заинтересованные в предоставлении государственной услуги федеральные органы исполнительной власти, исполнительные органы государственной власти субъекта Российской Федерации, органы местного самоуправления, физические лица, в том числе индивидуальные предприниматели, юридические лица (далее - заявители).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F79B4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CAB28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при взаимодействии с министерством могут выступать надлежащим образом уполномоченные представители (далее - представители).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8F0349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Требования к порядку информирования о предоставлении государственной услуги</w:t>
      </w:r>
    </w:p>
    <w:p w14:paraId="357DD49F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2AE14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4. Справочная информация: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D18B1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93FEE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 министерстве: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64A3B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A78D3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почтовый адрес: 355006 г. Ставрополь, ул. </w:t>
      </w:r>
      <w:proofErr w:type="spellStart"/>
      <w:r w:rsidRPr="00016451">
        <w:rPr>
          <w:rFonts w:ascii="Arial" w:eastAsia="Times New Roman" w:hAnsi="Arial" w:cs="Arial"/>
          <w:sz w:val="24"/>
          <w:szCs w:val="24"/>
          <w:lang w:eastAsia="ru-RU"/>
        </w:rPr>
        <w:t>Голенева</w:t>
      </w:r>
      <w:proofErr w:type="spellEnd"/>
      <w:r w:rsidRPr="00016451">
        <w:rPr>
          <w:rFonts w:ascii="Arial" w:eastAsia="Times New Roman" w:hAnsi="Arial" w:cs="Arial"/>
          <w:sz w:val="24"/>
          <w:szCs w:val="24"/>
          <w:lang w:eastAsia="ru-RU"/>
        </w:rPr>
        <w:t>, 18;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A03C1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ED96F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телефоны для справок: (8652) 94-20-03;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83465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2EBB96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факс: (8652) 94-73-41;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DF72D6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553A1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адрес электронной почты: mprsk@mpr26.ru;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64A29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7FEB4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адрес официального сайта в информационно-телекоммуникационной сети "Интернет": www.mpr26.ru;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32A51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B209E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об отделе, исполняющем полномочия по выдаче разрешений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расположены на территории Ставропольского края, используются для обеспечения питьевого и хозяйственно-бытового водоснабжения двух и более субъектов Российской Федерации (далее - уполномоченный отдел министерства):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F3A45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B3FFD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почтовый адрес: 355006 г. Ставрополь, ул. </w:t>
      </w:r>
      <w:proofErr w:type="spellStart"/>
      <w:r w:rsidRPr="00016451">
        <w:rPr>
          <w:rFonts w:ascii="Arial" w:eastAsia="Times New Roman" w:hAnsi="Arial" w:cs="Arial"/>
          <w:sz w:val="24"/>
          <w:szCs w:val="24"/>
          <w:lang w:eastAsia="ru-RU"/>
        </w:rPr>
        <w:t>Голенева</w:t>
      </w:r>
      <w:proofErr w:type="spellEnd"/>
      <w:r w:rsidRPr="00016451">
        <w:rPr>
          <w:rFonts w:ascii="Arial" w:eastAsia="Times New Roman" w:hAnsi="Arial" w:cs="Arial"/>
          <w:sz w:val="24"/>
          <w:szCs w:val="24"/>
          <w:lang w:eastAsia="ru-RU"/>
        </w:rPr>
        <w:t>, 18;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9274FF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F3B4B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телефон для справок: (8652) 94-20-03.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29239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076B7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График работы министерства: понедельник - пятница с 9.00 до 18.00, перерыв с 13.00 до 14.00; суббота, воскресенье - выходные дни.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7146F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D7CAE1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5. Устное информирование и консультирование заявителей о порядке предоставления государственной услуги осуществляется должностными лицами уполномоченного отдела министерства (далее - должностные лица), ежедневно с 9.00 до 18.00, кроме выходных дней (суббота, воскресенье), перерыв с 13.00 до 14.00.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EEA71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49637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6. При ответе на телефонные звонки и устные обращения заявителей, должностные лица уполномоченного отдела министерства подробно информируют их о порядке предоставления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3996A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164C1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В помещениях министерства, в которых предоставляется государственная услуга, в зале ожидания, местах для заполнения запросов о предоставлении государственной услуги размещаются информационные стенды, обеспечивающие получение информации о предоставлении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E31383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04270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помещении министерства, предназначенном для приема заявителей, размещается следующая информация: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B17EDB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C6BEE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извлечения из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A5512C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7B1F1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образцы заполнения запросов о предоставлении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E243CB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4F830A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текст настоящего Административного регламента;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62C444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02FEE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4) блок-схема предоставления министерством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BA562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D49E69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5) перечень документов, необходимых для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DD4B9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6687FD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6) основания для отказа в предоставлении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7BB307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8FDD46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7) место нахождения, график работы, номера справочных телефонов министерства и отдела министерства, адреса официального сайта министерства, электронной почты министерства и (или) формы обратной связи министерства в информационно-телекоммуникационной сети "Интернет";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89615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25A54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8) 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и фамилии, имени, отчества должностных лиц отдела министерства;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012EC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82A95E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9)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87FD8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D75AF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8. Справочная информация о предоставлении государственной услуги, указанная в пунктах 4 и 7 настоящего Административного регламента, размещается в федеральной государственной информационной системе "Единый портал государственных и муниципальных услуг (функций)" (далее - Единый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портал), государственной информационной системе Ставропольского края "Портал государственных и муниципальных услуг (функций), предоставляемых (исполняемых) органами исполнительной власти Ставропольского края и органами местного самоуправления муниципальных образований Ставропольского края" (далее - региональный портал), государственной информационной системе Ставропольского края "Региональный реестр государственных услуг (функций)" (далее - Региональный реестр) и на официальном сайте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889ED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00A49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Заявитель может направить в министерство: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76D68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D1549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1) письменное обращение по почтовому адресу: 355006, г. Ставрополь, ул. </w:t>
      </w:r>
      <w:proofErr w:type="spellStart"/>
      <w:r w:rsidRPr="00016451">
        <w:rPr>
          <w:rFonts w:ascii="Arial" w:eastAsia="Times New Roman" w:hAnsi="Arial" w:cs="Arial"/>
          <w:sz w:val="24"/>
          <w:szCs w:val="24"/>
          <w:lang w:eastAsia="ru-RU"/>
        </w:rPr>
        <w:t>Голенева</w:t>
      </w:r>
      <w:proofErr w:type="spellEnd"/>
      <w:r w:rsidRPr="00016451">
        <w:rPr>
          <w:rFonts w:ascii="Arial" w:eastAsia="Times New Roman" w:hAnsi="Arial" w:cs="Arial"/>
          <w:sz w:val="24"/>
          <w:szCs w:val="24"/>
          <w:lang w:eastAsia="ru-RU"/>
        </w:rPr>
        <w:t>, д. 18;</w:t>
      </w:r>
    </w:p>
    <w:p w14:paraId="1C26579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12. До обращения за получением государственной услуги заявителю необходимо согласовать проект разрешения на создание искусственного земельного участка на водном объекте, находящемся в федеральной собственности (далее - проект разрешения на создание искусственного земельного участка) с: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A9C3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890F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Федеральной службой по надзору в сфере природопользования;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E7ED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85DF6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Федеральным агентством по рыболовству;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7E9E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41B9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Федеральной службой по надзору в сфере транспорта;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3CC0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5C27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Федеральным агентством морского и речного транспорта;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1237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B8CB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органом местного самоуправления муниципального образования Ставропольского края, на территории которого планируется создание искусственного земельного участка (далее - орган местного самоуправления).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9115B4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Описание результата предоставления государственной услуги</w:t>
      </w:r>
    </w:p>
    <w:p w14:paraId="3EFA651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053E3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13. Результатом предоставления государственной услуги является: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1489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BA4C3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выдача разрешения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или его части (далее - разрешение на создание искусственного земельного участка);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0B2D9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05EC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отказ в выдаче разрешения на создание искусственного земельного участка с указанием причин отказа и приложением представленных заявителем документов.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1EF15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Срок предоставления государственной услуги, в том числе с учетом необходимости обращения в иные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нормативными правовыми актами Российской Федерации, нормативными правовыми актами Ставропольского края, сроки выдачи (направления) документов, являющихся результатом предоставления государственной услуги</w:t>
      </w:r>
    </w:p>
    <w:p w14:paraId="3E5DE83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1B1D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14. Общий срок предоставления государственной услуги составляет не более 30 календарных дней со дня регистрации министерством заявления о предоставлении государственной услуги (далее - заявление) и прилагаемых к нему документов в системе электронного документооборота, установленной в министерстве (далее - СЭД).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0394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15CA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Оснований для приостановления предоставления государственной услуги нормативными правовыми актами Российской Федерации, нормативными правовыми актами Ставропольского края не предусмотрено.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BB3E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0905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Документы, являющиеся результатом предоставления государственной услуги, направляются или выдаются не позднее дня окончания срока предоставления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E05AA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Нормативные правовые акты Российской Федерации и нормативные правовые акты Ставропольского края, регулирующие предоставление государственной услуги</w:t>
      </w:r>
    </w:p>
    <w:p w14:paraId="626C1D1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5602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15. Перечень нормативных правовых актов Российской Федерации и нормативных правовых актов Ставропольского края, регулирующих предоставление государственной услуги (с указанием их реквизитов и источников официального опубликования), размещен на Едином портале, региональном портале, в Региональном реестре, на официальном сайте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7E0F0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услуги, которые находятся в распоряжении иных организаций, участвующих в предоставлении государственной услуги, и 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4B2D265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9DB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16. Основанием для предоставления государственной услуги является заявление, предоставленное (направленное) заявителем в министерство в письменной форме документа на бумажном носителе или в виде электронного документа, где в обязательном порядке указываются: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6100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0DBB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наименование, организационно-правовая форма заявителя, его местонахождение, идентификационный номер налогоплательщика (ИНН), основной государственный регистрационный номер (ОГРН), реквизиты банковского счета - для юридического лица;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7AD8A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61CD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фамилия, имя, отчество (при наличии) заявителя, </w:t>
      </w:r>
      <w:proofErr w:type="gramStart"/>
      <w:r w:rsidRPr="00016451">
        <w:rPr>
          <w:rFonts w:ascii="Arial" w:eastAsia="Times New Roman" w:hAnsi="Arial" w:cs="Arial"/>
          <w:sz w:val="24"/>
          <w:szCs w:val="24"/>
          <w:lang w:eastAsia="ru-RU"/>
        </w:rPr>
        <w:t>адрес места жительства</w:t>
      </w:r>
      <w:proofErr w:type="gramEnd"/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 (временного пребывания), данные документа, удостоверяющего личность, идентификационный номер налогоплательщика (ИНН), - для гражданина, в том числе индивидуального предпринимателя, основной государственный регистрационный номер записи о государственной регистрации (ОГРНИП) - для индивидуального предпринимателя, реквизиты банковского счета.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E374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C903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Для выдачи разрешения на создание искусственного земельного участка в заявлении дополнительно указываются - предполагаемая площадь искусственного земельного участка, наименование водного объекта и код водохозяйственного участка на котором планируется создание искусственного земельного участка, сведения о планируемом местоположении искусственного земельного участка и его географические координаты, а также сведения о планируемом использовании искусственно созданного земельного участка, с указанием предполагаемого целевого назначения, в том числе вида, видов разрешенного использования искусственно созданного земельного участка.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46E0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D242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Форма заявления приведена в приложении 1 к настоящему Административному регламенту.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00B4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DCEA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17. К заявлению прилагаются следующие документы: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EB6E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BF05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копия документа, удостоверяющего личность заявителя (для заявителей - физических лиц);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048C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5721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проект разрешения на создание искусственного земельного участка, подготовленный заявителем и согласованный с федеральными органами исполнительной власти, органами местного самоуправления муниципальных образований Ставропольского края, указанными в пункте 12 настоящего Административного регламента;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65D6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A271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схема размещения искусственно созданного земельного участка;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A5BB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C9A4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4) обоснование создания искусственного земельного участка;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783F4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FA52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5) заключения органов государственной власти, органов местного самоуправления о согласовании проекта разрешения на создание искусственного земельного участка (при наличии);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FFC1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71BA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6) замечания органов государственной власти, органов местного самоуправления по проекту разрешения на создание искусственного земельного участка (при наличии);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BD37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B7BB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7) документ о согласовании проекта разрешения на создание искусственного земельного участка по итогам работы согласительной комиссии (при наличии);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67B1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C159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8) документ, подтверждающий полномочия лица на осуществление действий от имени заявителя (при необходимости).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60B1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4502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18. Проект разрешения на создание искусственного земельного участка должен содержать: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3464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FCCDE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указание на планируемое использование искусственно созданного земельного участка с указанием предполагаемого целевого назначения, в том числе вида (видов) разрешенного использования искусственно созданного земельного участка. В проекте разрешения на создание искусственного земельного участка может быть указан конкретный объект капитального строительства, для размещения которого создается искусственный земельный участок;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470F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E56E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планируемое местоположение искусственного земельного участка.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78A1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A8A5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Обязательными приложениями к проекту размещения являются схема размещения искусственно созданного земельного участка на водном объекте, находящемся в федеральной собственности, или его части и обоснование создания искусственного земельного участка.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95B8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85D6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19. Требования к схеме размещения искусственно созданного земельного участка, к составу и ее содержанию, обоснования создания искусственного земельного участка установлены приказом Министерства природных ресурсов и экологии Российской Федерации от 29 июня 2012 г. N 198 "Об утверждении Требований к схеме размещения искусственного земельного участка на водном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объекте, находящемся в федеральной собственности, или его части и Требований к составу и содержанию обоснования создания искусственного земельного участка".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83DD5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FDAF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20. Копия документа, указанного в подпункте 1 пункта 17 настоящего Административного регламента, представляется заявителем с предъявлением оригинала, если копия не заверена в установленном законодательством Российской Федерации порядке.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F95E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F5F7B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Копии документов заверяются работником министерства, осуществляющим их прием, путем внесения записи об их соответствии оригиналам с указанием даты, должности, фамилии, инициалов лица, сделавшего запись.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DDD8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89C5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21. Заявление должно быть удостоверено подписью заявителя (для гражданина, в том числе зарегистрированного в качестве индивидуального предпринимателя), руководителя заявителя (для юридического лица) или подписью представителя заявителя.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3CCE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C9162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Копии документов, не заверенные организацией, выдавшей документ, представляются с одновременным предъявлением оригиналов документов.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2EA3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F63D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случае направления заявителем заявления через Единый портал, региональный портал, официальный сайт министерства оно должно быть заполнено в электронном виде согласно представленной на указанных порталах и сайте электронной форме.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5391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C245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Ответственность за достоверность и полноту представляемых сведений и документов, являющихся необходимыми для предоставления государственной услуги, возлагается на заявителя.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AD02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165D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Заявление формируется в двух экземплярах.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D40A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C6F69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22. Сведения о порядке заполнения заявления можно получить у должностного лица отдела министерства лично, по телефону, на Едином портале, на региональном портале, на официальном сайте министерства и в Региональном реестре.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E5B6B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Исчерпывающий перечень документов,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услуги, которые находятся в распоряжении государственных органов, органов местного самоуправления и иных 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организаций, участвующих в предоставлении государственной услуги, и которые заявитель вправе представить</w:t>
      </w:r>
    </w:p>
    <w:p w14:paraId="4435CE9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2987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23. Министерство получает путем межведомственного информационного взаимодействия следующие документы: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F2C5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5317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выписку из Единого государственного реестра индивидуальных предпринимателей (для заявителей - индивидуальных предпринимателей);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87C7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C15A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выписку из Единого государственного реестра юридических лиц (для заявителей - юридических лиц).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7B6D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ECDE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Заявитель вправе предоставить документы, содержащие данные сведения самостоятельно.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D97F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BCD6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Непредставление заявителем указанных документов не является основанием для отказа заявителю в предоставлении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3A6C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13F1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24. При предоставлении государственной услуги запрещается требовать от заявителей: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0EFED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29CA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F73E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E2D3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Ставропольского края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"Об организации предоставления государственных и муниципальных услуг" (далее - Федеральный закон);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9C86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4A42C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предусмотренных пунктом 4 части 1 статьи 7 Федерального закона.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0B5F1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2980BCB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55E8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25. Оснований для отказа в приеме документов, необходимых для предоставления государственной услуги не предусмотрено.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7250B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1F75215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BDFE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26. Основания для приостановления предоставления государственной услуги отсутствуют.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901E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6AA6E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27. Основаниями для отказа в предоставлении государственной услуги являются: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1B75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48DF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1) отсутствие документов, предусмотренных подпунктами </w:t>
      </w:r>
      <w:proofErr w:type="gramStart"/>
      <w:r w:rsidRPr="00016451">
        <w:rPr>
          <w:rFonts w:ascii="Arial" w:eastAsia="Times New Roman" w:hAnsi="Arial" w:cs="Arial"/>
          <w:sz w:val="24"/>
          <w:szCs w:val="24"/>
          <w:lang w:eastAsia="ru-RU"/>
        </w:rPr>
        <w:t>1 - 4</w:t>
      </w:r>
      <w:proofErr w:type="gramEnd"/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 пункта 17 настоящего Административного регламента;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7A13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2F817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отсутствие в проекте разрешения на создание искусственного земельного участка сведений, предусмотренных пунктом 18 настоящего Административного регламента;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6493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4620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наличие замечаний органов государственной власти или органов местного самоуправления, указанных в пункте 12 настоящего Административного регламента по проекту разрешения на создание искусственного земельного участка, которые поступили в срок, установленный частью 9 статьи 4 Федерального закона от 19 июля 2011 года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законодательные акты Российской Федерации", и не устранены на дату подачи заявления, либо такой проект не согласован по итогам работы согласительной комиссии;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1A19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067F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4) представление документов, предусмотренных пунктами 16 и 17 настоящего Административного регламента, в неполном или искаженном виде.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1F16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F6175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Заявитель вправе повторно направить заявление и прилагаемые к нему документы в министерство после устранения обстоятельств, послуживших основанием для вынесения решения об отказе выдаче разрешения на создание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искусственного земельного участка.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A3D3F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533C6F3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84000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28. Других 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00EA78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0530021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C256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29. Предоставление государственной услуги является бесплатным для заявителя.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министерства, плата с заявителя не взимается.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401D0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</w:p>
    <w:p w14:paraId="69866C2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F8A4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30. Максимальное время ожидания и продолжительность приема в министерстве заявителей при решении отдельных вопросов, связанных с предоставлением государственной услуги: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8A08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359F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время ожидания в очереди при получении информации о ходе выполнения государственной услуги и для консультаций не должно превышать 15 минут;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F73C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8AC4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время приема при получении информации о ходе выполнения государственной услуги не должно превышать 15 минут;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5C84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1042C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время ожидания при получении результата государственной услуги не должно превышать 15 минут.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D911F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Срок и порядок регистрации запроса заявителя о предоставлении государственной услуги, в том числе в электронной форме</w:t>
      </w:r>
    </w:p>
    <w:p w14:paraId="3215362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CAE1C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31. Заявление и документы, представленные в министерство лично заявителем, направленные почтовым отправлением с объявленной ценностью при его пересылке с описью вложения, а также в электронной форме посредством Единого портала, на официальный адрес электронной почты министерства, регистрируются в СЭД в течение 1 рабочего дня отделом кадрового, документационного обеспечения и общей работы министерства в день их поступления.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4CCA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B635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На лицевой стороне заявления проставляется регистрационный номер и указывается дата поступления.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F615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5304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Один экземпляр заявления с отметкой о регистрации принятых документов возвращается заявителю.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AC59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A885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Заявление, поступившее в нерабочее время, регистрируется в СЭД в первый рабочий день, следующий за днем поступления заявления.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C101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1666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32. Заявитель вправе отозвать свое заявление о предоставлении государственной услуги до момента принятия министерством решения о результате оказания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2F59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541F6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случае отзыва заявления заявителем оказание министерством государственной услуги прекращается, прилагаемый к заявлению комплект документов подлежит возврату заявителю.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4CCAA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496C7C5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ABC5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33. Помещение, в котором предоставляется государственная услуга, а также зал ожидания, места для заполнения запросов о предоставлении государственной услуги должны быть оборудованы стульями, столами, обеспечены письменными принадлежностями и бланками заявлений.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8524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99DF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В помещении, в котором предоставляется государственная услуга, в зале ожидания, местах для заполнения запросов и приема заявителей, заявитель должен иметь доступ к извлечениям из нормативных правовых актов Российской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Федерации и нормативных правовых актов Ставропольского края, содержащих нормы, касающиеся предоставления государственной услуги.</w:t>
      </w:r>
    </w:p>
    <w:p w14:paraId="347D4E8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При предоставлении государственной услуги обеспечивается доступность для инвалидов помещений, в которых предоставляется государственная услуга, зала ожидания, мест для заполнения запросов о предоставлении государственной услуги в соответствии с требованиями законодательства Российской Федерации о социальной защите инвалидов.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AE71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C11B5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случае невозможности обеспечения доступности для инвалидов помещения в котором предоставляется государственная услуга, зала ожидания, мест для заполнения заявлений о предоставлении государственной услуги министерство принимает согласованные с одним из общественных объединений инвалидов, осуществляющих свою деятельность на территории Ставропольского края, меры для обеспечения доступа инвалидов к месту предоставления государственной услуги либо, когда это возможно, обеспечивают предоставление государственной услуги по месту жительства инвалида или в дистанционном режиме.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3210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57523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34. Визуальная, текстовая и мультимедийная информация о порядке предоставления государственной услуги размещается на информационном стенде, расположенном в зале ожидания министерства, месте для заполнения запросов о предоставлении государственной услуги, а также на официальном сайте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F9592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5DDF2DA" w14:textId="77777777" w:rsidR="00016451" w:rsidRPr="00016451" w:rsidRDefault="00016451" w:rsidP="000164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Показатели доступности и качества государственной услуги, в том числе количество взаимодействия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министерства по выбору заявителя (экстерриториальный принцип), посредством запроса о предоставлении нескольких государственных услуг в многофункциональных центрах предоставления государственных и муниципальных услуг, предусмотренного статьей 15_1 Федерального закона</w:t>
      </w:r>
    </w:p>
    <w:p w14:paraId="1EBA6C3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542D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35. Показателями доступности и качества государственной услуги являются: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2A81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7872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расположенность места предоставления государственной услуги в зоне доступности к основным транспортным магистралям, хорошие подъездные дороги;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87BE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B5D7C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2) наличие полной и понятной информации о местах, порядке и сроках предоставления государственной услуги в общедоступных местах в здании министерства, в информационно-телекоммуникационных сетях общего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пользования (в том числе в информационно-телекоммуникационной сети "Интернет");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3FA8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F1C4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наличие необходимого и достаточного количества помещений, в которых предоставляется государственная услуга, зала ожидания и мест для заполнения запросов о предоставлении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FDC19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79A5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36. Качество предоставления государственной услуги характеризуется отсутствием: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E9AE9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DB914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очередей при приеме заявителей;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2048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4627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жалоб на решения и действия (бездействие) министерства должностного лица министерства, государственного гражданского служащего;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1912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926B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жалоб на некорректное, невнимательное отношение должностного лица министерства к заявителям.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EBC6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F972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37. Взаимодействие заявителя с должностным лицом отдела министерства осуществляется при личном обращении заявителя: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6D99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6134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при обращении за информацией о предоставлении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DF599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C25C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при подаче документов, необходимых для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156A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5E99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при получении результата предоставления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7FCE3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6742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Продолжительность взаимодействия заявителя с должностным лицом отдела министерства при предоставлении государственной услуги составляет не более 15 минут по каждому из указанных видов взаимодействия.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234F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7925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38. Государственная услуга в многофункциональном центре предоставления государственных и муниципальных услуг в Ставропольском крае (далее - многофункциональный центр) не оказывается</w:t>
      </w:r>
      <w:proofErr w:type="gramStart"/>
      <w:r w:rsidRPr="00016451">
        <w:rPr>
          <w:rFonts w:ascii="Arial" w:eastAsia="Times New Roman" w:hAnsi="Arial" w:cs="Arial"/>
          <w:sz w:val="24"/>
          <w:szCs w:val="24"/>
          <w:lang w:eastAsia="ru-RU"/>
        </w:rPr>
        <w:t>.</w:t>
      </w:r>
      <w:proofErr w:type="gramEnd"/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5276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5B5E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39. Государственная услуга по экстерриториальному признаку не предоставляется.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FE85C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Иные требования к предоставлению государственной услуги и особенности предоставления государственной услуги в электронной форме</w:t>
      </w:r>
    </w:p>
    <w:p w14:paraId="49C1E6E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4828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40. При предоставлении государственной услуги в электронной форме с использованием Единого портала и регионального портала, официального сайта министерства заявителю обеспечивается возможность: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FBDD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B2002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получения информации о порядке и сроке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C89F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6CD7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прием и регистрация министерством заявления и иных документов, необходимых для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4E8D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4F95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получения сведений о ходе выполнения запроса о предоставлении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F314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2A8D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4) подачи жалобы на решения, действия (бездействие) министерства, должностного лица министерства, государственного гражданского служащего министерства, принимаемые, осуществляемые при предоставлении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A337F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A6B0A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Для направления заявления в электронном виде обеспечивается доступность для копирования и заполнения в электронном виде заявления, в том числе с использованием электронной подписи.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D30FA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Заявление в форме электронного документа подписывается электронной цифровой подписью в соответствии с требованиями статей 21_1 и 21_2 Федерального закона и Федерального закона "Об электронной подписи".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BE9C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41. Иные требования к предоставлению государственной услуги министерством не предъявляются.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48A60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520D7438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Исчерпывающий перечень административных процедур (действий)</w:t>
      </w:r>
    </w:p>
    <w:p w14:paraId="69305F2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C07BE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42. Предоставление государственной услуги включает в себя следующие административные процедуры: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ECB2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A4567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предоставление заявителю информации о порядке и сроках предоставления государственной услуги и обеспечение доступа заявителя к сведениям о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6992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F542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прием и регистрация заявления, формирование и направление межведомственных запросов;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C18D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28EB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проверка полноты представленных документов;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9870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0EDAA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4) рассмотрение документов и принятие по ним решения;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65BA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58128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5) осуществление административных процедур в электронной форме;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CBA9A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9032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6) исправление допущенных опечаток и ошибок в выданных в результате предоставления государственной услуги документах.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AB69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B033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Блок-схема предоставления государственной услуги приведена в приложении 4 к Административному регламенту.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71857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Предоставление заявителю информации о порядке и сроках предоставления государственной услуги и обеспечение доступа заявителя к сведениям о государственной услуге</w:t>
      </w:r>
    </w:p>
    <w:p w14:paraId="00ADA6D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E6228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43. Основанием для начала административной процедуры является обращение заявителя лично, посредством телефонной связи либо в форме электронных документов с использованием системы Единого портала, регионального портала, и официального сайта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682A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8E690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Обращение заявителя, поступившее в письменном виде или в форме электронных документов, регистрируются в день поступления в министерство в СЭД.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0813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B14D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44. Данная административная процедура включает в себя: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B7CD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0D37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представление информации о нормативных правовых актах, регулирующих порядок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D5F2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7929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разъяснение порядка, условий и срока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E77C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5E27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3) разъяснение порядка заполнения заявления, порядка сбора необходимых документов, указанных в пункте 17 настоящего Административного регламента и требований, предъявляемых к ним;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E9D0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B7B5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4) разъяснение о видах электронной подписи, использование которой допускается при обращении заявителя для получения государственной услуги в электронной форме.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7E2C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3667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45. Устное информирование осуществляется в день обращения заявителя. Общий максимальный срок выполнения данной административной процедуры - 15 минут. Административная процедура выполняется должностным лицом отдела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E1D2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2013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46. Письменное информирование заявителей осуществляется должностным лицом отдела министерства путем направления заявителю ответа в письменной форме за подписью министра природных ресурсов и охраны окружающей среды Ставропольского края (заместителя министра природных ресурсов и охраны окружающей среды Ставропольского края) (далее соответственно - министр, заместитель министра) по почтовому адресу, указанному в обращении заявителя, или форме электронного документа по адресу электронной почты, указанному в обращении заявителя, в срок, не превышающий 10 дней со дня регистрации такого обращения СЭД.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4975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E6C3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47. Результатом данной административной процедуры в зависимости от способа обращения является предоставление заявителю информации о порядке, сроке предоставления государственной услуги, порядке заполнения заявления и перечне документов указанных в пунктах 17 и 23 настоящего Административного регламента, необходимых для предоставления государственной услуги.</w:t>
      </w:r>
    </w:p>
    <w:p w14:paraId="5C2B9B1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48. Способом фиксации результата выполнения данной административной процедуры является регистрация факта обращения заявителя путем внесения информации об обращении заявителя в журнале регистрации обращений заявителей за информацией о государственной услуге.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A3C12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Прием и регистрация заявления</w:t>
      </w:r>
    </w:p>
    <w:p w14:paraId="280F292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AB646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49. Основанием для начала административной процедуры является поданное (направленное) заявителем в министерство письменное заявление (в двух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экземплярах) на имя министра.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6F6E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B5DC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50. Выполняет данную административную процедуру должностное лицо министерства, ответственное за прием и регистрацию документов.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87A6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D5BC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51. При личном предоставлении заявителем или его представителем заявления должностное лицо, ответственное за прием и регистрацию, удостоверяет личность заявителя (или его представителя), принимает заявление, регистрирует его в СЭД и передает министру для определения исполнителя (исполнителей).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5986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4CEC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52. По просьбе заявителя на втором экземпляре заявления должностным лицом, ответственным за прием и регистрацию, делается отметка с указанием даты приема заявления, его регистрационного номера.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EACC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7E08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53. При поступлении заявления в форме электронного документа должностное лицо, ответственное за прием и регистрацию, распечатывает поступившее заявление на бумажном носителе, регистрирует его в СЭД и передает заместителю министра для определения исполнителя (исполнителей).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0D93C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A1E7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54. Должностное лицо, ответственное за прием и регистрацию, после получения резолюции заместителя министра передает зарегистрированное заявление руководителю уполномоченного отдела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0974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8278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55. Результатом данной административной процедуры является регистрация заявления и передача его руководителю уполномоченного отдела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2453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6CFA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56. Прием и регистрация заявления осуществляется в день поступления заявления в министерство, максимальный срок передачи заявления и руководителю уполномоченного отдела министерства 3 рабочих дня со дня регистрации заявления в СЭД.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A521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C8E0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57. Способом фиксации результата выполнения процедуры является внесение сведений о заявлении и документах, о начальнике уполномоченного отдела министерства, которому они направлены, в СЭД.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09F0C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Проверка полноты представленных документов</w:t>
      </w:r>
    </w:p>
    <w:p w14:paraId="53A24B4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FAEC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58. Основанием для начала административной процедуры является получение начальником уполномоченного отдела министерства заявления и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документов.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1C28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120B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59. Начальник уполномоченного отдела министерства, назначает ответственного исполнителя по проверке полноты представленных документов (далее - ответственный исполнитель).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00A1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0858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60. Ответственный исполнитель в течение 3 рабочих дней со дня получения заявления в случае не предоставления документов, указанных в пункте 23 настоящего Административного регламента направляет запрос в письменной или электронной форме либо с использованием системы межведомственного электронного взаимодействия о предоставлении выписки из Единого государственного реестра индивидуальных предпринимателей или Единого государственного реестра юридических лиц.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040A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DE72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Порядок направления межведомственных запросов, а также состав информации, которая необходима для оказания государственной услуги, определяются технологической картой межведомственного взаимодействия государственной услуги, согласованной министерством с Федеральной налоговой службой Управлением Федеральной налоговой службы России по Ставропольскому краю, в распоряжении которого находятся соответствующие сведения.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9360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B991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61. Документы, указанные в пункте 23 настоящего Административного регламента, необходимые для предоставления государственной услуги, но не представленные заявителем в электронной форме посредством Единого портала, регионального портала одновременно с заявлением, могут быть представлены им в отдел министерства на бумажном носителе в течение 3 рабочих дней со дня подачи заявления посредством Единого портала, регионального портала.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CF7A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B6660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62. Проверка поступивших документов осуществляется ответственным исполнителем в соответствии с настоящим Административным регламентом.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55E5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0AE7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Критериями принятия решения о полноте представленных документов являются: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2891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1FA1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наличие в представленных заявителем документах полной информации;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524A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2C90C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соответствие представленных заявителем документов пунктам 16, 17 и 23 настоящего Административного регламента.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C232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C58D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63. В целях сокращения сроков исполнения заявления заявитель по собственной инициативе вправе представить выписку из Единого государственного реестра индивидуальных предпринимателей или Единого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государственного реестра юридических лиц, которая находится в Федеральной налоговой службе Управлении Федеральной налоговой службы России по Ставропольскому краю.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A191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2268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64. Решение о полноте представленных документов принимается ответственным исполнителем уполномоченного отдела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E03B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0874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65. В случае наличия оснований, предусмотренных подпунктом 4 пункта 27 настоящего Административного регламента, заявителю должно быть отказано в предоставлении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175F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69AA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66. Решение об отказе в предоставлении государственной услуги принимается начальником уполномоченного отдела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70AE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9EF6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67. В случае принятия решения об отказе в предоставлении государственной услуги в соответствии с пунктом 66 настоящего Административного регламента ответственный исполнитель делает отметку в журнале учета рассмотрения документов необходимых для предоставления государственной услуги, готовит проект уведомления об отказе в выдаче разрешения разрешение на создание искусственного земельного участка с указанием причин отказа, обеспечивает его согласование и подписание министром (заместителем министра);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2E23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D4BF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течение 3 рабочих дней со дня принятия решения об отказе в предоставлении государственной услуги осуществляет выдачу уведомления об отказе в выдаче разрешения на создание искусственного земельного участка лично в руки заявителю либо его представителю по доверенности или направляет ее заявителю заказным письмом с уведомлением о вручении, при этом заявителю разъясняется право на повторное обращение в случае устранения выявленных нарушений.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849D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5109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Форма уведомления об отказе в выдаче разрешения на создание искусственного земельного участка приведена в приложении 2 к настоящему Административному регламенту.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A9B9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90D4A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68. В случае соответствия представленных документов пунктам 16 и 17 настоящего Административного регламента ответственный исполнитель уполномоченного отдела министерства делает соответствующую отметку в журнале учета рассмотрения документов необходимых для предоставления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3B568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41C2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административной процедуры по проверке полноты представленных документов не превышает 3 рабочих дня.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685E6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A80A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69. Способом фиксации результата выполнения административной процедуры является отметка ответственного лица в журнале учета рассмотрения документов необходимых для предоставления государственной услуги, о соответствии (не соответствии) представленных заявителем документов пунктам 16 и 17 настоящего Административного регламента.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5EAB9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Рассмотрение заявления и документов, принятие по ним решения</w:t>
      </w:r>
    </w:p>
    <w:p w14:paraId="5EAA783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210D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70. Основанием для начала административной процедуры является назначение начальником уполномоченного отдела министерства ответственного исполнителя по рассмотрению заявления о выдаче разрешения на создание искусственного земельного участка.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C2F6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12E6C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71. Ответственный исполнитель осуществляет проверку документов, представленных заявителем в соответствии с пунктами 16 и 17 настоящего Административного регламента, в том числе на соответствие пунктам 18 и 19 настоящего Административного регламента, а также проверяет полноту и достоверность сведений о заявителе, содержащихся в предоставленном заявителем заявлении и прилагаемых к нему документов.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BEC6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A222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72. Ответственный исполнитель рассматривает документы, поступившие в рамках межведомственного взаимодействия (в случае если документы, указанные в пункте 23 настоящего Административного регламента не представлялись заявителем самостоятельно).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C5AF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A0BF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73. Ответственный исполнитель по результатам рассмотрения: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B08D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DB88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1) в случае наличия оснований для отказа, предусмотренных пунктом 27 настоящего Административного регламента: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BF56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01F6E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делает соответствующую отметку в журнале учета рассмотрения документов необходимых для предоставления государственной услуги; делает отметку в журнале учета рассмотрения документов необходимых для предоставления государственной услуги, готовит проект уведомления об отказе в выдаче разрешения на создание искусственного земельного участка с указанием причин отказа, обеспечивает его согласование и подписание министром (заместителем министра);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B277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59E6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в течение 3 рабочих дней со дня принятия решения об отказе в выдаче разрешения на создание искусственного земельного участка осуществляет выдачу уведомления об отказе в выдаче разрешения на создание искусственного земельного участка вместе с предоставленными документами лично в руки заявителю либо его представителю по доверенности или направляет их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заявителю заказным письмом с уведомлением о вручении, при этом заявителю разъясняется право на повторное обращение в случае устранения выявленных нарушений;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B9D2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38CE0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2) в случае отсутствия оснований для отказа в предоставлении государственной услуги, предусмотренных пунктом 27 настоящего Административного регламента: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452C8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AEBA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делает соответствующую отметку в журнале учета рассмотрения документов необходимых для предоставления государственной услуги, готовит проект разрешения на создание искусственного земельного участка в двух экземплярах, обеспечивает его согласование и подписание министром (заместителем министра) и регистрирует разрешение на создание искусственного земельного участка в журнале регистрации выданных разрешений на создание искусственного земельного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 используются для обеспечения питьевого и хозяйственно-бытового водоснабжения двух и более субъектов Российской Федерации, который должен быть пронумерован, прошнурован и скреплен печатью министерства;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0062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8793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течение 3 рабочих дней со дня подписания разрешения на создание искусственного земельного участка на водном объекте осуществляет его выдачу лично в руки заявителю либо его представителю по доверенности или направляет ее заявителю заказным письмом с уведомлением о вручении.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EAFD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C667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Форма разрешения на создание искусственного земельного участка приведена в приложении 3 к настоящему Административному регламенту.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3557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A1C01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74. Ответственный исполнитель в течении 3 рабочих дней со дня подписания разрешения на создание искусственного земельного участка уведомляет заявителя о возможности получения разрешения на создание искусственного земельного участка или уведомления об отказе в выдаче разрешения на создание искусственного земельного участка лично, либо способом, указанным заявителем с использованием любых доступных средств связи, позволяющих контролировать получение информации заявителю.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23B4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9946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75. В случае если направленное заявителю почтовым отправлением разрешение на создание искусственного земельного участка или уведомление об отказе в выдаче разрешения на создание искусственного земельного участка им не получено и возвращено в установленном порядке в министерство по истечении срока хранения в почтовом отделении, разрешение на создание искусственного земельного участка или уведомление об отказе в выдаче разрешения на создание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искусственного земельного участка в течение 30 календарных дней со дня поступления в министерство хранится в отделе министерства, после чего передается на хранение в архив министерства. Разрешение на создание искусственного земельного участка или уведомление об отказе в выдаче разрешения на создание искусственного земельного участка подлежат хранению в сроки, установленные законодательством Российской Федерации. По истечении срока хранения разрешение на создание искусственного земельного участка или уведомление об отказе в выдаче разрешения на создание искусственного земельного участка подлежит уничтожению.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ED2F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0134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76. Способом фиксации результата выполнения административной процедуры является отметка ответственного лица в журнале учета рассмотрения документов необходимых для предоставления государственной услуги, об отсутствии (наличии) оснований для отказа в предоставлении государственной услуги, предусмотренных пунктом 27 настоящего Административного регламента.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FE0C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E502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77. Результатом данной административной процедуры является: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D52A80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C5DE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выдача или направление уведомления об отказе в выдаче разрешения на создание искусственного земельного участка, которое подготавливается ответственным исполнителем и подписывается министром (заместителем министра);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AFB8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D01BA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выдача или направление разрешения на создание искусственного земельного участка, которое подготавливается ответственным исполнителем и подписывается министром (заместителем министра).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16C3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1941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Максимальный срок выполнения данной административной процедуры составляет 23 календарных дня.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BC20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CE4CF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Результат предоставления государственной услуги в электронной форме не предоставляется.</w:t>
      </w:r>
    </w:p>
    <w:p w14:paraId="656ABCAD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осуществления административных процедур в электронной форме</w:t>
      </w:r>
    </w:p>
    <w:p w14:paraId="4AD524B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F7C7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78. При предоставлении государственной услуги в электронной форме посредством Единого портала, регионального портала, официального сайта, электронной почты министерства заявителю обеспечивается возможность: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85D8B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79A0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получения информации о порядке и сроках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DE00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9522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формирования заявления о предоставлении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2610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27F0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приема и регистрации министерством заявления и иных документов, необходимых для предоставления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0E04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E8D37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получения сведений о ходе предоставления государственной услуги;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4731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0EA16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получения сведений о результате предоставления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143E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7D7B4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Для получения информации о порядке и сроках предоставления государственной услуги заявители обращаются к информационным материалам, которые размещены на Едином портале, региональном портале, в Региональном реестре, на официальном сайте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AF0D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6BA9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Формирование заявления о предоставлении государственной услуги осуществляется заявителем посредством заполнения электронной формы заявления о предоставлении государственной услуги на Едином портале, региональном портале.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0A27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4D1B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Министерство обеспечивает прием заявления о предоставлении государственной услуги и его регистрацию в порядке и сроки, указанные в пунктах 31 и 56 настоящего Административного регламента.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4E65AB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F4B8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Сведения о ходе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258C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4D47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Сведения о результате предоставления государственной услуги направляются заявителю в срок, не превышающий 1 рабочего дня после завершения выполнения соответствующей административной процедуры, на адрес электронной почты или с использованием Единого портала или регионального портала по выбору заявителя.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78A9C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Исправление допущенных опечаток и ошибок в выданных в результате предоставления государственной услуги документах</w:t>
      </w:r>
    </w:p>
    <w:p w14:paraId="209D510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B130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79. Основанием для начала данной административной процедуры является поступление в министерство обращения заявителя в произвольной форме о необходимости исправления допущенных опечаток и (или) ошибок в выданном в результате предоставления государственной услуги (разрешении на создание искусственного земельного участка) с изложением сути допущенной опечатки и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(или) ошибки.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69D7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37322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Заявитель вправе представить обращение в министерство лично, в письменном виде либо в форме электронных документов с использованием Единого портала, регионального портала и на электронную почту министерства. Прием и регистрация обращения осуществляется в порядке, предусмотренном пунктами 31, 53 и 56 настоящего Административного регламента.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4D33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6D19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в срок, не превышающий 5 рабочих дней со дня поступления обращения в уполномоченный отдел министерства, рассматривает обращение заявителя, исправляет допущенные опечатки и (или) ошибки в выданном в результате предоставления государственной услуги разрешении на создание искусственного земельного участка путем подготовки изменений в ранее выданное заявителю разрешение на создание искусственного земельного участка.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3A96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6D7E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Разрешение на создание искусственного земельного участка с исправленными опечатками и (или) ошибками выдается заявителю лично под роспись или направляется почтовым отправлением в течение 3 рабочих дней.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623BF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66140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опечаток и (или) ошибок в выданном в результате предоставления государственной услуги разрешении на создание искусственного земельного участка ответственный исполнитель в течение 2 рабочих дней с момента поступления обращения в отдел министерства готовит письмо за подписью министра (заместителя министра), в котором сообщает заявителю указанным в обращении способом об отсутствии таких опечаток и (или) ошибок.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C235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85B58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80. Результатом выполнения данной административной процедуры и способом фиксации является внесение изменений в ранее выданное заявителю разрешение на создание искусственного земельного участка, или направление заявителю письма об отсутствии таких опечаток и (или) ошибок.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1B07D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Формы контроля за исполнением настоящего Административного регламента</w:t>
      </w:r>
    </w:p>
    <w:p w14:paraId="2B2CB14F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осуществления текущего контроля за соблюдением исполнением ответственными должностными лицами положений Административного регламента и иных нормативных правовых актов Российской Федерации и нормативных правовых актов Ставропольского края, устанавливающих требования к предоставлению государственной услуги, а также принятием ими решений</w:t>
      </w:r>
    </w:p>
    <w:p w14:paraId="6C9AEDF3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783B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81. Текущий контроль за соблюдением последовательности административных действий, определенных административными процедурами по предоставлению государственной услуги, постоянно осуществляется заместителем министра путем проведения проверок соблюдения и исполнения должностными лицами уполномоченного отдела министерства положений настоящего Административного регламента, иных нормативных правовых актов Российской Федерации.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4771E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4E0A94DC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DA96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82. Должностные лица министерства, участвующие в предоставлении государственной услуги, несут персональную ответственность за полноту и качество предоставления государственной услуги, за соблюдение и исполнение положений настоящего Административного регламента, нормативных правовых актов Российской Федерации, устанавливающих требования к предоставлению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849A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D7955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Персональная ответственность должностных лиц министерства, ответственных за исполнение административных процедур,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4958A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972B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Контроль за исполнением положений настоящего Административного регламента осуществляется посредством проведения проверок за соблюдением последовательности административных действий, определенных административными процедурами, соблюдением сроков, проверки полноты, доступности и качества предоставления государственной услуги, выявлением и устранением нарушений прав заявителей, рассмотрением принятия решений и подготовкой ответов на их обращения, содержащие жалобы на решения, действия (бездействие) должностных лиц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307C2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D948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Проверки проводятся на основании приказов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83DBD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0539B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Для проведения проверок в министерстве формируется комиссия.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837128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8B90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Результаты деятельности комиссии оформляются в виде справки, в которой отмечаются выявленные недостатки и предложения по их устранению. Справка подписывается председателем комиссии, секретарем комиссии и всеми членами комиссии, участвовавшими в проверке.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E8BB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43E831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Проверки бывают плановыми (осуществляться на основании ежеквартальных или годовых планов работы министерства) и внеплановыми. При проверке рассматриваться все вопросы, связанные с предоставлением государственной услуги (комплексные проверки), или отдельные вопросы (тематические проверки). Также основанием для проведения проверки является обращение заявителя.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F767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19FAE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Внеплановые и тематические проверки проводятся на основании обращений, заявлений граждан.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7C33C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Ответственность министерства, а также его должностных лиц, государственных гражданских служащих за решения и действия (бездействие), принимаемые (осуществляемые) ими в ходе предоставления государственной услуги</w:t>
      </w:r>
    </w:p>
    <w:p w14:paraId="4EC9934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44418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83. За систематическое или грубое нарушение положений настоящего Административного регламента или иных нормативных правовых актов Российской Федерации, устанавливающих требования к предоставлению государственной услуги, а также требования к рассмотрению обращений граждан министерство, его должностные лица, государственные гражданские служащие, привлекаются к ответственности в соответствии с законодательством Российской Федерации.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507C3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5117A2C6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C6517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84. Контроль за предоставлением государственной услуги со стороны должностных лиц министерства должен быть постоянным, всесторонним и объективным.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4EF10E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828DC9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85. Контроль за предоставлением государственной услуги со стороны граждан осуществляется путем получения информации о наличии в действиях (бездействии) министерства, его должностных лиц, государственных гражданских служащих, а также в принимаемых ими решениях нарушений положений настоящего Административного регламента и иных нормативных правовых актов Российской Федерации, устанавливающих требования к предоставлению государственной услуги.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8640D7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5D727CBA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Информация для заинтересованных лиц об их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0C27D8E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87D30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86. Заявитель имеет право подать жалобу на решения и (или) действия (бездействие) министерства и (или) должностных лиц министерства, государственных гражданских служащих, принятые и осуществляемые в ходе предоставления государственной услуги (далее - жалоба).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A79CE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3A9373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87. Информация, касающаяся досудебного (внесудебного) порядка обжалования решений и действий (бездействия) министерства и (или) должностных лиц министерства, государственных гражданских служащих, размещается на Едином портале и региональном портале.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7543C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Органы исполнительной власти Ставропольского края,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1FA730C7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0717D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88. Жалоба рассматривается Губернатором Ставропольского края, в случае если обжалуются решения и действия (бездействие) министра.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2B546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1A21A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Заявитель вправе обратиться с жалобой в письменной форме на русском языке на бумажном носителе почтовым отправлением либо в электронном виде, а также при личном приеме заявителя или представителя.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47924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82EA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Жалоба в электронном виде подается заявителем посредством использования официального сайта Губернатора Ставропольского края в информационно-телекоммуникационной сети "Интернет": www.gubernator.stavkray.ru.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D3591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DDB0B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89. Жалоба рассматривается министерством, в случае если обжалуются решения и действия (бездействие) министерства и (или) должностного лица министерства, государственного гражданского служащего.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8E8FF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Способы информирования заявителей о порядке подачи и рассмотрения жалобы, в том числе с использованием Единого портала и регионального портала</w:t>
      </w:r>
    </w:p>
    <w:p w14:paraId="5B2F5AB9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84E1D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 xml:space="preserve">90. Информирование заявителей о порядке подачи и рассмотрения жалобы осуществляется по телефону, на Едином портале, региональном портале, 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официальном сайте министерства.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97F62" w14:textId="77777777" w:rsidR="00016451" w:rsidRPr="00016451" w:rsidRDefault="00016451" w:rsidP="0001645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нормативных правовых актов, регулирующих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</w:t>
      </w:r>
    </w:p>
    <w:p w14:paraId="22B8AC11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DDD5F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91. Порядок досудебного (внесудебного) обжалования решений и действий (бездействия) министерства, а также его должностных лиц, государственных гражданских служащих регулируется: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124D25" w14:textId="77777777" w:rsidR="00016451" w:rsidRPr="00016451" w:rsidRDefault="00016451" w:rsidP="0001645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650CC" w14:textId="77777777" w:rsidR="00016451" w:rsidRPr="00016451" w:rsidRDefault="00016451" w:rsidP="0001645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2010 года N 210-ФЗ "Об организации и предоставления государственных и муниципальных услуг";</w:t>
      </w:r>
    </w:p>
    <w:p w14:paraId="03F6591C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54717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44EE82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Российской Федерации от 20 ноября 2012 г.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услуг";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ED110" w14:textId="77777777" w:rsidR="00016451" w:rsidRPr="00016451" w:rsidRDefault="00016451" w:rsidP="00016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71281" w14:textId="77777777" w:rsidR="00016451" w:rsidRPr="00016451" w:rsidRDefault="00016451" w:rsidP="0001645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Ставропольского края от 22 ноября 2013 г. N 428-п "Об утверждении Положения об особенностях подачи и рассмотрения жалоб на решения и действия (бездействие) органов исполнительной власти Ставропольского края, предоставляющих государственные услуги, и их должностных лиц, государственных гражданских служащих Ставропольского края, многофункциональных центров предоставления государственных и муниципальных услуг в Ставропольском крае и их работников".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DA179" w14:textId="77777777" w:rsidR="00016451" w:rsidRPr="00016451" w:rsidRDefault="00016451" w:rsidP="0001645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министра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И.В.ЧУМАКОВА</w:t>
      </w:r>
    </w:p>
    <w:p w14:paraId="4C288B27" w14:textId="77777777" w:rsidR="00016451" w:rsidRPr="00016451" w:rsidRDefault="00016451" w:rsidP="00016451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1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предоставления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министерством природных ресурсов и охраны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Ставропольского края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"Выдача разрешений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водном объекте, находящемся в федеральной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собственности и расположенном на территории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края, за исключением случаев,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когда создание искусственного земельного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участка планируется для обеспечения обороны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страны и безопасности государства либо водные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ресурсы водного объекта, полностью расположенного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соответствующих субъектов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Федерации, используются для обеспечения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питьевого и хозяйственно-бытового водоснабжения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двух и более субъектов Российской Федерации"</w:t>
      </w:r>
    </w:p>
    <w:p w14:paraId="4A6F3C1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2861584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┌═════════════════════════════════════════════════════════════════════════‰</w:t>
      </w:r>
    </w:p>
    <w:p w14:paraId="3983B94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│                      Фирменный бланк (при 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наличии)   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│ </w:t>
      </w:r>
    </w:p>
    <w:p w14:paraId="0D671EA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└═════════════════════════════════════════════════════════════════════════…</w:t>
      </w:r>
    </w:p>
    <w:p w14:paraId="480FA1F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исх. N ____ от __________              Министерство природных </w:t>
      </w:r>
    </w:p>
    <w:p w14:paraId="1AC47A0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ресурсов и охраны окружающей среды </w:t>
      </w:r>
    </w:p>
    <w:p w14:paraId="7E89884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Ставропольского края </w:t>
      </w:r>
    </w:p>
    <w:p w14:paraId="7D3EC930" w14:textId="77777777" w:rsidR="00016451" w:rsidRPr="00016451" w:rsidRDefault="00016451" w:rsidP="0001645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Заявление о выдаче разрешения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или его части</w:t>
      </w:r>
    </w:p>
    <w:p w14:paraId="6CB920C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1. Для юридического лица:</w:t>
      </w:r>
    </w:p>
    <w:p w14:paraId="152AA91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0A59F8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(полное наименование)</w:t>
      </w:r>
    </w:p>
    <w:p w14:paraId="0CE53B5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122F8E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(сокращенное наименование)</w:t>
      </w:r>
    </w:p>
    <w:p w14:paraId="45B4D1B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4DE8B6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(место нахождения)</w:t>
      </w:r>
    </w:p>
    <w:p w14:paraId="28980A6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D2D1A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(ОГРН)</w:t>
      </w:r>
    </w:p>
    <w:p w14:paraId="11C2BAA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7F8C9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(ИНН)</w:t>
      </w:r>
    </w:p>
    <w:p w14:paraId="164109E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5825610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(фамилия, имя, отчество (при наличии))</w:t>
      </w:r>
    </w:p>
    <w:p w14:paraId="2D08CE7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 Для индивидуального предпринимателя:</w:t>
      </w:r>
    </w:p>
    <w:p w14:paraId="45E4B10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68033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(фамилия, имя, отчество (при наличии))</w:t>
      </w:r>
    </w:p>
    <w:p w14:paraId="3E4FBB6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3D6473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(место жительства)</w:t>
      </w:r>
    </w:p>
    <w:p w14:paraId="1E763A0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89C275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(ИНН)</w:t>
      </w:r>
    </w:p>
    <w:p w14:paraId="599DC21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Для гражданина:</w:t>
      </w:r>
    </w:p>
    <w:p w14:paraId="142BE0D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25E8FC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(фамилия, имя, отчество (при наличии))</w:t>
      </w:r>
    </w:p>
    <w:p w14:paraId="30BF553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734B2D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(место жительства)</w:t>
      </w:r>
    </w:p>
    <w:p w14:paraId="7BBD9AB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E69DE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1438A6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(данные документа, удостоверяющего личность </w:t>
      </w:r>
    </w:p>
    <w:p w14:paraId="07210D6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(серия, номер, дата, кем и когда выдан))</w:t>
      </w:r>
    </w:p>
    <w:p w14:paraId="1A0AD6B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CDB34B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(телефон, адрес электронной почты)</w:t>
      </w:r>
    </w:p>
    <w:p w14:paraId="708155D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CC64C3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___________________________________ создает искусственный земельный участок </w:t>
      </w:r>
    </w:p>
    <w:p w14:paraId="4E673F7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(наименование или Ф.И.О. заявителя)</w:t>
      </w:r>
    </w:p>
    <w:p w14:paraId="69FB5FE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площадью _______ кв. м на водном объекте __________________________________</w:t>
      </w:r>
    </w:p>
    <w:p w14:paraId="6B9ACAF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__________________________________________________________________________,</w:t>
      </w:r>
    </w:p>
    <w:p w14:paraId="2C68C8A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(наименование водного объекта и код водохозяйственного участка)</w:t>
      </w:r>
    </w:p>
    <w:p w14:paraId="4AE6C2F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находящемся в федеральной собственности по адресу: ________________________</w:t>
      </w:r>
    </w:p>
    <w:p w14:paraId="11D1D00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92657A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EFDD44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(указываются сведения о планируемом местоположении искусственного </w:t>
      </w:r>
    </w:p>
    <w:p w14:paraId="3AC642A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земельного участка и его географические координаты)</w:t>
      </w:r>
    </w:p>
    <w:p w14:paraId="62F7A86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путем: ____________________________________________________________________</w:t>
      </w:r>
    </w:p>
    <w:p w14:paraId="5203756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(намыва, отсыпки грунта либо использования иных технологий)</w:t>
      </w:r>
    </w:p>
    <w:p w14:paraId="69BC5E1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признаваемый после ввода в эксплуатацию также земельным участком.</w:t>
      </w:r>
    </w:p>
    <w:p w14:paraId="7A72787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br/>
        <w:t>Искусственно созданный земельный участок будет использоваться для _________</w:t>
      </w:r>
    </w:p>
    <w:p w14:paraId="14852EF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467DF1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E6975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C49264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(указание планируемого использования искусственного </w:t>
      </w:r>
    </w:p>
    <w:p w14:paraId="5D4EF9D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земельного участка)</w:t>
      </w:r>
    </w:p>
    <w:p w14:paraId="39D38AD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К   настоящему   заявлению   прилагаю   следующие   документы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нужное </w:t>
      </w:r>
    </w:p>
    <w:p w14:paraId="03823CD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подчеркнуть):</w:t>
      </w:r>
    </w:p>
    <w:p w14:paraId="3665AD3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1)   копия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документа,   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удостоверяющего   личность  заявителя  -  для </w:t>
      </w:r>
    </w:p>
    <w:p w14:paraId="75B238D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физического лица;</w:t>
      </w:r>
    </w:p>
    <w:p w14:paraId="513C977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2) 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проект  разрешения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на создание искусственного земельного участка на </w:t>
      </w:r>
    </w:p>
    <w:p w14:paraId="1C8B324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водном объекте, находящемся в федеральной собственности, или его части;</w:t>
      </w:r>
    </w:p>
    <w:p w14:paraId="2313BDC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3) 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схема  размещения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искусственно  созданного  земельного  участка на </w:t>
      </w:r>
    </w:p>
    <w:p w14:paraId="4764772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водном объекте, находящемся в федеральной собственности, или его части;</w:t>
      </w:r>
    </w:p>
    <w:p w14:paraId="743BD04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4) обоснование создания искусственного земельного участка;</w:t>
      </w:r>
    </w:p>
    <w:p w14:paraId="35B348E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5)   заключения   органов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государственной  власти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 органов  местного </w:t>
      </w:r>
    </w:p>
    <w:p w14:paraId="3A01B16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самоуправления о согласовании проекта разрешения на создание искусственного </w:t>
      </w:r>
    </w:p>
    <w:p w14:paraId="6DFF4ED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земельного участка (при наличии);</w:t>
      </w:r>
    </w:p>
    <w:p w14:paraId="7680CEE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6)   замечания   органов   государственной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власти,  органов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местного </w:t>
      </w:r>
    </w:p>
    <w:p w14:paraId="468E0EF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самоуправления  по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проекту разрешения на создание искусственного земельного </w:t>
      </w:r>
    </w:p>
    <w:p w14:paraId="52E1099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участка (при наличии);</w:t>
      </w:r>
    </w:p>
    <w:p w14:paraId="1E3A13B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7)   документ   о   согласовании   проекта   разрешения   на   создание </w:t>
      </w:r>
    </w:p>
    <w:p w14:paraId="3512305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искусственного земельного участка согласительной комиссией (при наличии);</w:t>
      </w:r>
    </w:p>
    <w:p w14:paraId="15D6291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8)   выписка   из   Единого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государственного  реестра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индивидуальных </w:t>
      </w:r>
    </w:p>
    <w:p w14:paraId="53F23D6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предпринимателей  (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для  заявителей  - индивидуальных предпринимателей) (при </w:t>
      </w:r>
    </w:p>
    <w:p w14:paraId="0F2981A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наличии);</w:t>
      </w:r>
    </w:p>
    <w:p w14:paraId="46601EE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9) 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выписка  из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Единого  государственного реестра юридических лиц (для </w:t>
      </w:r>
    </w:p>
    <w:p w14:paraId="708ECDC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заявителей - юридических лиц) (при наличии).</w:t>
      </w:r>
    </w:p>
    <w:p w14:paraId="31790BC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Достоверность  и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полноту  сведений, представленных в настоящем заявлении и </w:t>
      </w:r>
    </w:p>
    <w:p w14:paraId="0BC6C6D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прилагаемых документах, подтверждаю.</w:t>
      </w:r>
    </w:p>
    <w:p w14:paraId="63C5DF6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_________________________________ _______________ _________________________</w:t>
      </w:r>
    </w:p>
    <w:p w14:paraId="39180A9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(должность руководителя     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      (Ф.И.О.)</w:t>
      </w:r>
    </w:p>
    <w:p w14:paraId="6A5C42F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юридического лица, Ф.И.О.</w:t>
      </w:r>
    </w:p>
    <w:p w14:paraId="7080CE7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индивидуального предпринимателя)</w:t>
      </w:r>
    </w:p>
    <w:p w14:paraId="187DD74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М.П. (при наличии)</w:t>
      </w:r>
    </w:p>
    <w:p w14:paraId="2EB82758" w14:textId="77777777" w:rsidR="00016451" w:rsidRPr="00016451" w:rsidRDefault="00016451" w:rsidP="0001645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министра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И.В.ЧУМАКОВА</w:t>
      </w:r>
    </w:p>
    <w:p w14:paraId="69CA1410" w14:textId="77777777" w:rsidR="00016451" w:rsidRPr="00016451" w:rsidRDefault="00016451" w:rsidP="0001645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предоставления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министерством природных ресурсов и охраны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Ставропольского края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"Выдача разрешений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водном объекте, находящемся в федеральной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собственности и расположенном на территории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края, за исключением случаев,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когда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планируется для обеспечения обороны страны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безопасности государства либо водные ресурсы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водного объекта, полностью расположенного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соответствующих субъектов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Федерации, используются для обеспечения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питьевого и хозяйственно-бытового водоснабжения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двух и более субъектов Российской Федерации"</w:t>
      </w:r>
    </w:p>
    <w:p w14:paraId="0870936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61D3142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Бланк министерства                       ________________________________</w:t>
      </w:r>
    </w:p>
    <w:p w14:paraId="79BA130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природных ресурсов                      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заявителя)</w:t>
      </w:r>
    </w:p>
    <w:p w14:paraId="7279107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и охраны окружающей среды </w:t>
      </w:r>
    </w:p>
    <w:p w14:paraId="2978A6A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Ставропольского края </w:t>
      </w:r>
    </w:p>
    <w:p w14:paraId="149F1CC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Дата, исходящий номер                    ________________________________</w:t>
      </w:r>
    </w:p>
    <w:p w14:paraId="371FE7A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(адрес заявителя)</w:t>
      </w:r>
    </w:p>
    <w:p w14:paraId="5E06674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36B3F8F0" w14:textId="77777777" w:rsidR="00016451" w:rsidRPr="00016451" w:rsidRDefault="00016451" w:rsidP="000164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УВЕДОМЛЕНИЕ об отказе в выдаче разрешения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или его части</w:t>
      </w:r>
    </w:p>
    <w:p w14:paraId="3161DE3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По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результатам  рассмотрения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представленных  документов  для  выдачи </w:t>
      </w:r>
    </w:p>
    <w:p w14:paraId="129795D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разрешения на создание искусственного земельного участка на водном объекте,</w:t>
      </w:r>
    </w:p>
    <w:p w14:paraId="5C5C1E1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находящемся  в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федеральной  собственности  и  расположенном  на территории </w:t>
      </w:r>
    </w:p>
    <w:p w14:paraId="54FC238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края, или его части - _____________________________________</w:t>
      </w:r>
    </w:p>
    <w:p w14:paraId="67EC394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___________________________________________________________________________</w:t>
      </w:r>
    </w:p>
    <w:p w14:paraId="6C5E31F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(указывается водный объект и планируемое местоположение </w:t>
      </w:r>
    </w:p>
    <w:p w14:paraId="74AF63A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искусственного земельного участка)</w:t>
      </w:r>
    </w:p>
    <w:p w14:paraId="07902F2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установлено следующее _____________________________________________________</w:t>
      </w:r>
    </w:p>
    <w:p w14:paraId="416CD6E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77C8A6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4FD62CE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(указываются результаты рассмотрения документов)</w:t>
      </w:r>
    </w:p>
    <w:p w14:paraId="6686003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В соответствии с пунктом 27 Административного регламента предоставления </w:t>
      </w:r>
    </w:p>
    <w:p w14:paraId="3DC458A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министерством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 ресурсов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Ставропольского  края  государственной </w:t>
      </w:r>
    </w:p>
    <w:p w14:paraId="308A3B3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услуги  "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Выдача разрешений на создание искусственного земельного участка на </w:t>
      </w:r>
    </w:p>
    <w:p w14:paraId="420D7A9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водном  объекте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, находящемся в федеральной собственности и расположенном на </w:t>
      </w:r>
    </w:p>
    <w:p w14:paraId="1A2446F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территории  Ставропольского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края,  за  исключением случаев, когда создание </w:t>
      </w:r>
    </w:p>
    <w:p w14:paraId="7CC2A12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искусственного  земельного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участка  планируется  для  обеспечения  обороны </w:t>
      </w:r>
    </w:p>
    <w:p w14:paraId="51AE57C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страны  и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безопасности  государства  либо  водные ресурсы водного объекта,</w:t>
      </w:r>
    </w:p>
    <w:p w14:paraId="286B112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полностью расположенного на территории соответствующих субъектов Российской </w:t>
      </w:r>
    </w:p>
    <w:p w14:paraId="2E7D585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Федерации,  используются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для обеспечения питьевого и хозяйственно-бытового </w:t>
      </w:r>
    </w:p>
    <w:p w14:paraId="19B3A9C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водоснабжения  двух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более субъектов Российской Федерации", утвержденного </w:t>
      </w:r>
    </w:p>
    <w:p w14:paraId="1C85D1E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приказом   министерства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 ресурсов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и  охраны  окружающей  среды </w:t>
      </w:r>
    </w:p>
    <w:p w14:paraId="54D32A4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края  от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__________  N  __,  Вам  отказывается  в выдаче </w:t>
      </w:r>
    </w:p>
    <w:p w14:paraId="4409633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разрешения на создание искусственного земельного участка на водном объекте,</w:t>
      </w:r>
    </w:p>
    <w:p w14:paraId="37313AF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находящемся  в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федеральной  собственности  и  расположенном  на территории </w:t>
      </w:r>
    </w:p>
    <w:p w14:paraId="76B099E1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края, или его части.</w:t>
      </w:r>
    </w:p>
    <w:p w14:paraId="700C3FC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Причины отказа:</w:t>
      </w:r>
    </w:p>
    <w:p w14:paraId="20F6A21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0B3F64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(указывается мотивированный отказ в предоставлении водного </w:t>
      </w:r>
    </w:p>
    <w:p w14:paraId="02FC2A6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объекта или его части на основании решения о предоставлении </w:t>
      </w:r>
    </w:p>
    <w:p w14:paraId="1EF2BF9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водного объекта в пользование)</w:t>
      </w:r>
    </w:p>
    <w:p w14:paraId="61AD542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 _________________ ______________________________</w:t>
      </w:r>
    </w:p>
    <w:p w14:paraId="518271E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(подпись)             (Ф.И.О.)</w:t>
      </w:r>
    </w:p>
    <w:p w14:paraId="14577512" w14:textId="77777777" w:rsidR="00016451" w:rsidRPr="00016451" w:rsidRDefault="00016451" w:rsidP="0001645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Заместитель министра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И.В.ЧУМАКОВА</w:t>
      </w:r>
    </w:p>
    <w:p w14:paraId="7A32ED15" w14:textId="77777777" w:rsidR="00016451" w:rsidRPr="00016451" w:rsidRDefault="00016451" w:rsidP="0001645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предоставления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министерством природных ресурсов и охраны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Ставропольского края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"Выдача разрешений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водном объекте, находящемся в федеральной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собственности и расположенном на территории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края, за исключением случаев,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когда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планируется для обеспечения обороны страны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безопасности государства либо водные ресурсы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водного объекта, полностью расположенного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соответствующих субъектов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Федерации, используются для обеспечения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питьевого и хозяйственно-бытового водоснабжения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двух и более субъектов Российской Федерации"</w:t>
      </w:r>
    </w:p>
    <w:p w14:paraId="0EBE2BA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                                    Форма </w:t>
      </w:r>
    </w:p>
    <w:p w14:paraId="309D643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Бланк министерства </w:t>
      </w:r>
    </w:p>
    <w:p w14:paraId="211B1EF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природных ресурсов                            _____________________________</w:t>
      </w:r>
    </w:p>
    <w:p w14:paraId="288013B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 охраны окружающей среды                   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(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наименование заявителя)</w:t>
      </w:r>
    </w:p>
    <w:p w14:paraId="54823F5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Ставропольского края </w:t>
      </w:r>
    </w:p>
    <w:p w14:paraId="23C47B8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Дата, исходящий номер                         _____________________________</w:t>
      </w:r>
    </w:p>
    <w:p w14:paraId="43C3566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(адрес заявителя)</w:t>
      </w:r>
    </w:p>
    <w:p w14:paraId="37D6E3B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9EAE10F" w14:textId="77777777" w:rsidR="00016451" w:rsidRPr="00016451" w:rsidRDefault="00016451" w:rsidP="000164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РАЗРЕШЕНИЕ N __ на создание искусственного земельного участка на водном объекте или его части, находящемся в федеральной собственности и расположенном на территории Ставропольского края, или его части</w:t>
      </w:r>
    </w:p>
    <w:p w14:paraId="52C8E6C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Разрешение выдано _________________________________________________________</w:t>
      </w:r>
    </w:p>
    <w:p w14:paraId="004A0A1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3726EE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81627A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FC2AA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(фамилия, имя, отчество (последнее - при наличии)</w:t>
      </w:r>
    </w:p>
    <w:p w14:paraId="28FE161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гражданина, индивидуального предпринимателя, место его жительства,</w:t>
      </w:r>
    </w:p>
    <w:p w14:paraId="36A2A27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полное наименование юридического лица,</w:t>
      </w:r>
    </w:p>
    <w:p w14:paraId="183F597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его место нахождения, ОГРН)</w:t>
      </w:r>
    </w:p>
    <w:p w14:paraId="5158FB5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на основании заявления ____________________________________________________</w:t>
      </w:r>
    </w:p>
    <w:p w14:paraId="5DAECD6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60C083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(дата, регистрационный номер)</w:t>
      </w:r>
    </w:p>
    <w:p w14:paraId="66A33D1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для   создания   искусственного   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земельного  участка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на  водном  объекте,</w:t>
      </w:r>
    </w:p>
    <w:p w14:paraId="1F6B1D15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находящемся  в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федеральной  собственности  и  расположенном  на территории </w:t>
      </w:r>
    </w:p>
    <w:p w14:paraId="6B4768E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Ставропольского края, или его части - _____________________________________</w:t>
      </w:r>
    </w:p>
    <w:p w14:paraId="2D910BB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07B273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F9BA07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(наименование водного объекта, на котором планируется </w:t>
      </w:r>
    </w:p>
    <w:p w14:paraId="10673C3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создание искусственного земельного участка)</w:t>
      </w:r>
    </w:p>
    <w:p w14:paraId="637DB4C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Планируемое местоположение искусственного земельного участка ______________</w:t>
      </w:r>
    </w:p>
    <w:p w14:paraId="688C922D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3D0B36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87FFF5E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174776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Искусственный земельный участок планируется использовать для ______________</w:t>
      </w:r>
    </w:p>
    <w:p w14:paraId="7C15F52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16B86C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51D7800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691626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(с указанием предполагаемого целевого назначения, вида </w:t>
      </w:r>
    </w:p>
    <w:p w14:paraId="6278F16B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(видов) разрешенного использования искусственного </w:t>
      </w:r>
    </w:p>
    <w:p w14:paraId="54D27434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земельного участка)</w:t>
      </w:r>
    </w:p>
    <w:p w14:paraId="28C0E30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 целью размещения ________________________________________________________</w:t>
      </w:r>
    </w:p>
    <w:p w14:paraId="0AD27237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6746652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A86366C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9E2B6E3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(наименование конкретного объекта капитального строительства </w:t>
      </w:r>
    </w:p>
    <w:p w14:paraId="598EDA6F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для размещения которого создается искусственный земельный участок)</w:t>
      </w:r>
    </w:p>
    <w:p w14:paraId="585EC876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Дата выдачи: "__" __________ 20__ г.</w:t>
      </w:r>
    </w:p>
    <w:p w14:paraId="473D4589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________________________________ _______________ __________________________</w:t>
      </w:r>
    </w:p>
    <w:p w14:paraId="14A17D7A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</w:t>
      </w:r>
      <w:proofErr w:type="gramStart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должность)   </w:t>
      </w:r>
      <w:proofErr w:type="gramEnd"/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(подпись)           (Ф.И.О.)</w:t>
      </w:r>
    </w:p>
    <w:p w14:paraId="12576998" w14:textId="77777777" w:rsidR="00016451" w:rsidRPr="00016451" w:rsidRDefault="00016451" w:rsidP="00016451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16451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М.П.</w:t>
      </w:r>
    </w:p>
    <w:p w14:paraId="3E7AAF81" w14:textId="77777777" w:rsidR="00016451" w:rsidRPr="00016451" w:rsidRDefault="00016451" w:rsidP="0001645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министра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И.В.ЧУМАКОВА</w:t>
      </w:r>
    </w:p>
    <w:p w14:paraId="03ABC60D" w14:textId="77777777" w:rsidR="00016451" w:rsidRPr="00016451" w:rsidRDefault="00016451" w:rsidP="0001645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4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предоставления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министерством природных ресурсов и охраны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Ставропольского края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государственной услуги "Выдача разрешений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водном объекте, находящемся в федеральной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собственности и расположенном на территории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края, за исключением случаев,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когда создание искусственного земельного участка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планируется для обеспечения обороны страны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безопасности государства либо водные ресурсы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водного объекта, полностью расположенного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соответствующих субъектов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Российской Федерации, используются для обеспечения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питьевого и хозяйственно-бытового водоснабжения</w:t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двух и более субъектов Российской Федерации"</w:t>
      </w:r>
    </w:p>
    <w:p w14:paraId="6FD9A08F" w14:textId="77777777" w:rsidR="00016451" w:rsidRPr="00016451" w:rsidRDefault="00016451" w:rsidP="0001645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645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БЛОК-СХЕМА ПРЕДОСТАВЛЕНИЯ МИНИСТЕРСТВОМ ПРИРОДНЫХ РЕСУРСОВ И ОХРАНЫ ОКРУЖАЮЩЕЙ СРЕДЫ СТАВРОПОЛЬСКОГО КРАЯ ГОСУДАРСТВЕННОЙ УСЛУГИ "ВЫДАЧА РАЗРЕШЕНИЙ НА СОЗДАНИЕ ИСКУССТВЕННОГО ЗЕМЕЛЬНОГО УЧАСТКА НА ВОДНОМ ОБЪЕКТЕ, НАХОДЯЩЕМСЯ В ФЕДЕРАЛЬНОЙ СОБСТВЕННОСТИ И РАСПОЛОЖЕННОМ НА ТЕРРИТОРИИ СТАВРОПОЛЬСКОГО КРАЯ, ЗА ИСКЛЮЧЕНИЕМ СЛУЧАЕВ, КОГДА СОЗДАНИЕ ИСКУССТВЕННОГО ЗЕМЕЛЬНОГО УЧАСТКА ПЛАНИРУЕТСЯ ДЛЯ ОБЕСПЕЧЕНИЯ ОБОРОНЫ СТРАНЫ И БЕЗОПАСНОСТИ ГОСУДАРСТВА ЛИБО ВОДНЫЕ РЕСУРСЫ ВОДНОГО ОБЪЕКТА, ПОЛНОСТЬЮ РАСПОЛОЖЕННОГО НА ТЕРРИТОРИИ СООТВЕТСТВУЮЩИХ СУБЪЕКТОВ РОССИЙСКОЙ ФЕДЕРАЦИИ, ИСПОЛЬЗУЮТСЯ ДЛЯ ОБЕСПЕЧЕНИЯ ПИТЬЕВОГО И ХОЗЯЙСТВЕННО-БЫТОВОГО ВОДОСНАБЖЕНИЯ ДВУХ И БОЛЕЕ СУБЪЕКТОВ РОССИЙСКОЙ ФЕДЕРАЦИИ"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70"/>
        <w:gridCol w:w="1478"/>
        <w:gridCol w:w="739"/>
        <w:gridCol w:w="2773"/>
      </w:tblGrid>
      <w:tr w:rsidR="00016451" w:rsidRPr="00016451" w14:paraId="3A8875DD" w14:textId="77777777" w:rsidTr="00016451">
        <w:trPr>
          <w:trHeight w:val="15"/>
        </w:trPr>
        <w:tc>
          <w:tcPr>
            <w:tcW w:w="554" w:type="dxa"/>
            <w:hideMark/>
          </w:tcPr>
          <w:p w14:paraId="0AF184DD" w14:textId="77777777" w:rsidR="00016451" w:rsidRPr="00016451" w:rsidRDefault="00016451" w:rsidP="00016451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6E82CFF3" w14:textId="77777777" w:rsidR="00016451" w:rsidRPr="00016451" w:rsidRDefault="00016451" w:rsidP="000164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7089ED" w14:textId="77777777" w:rsidR="00016451" w:rsidRPr="00016451" w:rsidRDefault="00016451" w:rsidP="000164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7680B43" w14:textId="77777777" w:rsidR="00016451" w:rsidRPr="00016451" w:rsidRDefault="00016451" w:rsidP="000164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D84CBBB" w14:textId="77777777" w:rsidR="00016451" w:rsidRPr="00016451" w:rsidRDefault="00016451" w:rsidP="0001645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6451" w:rsidRPr="00016451" w14:paraId="49DD8C08" w14:textId="77777777" w:rsidTr="00016451"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E6A37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заявителю информации о порядке и сроках предоставления государственной услуги и обеспечение доступа заявителя к сведениям о государственной услуге</w:t>
            </w:r>
          </w:p>
        </w:tc>
      </w:tr>
      <w:tr w:rsidR="00016451" w:rsidRPr="00016451" w14:paraId="26C79540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F6C2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440E1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5E52EC2" wp14:editId="443F84F2">
                      <wp:extent cx="171450" cy="247650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0853E6" id="AutoShape 1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A765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451" w:rsidRPr="00016451" w14:paraId="3AA19155" w14:textId="77777777" w:rsidTr="00016451"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57DA2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регистрация заявления и документов, необходимых для предоставления государственной услуги, в том числе в электронной форме</w:t>
            </w:r>
          </w:p>
        </w:tc>
      </w:tr>
      <w:tr w:rsidR="00016451" w:rsidRPr="00016451" w14:paraId="4751BED7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4FC8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86B2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3DC01CB" wp14:editId="3A3DA655">
                      <wp:extent cx="171450" cy="247650"/>
                      <wp:effectExtent l="0" t="0" r="0" b="0"/>
                      <wp:docPr id="2" name="AutoShap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60DD1B7" id="AutoShape 2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28BD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6451" w:rsidRPr="00016451" w14:paraId="44B2DA49" w14:textId="77777777" w:rsidTr="00016451"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1254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полноты предоставленных документов</w:t>
            </w:r>
          </w:p>
        </w:tc>
      </w:tr>
      <w:tr w:rsidR="00016451" w:rsidRPr="00016451" w14:paraId="25253E10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FE16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6A22DFB2" wp14:editId="56ECA12E">
                      <wp:extent cx="171450" cy="247650"/>
                      <wp:effectExtent l="0" t="0" r="0" b="0"/>
                      <wp:docPr id="3" name="AutoShap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479C8E" id="AutoShape 3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441F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2099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EF042AB" wp14:editId="723A759B">
                      <wp:extent cx="171450" cy="247650"/>
                      <wp:effectExtent l="0" t="0" r="0" b="0"/>
                      <wp:docPr id="4" name="AutoShap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737929" id="AutoShape 4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7929CE2E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B34C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2907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B0C7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16451" w:rsidRPr="00016451" w14:paraId="7E956904" w14:textId="77777777" w:rsidTr="000164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7BFB5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6C7B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697A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290A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358E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7BEB332" wp14:editId="79ED509D">
                      <wp:extent cx="171450" cy="247650"/>
                      <wp:effectExtent l="0" t="0" r="0" b="0"/>
                      <wp:docPr id="5" name="AutoShap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9BE69D" id="AutoShape 5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1FF3C527" w14:textId="77777777" w:rsidTr="000164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B5E4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B3FB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5A150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6116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B7FD4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межведомственного запроса и получение документов, необходимых для предоставления государственной услуги</w:t>
            </w:r>
          </w:p>
        </w:tc>
      </w:tr>
      <w:tr w:rsidR="00016451" w:rsidRPr="00016451" w14:paraId="3A7B046F" w14:textId="77777777" w:rsidTr="000164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3A8A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A403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1E5CE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B3BB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C0A3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03A93DE" wp14:editId="024776CE">
                      <wp:extent cx="171450" cy="247650"/>
                      <wp:effectExtent l="0" t="0" r="0" b="0"/>
                      <wp:docPr id="6" name="AutoShap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8FFAD3" id="AutoShape 6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2F5E4137" w14:textId="77777777" w:rsidTr="000164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5DA49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3F2B2" w14:textId="77777777" w:rsidR="00016451" w:rsidRPr="00016451" w:rsidRDefault="00016451" w:rsidP="0001645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257C7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документов и принятие по ним решения</w:t>
            </w:r>
          </w:p>
        </w:tc>
      </w:tr>
      <w:tr w:rsidR="00016451" w:rsidRPr="00016451" w14:paraId="176E21E0" w14:textId="77777777" w:rsidTr="00016451"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89F3D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AA5776F" wp14:editId="08E39274">
                      <wp:extent cx="171450" cy="247650"/>
                      <wp:effectExtent l="0" t="0" r="0" b="0"/>
                      <wp:docPr id="7" name="AutoShap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DF98DF" id="AutoShape 7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D335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D762E4C" wp14:editId="59DACCBD">
                      <wp:extent cx="171450" cy="247650"/>
                      <wp:effectExtent l="0" t="0" r="0" b="0"/>
                      <wp:docPr id="8" name="AutoShap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F09AFE" id="AutoShape 8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6F3F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994E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9ED4B46" wp14:editId="5F6D8363">
                      <wp:extent cx="171450" cy="247650"/>
                      <wp:effectExtent l="0" t="0" r="0" b="0"/>
                      <wp:docPr id="9" name="AutoShap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4386C32" id="AutoShape 9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32880697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4E5C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оснований для отказа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2445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146DB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отсутствии оснований для отказа</w:t>
            </w:r>
          </w:p>
        </w:tc>
      </w:tr>
      <w:tr w:rsidR="00016451" w:rsidRPr="00016451" w14:paraId="13B5EB5B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B030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07564755" wp14:editId="13FB3D9B">
                      <wp:extent cx="171450" cy="247650"/>
                      <wp:effectExtent l="0" t="0" r="0" b="0"/>
                      <wp:docPr id="10" name="AutoShape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9DC7CC" id="AutoShape 10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F967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CC7B3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28771FDA" wp14:editId="7D0DBF0A">
                      <wp:extent cx="171450" cy="247650"/>
                      <wp:effectExtent l="0" t="0" r="0" b="0"/>
                      <wp:docPr id="11" name="AutoShape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434BABC" id="AutoShape 11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56717E64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C6EB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подписание проекта уведомления об отказе в предоставлении государственной услуги и возврате документов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FC6F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3112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подписание проекта разрешения</w:t>
            </w:r>
          </w:p>
        </w:tc>
      </w:tr>
      <w:tr w:rsidR="00016451" w:rsidRPr="00016451" w14:paraId="10203661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B019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366E277" wp14:editId="6D0A9E35">
                      <wp:extent cx="171450" cy="247650"/>
                      <wp:effectExtent l="0" t="0" r="0" b="0"/>
                      <wp:docPr id="12" name="AutoShape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E0D7F1" id="AutoShape 12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8CE4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F08E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B64532F" wp14:editId="62D81CB2">
                      <wp:extent cx="171450" cy="247650"/>
                      <wp:effectExtent l="0" t="0" r="0" b="0"/>
                      <wp:docPr id="13" name="AutoShape 1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4B34A8" id="AutoShape 13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73F509D6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2E2F5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(направление) уведомления об отказе в предоставлении государственной услуги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9A1ED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E187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(направление)</w:t>
            </w:r>
          </w:p>
          <w:p w14:paraId="0EC9EF7B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разрешения</w:t>
            </w:r>
          </w:p>
        </w:tc>
      </w:tr>
      <w:tr w:rsidR="00016451" w:rsidRPr="00016451" w14:paraId="6D88F9CB" w14:textId="77777777" w:rsidTr="00016451"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53E0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17D1C4B7" wp14:editId="6574511B">
                      <wp:extent cx="171450" cy="247650"/>
                      <wp:effectExtent l="0" t="0" r="0" b="0"/>
                      <wp:docPr id="14" name="AutoShape 1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25D0BE2" id="AutoShape 14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790A" w14:textId="77777777" w:rsidR="00016451" w:rsidRPr="00016451" w:rsidRDefault="00016451" w:rsidP="0001645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5451C" w14:textId="77777777" w:rsidR="00016451" w:rsidRPr="00016451" w:rsidRDefault="00016451" w:rsidP="0001645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3A587497" wp14:editId="6E7DA164">
                      <wp:extent cx="171450" cy="247650"/>
                      <wp:effectExtent l="0" t="0" r="0" b="0"/>
                      <wp:docPr id="15" name="AutoShap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71450" cy="247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F75EB2" id="AutoShape 15" o:spid="_x0000_s1026" style="width:13.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016451" w:rsidRPr="00016451" w14:paraId="4FDE229E" w14:textId="77777777" w:rsidTr="00016451"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CA8C" w14:textId="77777777" w:rsidR="00016451" w:rsidRPr="00016451" w:rsidRDefault="00016451" w:rsidP="0001645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64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осуществления административных процедур в электронной форме</w:t>
            </w:r>
          </w:p>
        </w:tc>
      </w:tr>
    </w:tbl>
    <w:p w14:paraId="17E2E55C" w14:textId="77777777" w:rsidR="00016451" w:rsidRPr="00016451" w:rsidRDefault="00016451" w:rsidP="0001645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6451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министра</w:t>
      </w:r>
      <w:r w:rsidRPr="00016451">
        <w:rPr>
          <w:rFonts w:ascii="Arial" w:eastAsia="Times New Roman" w:hAnsi="Arial" w:cs="Arial"/>
          <w:sz w:val="24"/>
          <w:szCs w:val="24"/>
          <w:lang w:eastAsia="ru-RU"/>
        </w:rPr>
        <w:br/>
        <w:t>И.В.ЧУМАКОВА</w:t>
      </w:r>
    </w:p>
    <w:p w14:paraId="7685CBB7" w14:textId="77777777" w:rsidR="00016451" w:rsidRPr="00016451" w:rsidRDefault="00016451" w:rsidP="00016451">
      <w:pPr>
        <w:spacing w:after="200" w:line="276" w:lineRule="auto"/>
        <w:rPr>
          <w:rFonts w:ascii="Calibri" w:eastAsia="Calibri" w:hAnsi="Calibri" w:cs="Times New Roman"/>
        </w:rPr>
      </w:pPr>
    </w:p>
    <w:p w14:paraId="00148E37" w14:textId="77777777" w:rsidR="00550B83" w:rsidRPr="00016451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