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841AED4" w14:textId="77777777" w:rsidR="00E0442D" w:rsidRPr="00E0442D" w:rsidRDefault="00E0442D" w:rsidP="00E0442D">
      <w:pPr>
        <w:shd w:val="clear" w:color="auto" w:fill="FFFFFF"/>
        <w:spacing w:after="240" w:line="240" w:lineRule="auto"/>
        <w:jc w:val="center"/>
        <w:textAlignment w:val="baseline"/>
        <w:rPr>
          <w:rFonts w:ascii="Arial" w:eastAsia="Times New Roman" w:hAnsi="Arial" w:cs="Arial"/>
          <w:b/>
          <w:bCs/>
          <w:sz w:val="24"/>
          <w:szCs w:val="24"/>
          <w:lang w:eastAsia="ru-RU"/>
        </w:rPr>
      </w:pPr>
      <w:r w:rsidRPr="00E0442D">
        <w:rPr>
          <w:rFonts w:ascii="Arial" w:eastAsia="Times New Roman" w:hAnsi="Arial" w:cs="Arial"/>
          <w:b/>
          <w:bCs/>
          <w:sz w:val="24"/>
          <w:szCs w:val="24"/>
          <w:lang w:eastAsia="ru-RU"/>
        </w:rPr>
        <w:t>АДМИНИСТРАЦИЯ ГОРОДСКОГО ОКРУГА СТУПИНО МОСКОВСКОЙ ОБЛАСТИ</w:t>
      </w:r>
    </w:p>
    <w:p w14:paraId="4ADCCD83" w14:textId="77777777" w:rsidR="00E0442D" w:rsidRPr="00E0442D" w:rsidRDefault="00E0442D" w:rsidP="00E0442D">
      <w:pPr>
        <w:shd w:val="clear" w:color="auto" w:fill="FFFFFF"/>
        <w:spacing w:after="240" w:line="240" w:lineRule="auto"/>
        <w:jc w:val="center"/>
        <w:textAlignment w:val="baseline"/>
        <w:rPr>
          <w:rFonts w:ascii="Arial" w:eastAsia="Times New Roman" w:hAnsi="Arial" w:cs="Arial"/>
          <w:b/>
          <w:bCs/>
          <w:sz w:val="24"/>
          <w:szCs w:val="24"/>
          <w:lang w:eastAsia="ru-RU"/>
        </w:rPr>
      </w:pPr>
      <w:r w:rsidRPr="00E0442D">
        <w:rPr>
          <w:rFonts w:ascii="Arial" w:eastAsia="Times New Roman" w:hAnsi="Arial" w:cs="Arial"/>
          <w:b/>
          <w:bCs/>
          <w:sz w:val="24"/>
          <w:szCs w:val="24"/>
          <w:lang w:eastAsia="ru-RU"/>
        </w:rPr>
        <w:t>ПОСТАНОВЛЕНИЕ</w:t>
      </w:r>
    </w:p>
    <w:p w14:paraId="13C4F3E8" w14:textId="77777777" w:rsidR="00E0442D" w:rsidRPr="00E0442D" w:rsidRDefault="00E0442D" w:rsidP="00E0442D">
      <w:pPr>
        <w:shd w:val="clear" w:color="auto" w:fill="FFFFFF"/>
        <w:spacing w:after="240" w:line="240" w:lineRule="auto"/>
        <w:jc w:val="center"/>
        <w:textAlignment w:val="baseline"/>
        <w:rPr>
          <w:rFonts w:ascii="Arial" w:eastAsia="Times New Roman" w:hAnsi="Arial" w:cs="Arial"/>
          <w:b/>
          <w:bCs/>
          <w:sz w:val="24"/>
          <w:szCs w:val="24"/>
          <w:lang w:eastAsia="ru-RU"/>
        </w:rPr>
      </w:pPr>
      <w:r w:rsidRPr="00E0442D">
        <w:rPr>
          <w:rFonts w:ascii="Arial" w:eastAsia="Times New Roman" w:hAnsi="Arial" w:cs="Arial"/>
          <w:b/>
          <w:bCs/>
          <w:sz w:val="24"/>
          <w:szCs w:val="24"/>
          <w:lang w:eastAsia="ru-RU"/>
        </w:rPr>
        <w:t>от 18 декабря 2017 года N 124-п</w:t>
      </w:r>
      <w:r w:rsidRPr="00E0442D">
        <w:rPr>
          <w:rFonts w:ascii="Arial" w:eastAsia="Times New Roman" w:hAnsi="Arial" w:cs="Arial"/>
          <w:b/>
          <w:bCs/>
          <w:sz w:val="24"/>
          <w:szCs w:val="24"/>
          <w:lang w:eastAsia="ru-RU"/>
        </w:rPr>
        <w:br/>
      </w:r>
    </w:p>
    <w:p w14:paraId="05CDD28B" w14:textId="77777777" w:rsidR="00E0442D" w:rsidRPr="00E0442D" w:rsidRDefault="00E0442D" w:rsidP="00E0442D">
      <w:pPr>
        <w:shd w:val="clear" w:color="auto" w:fill="FFFFFF"/>
        <w:spacing w:after="240" w:line="240" w:lineRule="auto"/>
        <w:jc w:val="center"/>
        <w:textAlignment w:val="baseline"/>
        <w:rPr>
          <w:rFonts w:ascii="Arial" w:eastAsia="Times New Roman" w:hAnsi="Arial" w:cs="Arial"/>
          <w:b/>
          <w:bCs/>
          <w:sz w:val="24"/>
          <w:szCs w:val="24"/>
          <w:lang w:eastAsia="ru-RU"/>
        </w:rPr>
      </w:pPr>
      <w:r w:rsidRPr="00E0442D">
        <w:rPr>
          <w:rFonts w:ascii="Arial" w:eastAsia="Times New Roman" w:hAnsi="Arial" w:cs="Arial"/>
          <w:b/>
          <w:bCs/>
          <w:sz w:val="24"/>
          <w:szCs w:val="24"/>
          <w:lang w:eastAsia="ru-RU"/>
        </w:rPr>
        <w:t>Об утверждении муниципальной программы "Экология и окружающая среда городского округа Ступино"</w:t>
      </w:r>
    </w:p>
    <w:p w14:paraId="4412C802" w14:textId="77777777" w:rsidR="00E0442D" w:rsidRPr="00E0442D" w:rsidRDefault="00E0442D" w:rsidP="00E0442D">
      <w:pPr>
        <w:shd w:val="clear" w:color="auto" w:fill="FFFFFF"/>
        <w:spacing w:after="0" w:line="240" w:lineRule="auto"/>
        <w:jc w:val="center"/>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(в редакции постановлений администрации городского округа Ступино Московской области от 06.03.2018 N 572-п, от 24.04.2018 N 1326-п, от 22.08.2018 N 3075-п, от 27.09.2018 N 3536-п, от 18.04.2019 N 1109-п, от 14.08.2019 N 2250-п, от 26.12.2019 N 4033-п, от 04.03.2020 N 517-п)</w:t>
      </w:r>
    </w:p>
    <w:p w14:paraId="1F8FC055" w14:textId="77777777" w:rsidR="00E0442D" w:rsidRPr="00E0442D" w:rsidRDefault="00E0442D" w:rsidP="00E0442D">
      <w:pPr>
        <w:shd w:val="clear" w:color="auto" w:fill="FFFFFF"/>
        <w:spacing w:after="0" w:line="240" w:lineRule="auto"/>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br/>
      </w:r>
    </w:p>
    <w:p w14:paraId="68D23AEB"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В соответствии с Бюджетным кодексом Российской Федерации, Федеральным законом от 10.01.2002 N 7-ФЗ "Об охране окружающей среды", Федеральным законом от 06.10.2003 N 131-ФЗ "Об общих принципах организации местного самоуправления в Российской Федерации", постановлением администрации городского округа Ступино Московской области от 01.12.2017 N 08-п "Об утверждении Перечня муниципальных программ городского округа Ступино Московской области на 2018-2022 годы", постановлением администрации городского округа Ступино Московской области от 01.12.2017 N 07-п "Об утверждении Порядка принятия решений о разработке, формировании, реализации и оценки эффективности муниципальных программ городского округа Ступино Московской области"</w:t>
      </w:r>
      <w:r w:rsidRPr="00E0442D">
        <w:rPr>
          <w:rFonts w:ascii="Arial" w:eastAsia="Times New Roman" w:hAnsi="Arial" w:cs="Arial"/>
          <w:sz w:val="24"/>
          <w:szCs w:val="24"/>
          <w:lang w:eastAsia="ru-RU"/>
        </w:rPr>
        <w:br/>
      </w:r>
    </w:p>
    <w:p w14:paraId="642B327E"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ПОСТАНОВЛЯЮ:</w:t>
      </w:r>
      <w:r w:rsidRPr="00E0442D">
        <w:rPr>
          <w:rFonts w:ascii="Arial" w:eastAsia="Times New Roman" w:hAnsi="Arial" w:cs="Arial"/>
          <w:sz w:val="24"/>
          <w:szCs w:val="24"/>
          <w:lang w:eastAsia="ru-RU"/>
        </w:rPr>
        <w:br/>
      </w:r>
    </w:p>
    <w:p w14:paraId="683D05E8"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1. Утвердить муниципальную программу "Экология и окружающая среда городского округа Ступино" (прилагается).</w:t>
      </w:r>
      <w:r w:rsidRPr="00E0442D">
        <w:rPr>
          <w:rFonts w:ascii="Arial" w:eastAsia="Times New Roman" w:hAnsi="Arial" w:cs="Arial"/>
          <w:sz w:val="24"/>
          <w:szCs w:val="24"/>
          <w:lang w:eastAsia="ru-RU"/>
        </w:rPr>
        <w:br/>
      </w:r>
    </w:p>
    <w:p w14:paraId="081871F9"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2. Опубликовать настоящее постановление в установленном порядке и разместить на официальном сайте администрации, Совета депутатов и контрольно-счетной палаты городского округа Ступино Московской области.</w:t>
      </w:r>
      <w:r w:rsidRPr="00E0442D">
        <w:rPr>
          <w:rFonts w:ascii="Arial" w:eastAsia="Times New Roman" w:hAnsi="Arial" w:cs="Arial"/>
          <w:sz w:val="24"/>
          <w:szCs w:val="24"/>
          <w:lang w:eastAsia="ru-RU"/>
        </w:rPr>
        <w:br/>
      </w:r>
    </w:p>
    <w:p w14:paraId="2CD90505"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3. Настоящее постановление вступает в силу с 01.01.2018 года.</w:t>
      </w:r>
      <w:r w:rsidRPr="00E0442D">
        <w:rPr>
          <w:rFonts w:ascii="Arial" w:eastAsia="Times New Roman" w:hAnsi="Arial" w:cs="Arial"/>
          <w:sz w:val="24"/>
          <w:szCs w:val="24"/>
          <w:lang w:eastAsia="ru-RU"/>
        </w:rPr>
        <w:br/>
      </w:r>
    </w:p>
    <w:p w14:paraId="1CA26710"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 xml:space="preserve">4. Контроль за исполнением настоящего постановления возложить на заместителя главы администрации городского округа Ступино Московской области </w:t>
      </w:r>
      <w:proofErr w:type="gramStart"/>
      <w:r w:rsidRPr="00E0442D">
        <w:rPr>
          <w:rFonts w:ascii="Arial" w:eastAsia="Times New Roman" w:hAnsi="Arial" w:cs="Arial"/>
          <w:sz w:val="24"/>
          <w:szCs w:val="24"/>
          <w:lang w:eastAsia="ru-RU"/>
        </w:rPr>
        <w:t>А.Л.</w:t>
      </w:r>
      <w:proofErr w:type="gramEnd"/>
      <w:r w:rsidRPr="00E0442D">
        <w:rPr>
          <w:rFonts w:ascii="Arial" w:eastAsia="Times New Roman" w:hAnsi="Arial" w:cs="Arial"/>
          <w:sz w:val="24"/>
          <w:szCs w:val="24"/>
          <w:lang w:eastAsia="ru-RU"/>
        </w:rPr>
        <w:t xml:space="preserve"> Тихонову.</w:t>
      </w:r>
      <w:r w:rsidRPr="00E0442D">
        <w:rPr>
          <w:rFonts w:ascii="Arial" w:eastAsia="Times New Roman" w:hAnsi="Arial" w:cs="Arial"/>
          <w:sz w:val="24"/>
          <w:szCs w:val="24"/>
          <w:lang w:eastAsia="ru-RU"/>
        </w:rPr>
        <w:br/>
      </w:r>
    </w:p>
    <w:p w14:paraId="1D5886EA" w14:textId="77777777" w:rsidR="00E0442D" w:rsidRPr="00E0442D" w:rsidRDefault="00E0442D" w:rsidP="00E0442D">
      <w:pPr>
        <w:shd w:val="clear" w:color="auto" w:fill="FFFFFF"/>
        <w:spacing w:after="0" w:line="240" w:lineRule="auto"/>
        <w:jc w:val="right"/>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br/>
      </w:r>
      <w:r w:rsidRPr="00E0442D">
        <w:rPr>
          <w:rFonts w:ascii="Arial" w:eastAsia="Times New Roman" w:hAnsi="Arial" w:cs="Arial"/>
          <w:sz w:val="24"/>
          <w:szCs w:val="24"/>
          <w:lang w:eastAsia="ru-RU"/>
        </w:rPr>
        <w:br/>
        <w:t>     Глава городского округа Ступино</w:t>
      </w:r>
      <w:r w:rsidRPr="00E0442D">
        <w:rPr>
          <w:rFonts w:ascii="Arial" w:eastAsia="Times New Roman" w:hAnsi="Arial" w:cs="Arial"/>
          <w:sz w:val="24"/>
          <w:szCs w:val="24"/>
          <w:lang w:eastAsia="ru-RU"/>
        </w:rPr>
        <w:br/>
        <w:t>     Московской области</w:t>
      </w:r>
      <w:r w:rsidRPr="00E0442D">
        <w:rPr>
          <w:rFonts w:ascii="Arial" w:eastAsia="Times New Roman" w:hAnsi="Arial" w:cs="Arial"/>
          <w:sz w:val="24"/>
          <w:szCs w:val="24"/>
          <w:lang w:eastAsia="ru-RU"/>
        </w:rPr>
        <w:br/>
        <w:t>     </w:t>
      </w:r>
      <w:proofErr w:type="gramStart"/>
      <w:r w:rsidRPr="00E0442D">
        <w:rPr>
          <w:rFonts w:ascii="Arial" w:eastAsia="Times New Roman" w:hAnsi="Arial" w:cs="Arial"/>
          <w:sz w:val="24"/>
          <w:szCs w:val="24"/>
          <w:lang w:eastAsia="ru-RU"/>
        </w:rPr>
        <w:t>В.Н.</w:t>
      </w:r>
      <w:proofErr w:type="gramEnd"/>
      <w:r w:rsidRPr="00E0442D">
        <w:rPr>
          <w:rFonts w:ascii="Arial" w:eastAsia="Times New Roman" w:hAnsi="Arial" w:cs="Arial"/>
          <w:sz w:val="24"/>
          <w:szCs w:val="24"/>
          <w:lang w:eastAsia="ru-RU"/>
        </w:rPr>
        <w:t xml:space="preserve"> Назарова</w:t>
      </w:r>
      <w:r w:rsidRPr="00E0442D">
        <w:rPr>
          <w:rFonts w:ascii="Arial" w:eastAsia="Times New Roman" w:hAnsi="Arial" w:cs="Arial"/>
          <w:sz w:val="24"/>
          <w:szCs w:val="24"/>
          <w:lang w:eastAsia="ru-RU"/>
        </w:rPr>
        <w:br/>
      </w:r>
    </w:p>
    <w:p w14:paraId="683C7807" w14:textId="77777777" w:rsidR="00E0442D" w:rsidRPr="00E0442D" w:rsidRDefault="00E0442D" w:rsidP="00E0442D">
      <w:pPr>
        <w:keepNext/>
        <w:keepLines/>
        <w:shd w:val="clear" w:color="auto" w:fill="FFFFFF"/>
        <w:spacing w:after="240" w:line="254" w:lineRule="auto"/>
        <w:jc w:val="right"/>
        <w:textAlignment w:val="baseline"/>
        <w:outlineLvl w:val="1"/>
        <w:rPr>
          <w:rFonts w:ascii="Arial" w:eastAsia="Times New Roman" w:hAnsi="Arial" w:cs="Arial"/>
          <w:b/>
          <w:bCs/>
          <w:sz w:val="24"/>
          <w:szCs w:val="24"/>
          <w:lang w:eastAsia="ru-RU"/>
        </w:rPr>
      </w:pPr>
      <w:r w:rsidRPr="00E0442D">
        <w:rPr>
          <w:rFonts w:ascii="Arial" w:eastAsia="Times New Roman" w:hAnsi="Arial" w:cs="Arial"/>
          <w:b/>
          <w:bCs/>
          <w:sz w:val="24"/>
          <w:szCs w:val="24"/>
          <w:lang w:eastAsia="ru-RU"/>
        </w:rPr>
        <w:lastRenderedPageBreak/>
        <w:t>Приложение</w:t>
      </w:r>
      <w:r w:rsidRPr="00E0442D">
        <w:rPr>
          <w:rFonts w:ascii="Arial" w:eastAsia="Times New Roman" w:hAnsi="Arial" w:cs="Arial"/>
          <w:b/>
          <w:bCs/>
          <w:sz w:val="24"/>
          <w:szCs w:val="24"/>
          <w:lang w:eastAsia="ru-RU"/>
        </w:rPr>
        <w:br/>
        <w:t>к постановлению администрации</w:t>
      </w:r>
      <w:r w:rsidRPr="00E0442D">
        <w:rPr>
          <w:rFonts w:ascii="Arial" w:eastAsia="Times New Roman" w:hAnsi="Arial" w:cs="Arial"/>
          <w:b/>
          <w:bCs/>
          <w:sz w:val="24"/>
          <w:szCs w:val="24"/>
          <w:lang w:eastAsia="ru-RU"/>
        </w:rPr>
        <w:br/>
        <w:t>городского округа Ступино Московской</w:t>
      </w:r>
      <w:r w:rsidRPr="00E0442D">
        <w:rPr>
          <w:rFonts w:ascii="Arial" w:eastAsia="Times New Roman" w:hAnsi="Arial" w:cs="Arial"/>
          <w:b/>
          <w:bCs/>
          <w:sz w:val="24"/>
          <w:szCs w:val="24"/>
          <w:lang w:eastAsia="ru-RU"/>
        </w:rPr>
        <w:br/>
        <w:t>области от 18.12.2017 г. N 124-п</w:t>
      </w:r>
    </w:p>
    <w:p w14:paraId="72D58725" w14:textId="77777777" w:rsidR="00E0442D" w:rsidRPr="00E0442D" w:rsidRDefault="00E0442D" w:rsidP="00E0442D">
      <w:pPr>
        <w:shd w:val="clear" w:color="auto" w:fill="FFFFFF"/>
        <w:spacing w:after="240" w:line="240" w:lineRule="auto"/>
        <w:jc w:val="center"/>
        <w:textAlignment w:val="baseline"/>
        <w:rPr>
          <w:rFonts w:ascii="Arial" w:eastAsia="Times New Roman" w:hAnsi="Arial" w:cs="Arial"/>
          <w:b/>
          <w:bCs/>
          <w:sz w:val="24"/>
          <w:szCs w:val="24"/>
          <w:lang w:eastAsia="ru-RU"/>
        </w:rPr>
      </w:pPr>
      <w:r w:rsidRPr="00E0442D">
        <w:rPr>
          <w:rFonts w:ascii="Arial" w:eastAsia="Times New Roman" w:hAnsi="Arial" w:cs="Arial"/>
          <w:b/>
          <w:bCs/>
          <w:sz w:val="24"/>
          <w:szCs w:val="24"/>
          <w:lang w:eastAsia="ru-RU"/>
        </w:rPr>
        <w:t>МУНИЦИПАЛЬНАЯ ПРОГРАММА "Экология и окружающая среда городского округа Ступино"</w:t>
      </w:r>
    </w:p>
    <w:p w14:paraId="04AE9825" w14:textId="77777777" w:rsidR="00E0442D" w:rsidRPr="00E0442D" w:rsidRDefault="00E0442D" w:rsidP="00E0442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E0442D">
        <w:rPr>
          <w:rFonts w:ascii="Arial" w:eastAsia="Times New Roman" w:hAnsi="Arial" w:cs="Arial"/>
          <w:b/>
          <w:bCs/>
          <w:sz w:val="24"/>
          <w:szCs w:val="24"/>
          <w:lang w:eastAsia="ru-RU"/>
        </w:rPr>
        <w:t>1. Паспорт муниципальной программы</w:t>
      </w:r>
    </w:p>
    <w:p w14:paraId="390F871A"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3346"/>
        <w:gridCol w:w="6009"/>
      </w:tblGrid>
      <w:tr w:rsidR="00E0442D" w:rsidRPr="00E0442D" w14:paraId="5876D1FD" w14:textId="77777777" w:rsidTr="00E0442D">
        <w:trPr>
          <w:trHeight w:val="15"/>
        </w:trPr>
        <w:tc>
          <w:tcPr>
            <w:tcW w:w="3881" w:type="dxa"/>
            <w:hideMark/>
          </w:tcPr>
          <w:p w14:paraId="23BECB1C" w14:textId="77777777" w:rsidR="00E0442D" w:rsidRPr="00E0442D" w:rsidRDefault="00E0442D" w:rsidP="00E0442D">
            <w:pPr>
              <w:spacing w:line="254" w:lineRule="auto"/>
              <w:rPr>
                <w:rFonts w:ascii="Arial" w:eastAsia="Times New Roman" w:hAnsi="Arial" w:cs="Arial"/>
                <w:lang w:eastAsia="ru-RU"/>
              </w:rPr>
            </w:pPr>
          </w:p>
        </w:tc>
        <w:tc>
          <w:tcPr>
            <w:tcW w:w="7577" w:type="dxa"/>
            <w:hideMark/>
          </w:tcPr>
          <w:p w14:paraId="6982C2C4" w14:textId="77777777" w:rsidR="00E0442D" w:rsidRPr="00E0442D" w:rsidRDefault="00E0442D" w:rsidP="00E0442D">
            <w:pPr>
              <w:spacing w:after="200" w:line="276" w:lineRule="auto"/>
              <w:rPr>
                <w:rFonts w:ascii="Calibri" w:eastAsia="Calibri" w:hAnsi="Calibri" w:cs="Times New Roman"/>
                <w:sz w:val="20"/>
                <w:szCs w:val="20"/>
                <w:lang w:eastAsia="ru-RU"/>
              </w:rPr>
            </w:pPr>
          </w:p>
        </w:tc>
      </w:tr>
      <w:tr w:rsidR="00E0442D" w:rsidRPr="00E0442D" w14:paraId="348DB68F" w14:textId="77777777" w:rsidTr="00E044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2A941"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Наименование муниципальной программы</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4145B"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Экология и окружающая среда городского округа Ступино (далее Программа)</w:t>
            </w:r>
          </w:p>
        </w:tc>
      </w:tr>
      <w:tr w:rsidR="00E0442D" w:rsidRPr="00E0442D" w14:paraId="1A14741D" w14:textId="77777777" w:rsidTr="00E044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15B13"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Основание для разработки муниципальной программы</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FBA8D"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Бюджетный кодекс Российской Федерации;</w:t>
            </w:r>
            <w:r w:rsidRPr="00E0442D">
              <w:rPr>
                <w:rFonts w:ascii="Times New Roman" w:eastAsia="Times New Roman" w:hAnsi="Times New Roman" w:cs="Times New Roman"/>
                <w:sz w:val="24"/>
                <w:szCs w:val="24"/>
              </w:rPr>
              <w:br/>
            </w:r>
            <w:r w:rsidRPr="00E0442D">
              <w:rPr>
                <w:rFonts w:ascii="Times New Roman" w:eastAsia="Times New Roman" w:hAnsi="Times New Roman" w:cs="Times New Roman"/>
                <w:sz w:val="24"/>
                <w:szCs w:val="24"/>
              </w:rPr>
              <w:br/>
              <w:t>Основы государственной политики в области экологического развития Российской Федерации на период до 2030 года, утвержденные Президентом Российской Федерации от 30.04.2012;</w:t>
            </w:r>
            <w:r w:rsidRPr="00E0442D">
              <w:rPr>
                <w:rFonts w:ascii="Times New Roman" w:eastAsia="Times New Roman" w:hAnsi="Times New Roman" w:cs="Times New Roman"/>
                <w:sz w:val="24"/>
                <w:szCs w:val="24"/>
              </w:rPr>
              <w:br/>
              <w:t>Федеральный закон от 10.01.2002 N 7-ФЗ "Об охране окружающей среды";</w:t>
            </w:r>
            <w:r w:rsidRPr="00E0442D">
              <w:rPr>
                <w:rFonts w:ascii="Times New Roman" w:eastAsia="Times New Roman" w:hAnsi="Times New Roman" w:cs="Times New Roman"/>
                <w:sz w:val="24"/>
                <w:szCs w:val="24"/>
              </w:rPr>
              <w:br/>
              <w:t>Постановление администрации городского округа Ступино Московской области от 01.12.2017 N 08-п "Об утверждении Перечня муниципальных программ городского округа Ступино Московской области";</w:t>
            </w:r>
            <w:r w:rsidRPr="00E0442D">
              <w:rPr>
                <w:rFonts w:ascii="Times New Roman" w:eastAsia="Times New Roman" w:hAnsi="Times New Roman" w:cs="Times New Roman"/>
                <w:sz w:val="24"/>
                <w:szCs w:val="24"/>
              </w:rPr>
              <w:br/>
              <w:t>Постановление администрации городского округа Ступино Московской области от 01.12.2017 N 07-п "Об утверждении Порядка принятия решений о разработке, формировании, реализации и оценки эффективности муниципальных программ городского округа Ступино Московской области"</w:t>
            </w:r>
          </w:p>
        </w:tc>
      </w:tr>
      <w:tr w:rsidR="00E0442D" w:rsidRPr="00E0442D" w14:paraId="20B42965" w14:textId="77777777" w:rsidTr="00E044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73B8D"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Цели муниципальной программы</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460D9"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Обеспечение конституционных прав граждан на благоприятную окружающую среду за счет стабилизации экологической обстановки в городском округе Ступино и ее постепенного улучшения</w:t>
            </w:r>
          </w:p>
        </w:tc>
      </w:tr>
      <w:tr w:rsidR="00E0442D" w:rsidRPr="00E0442D" w14:paraId="59C3DB5F" w14:textId="77777777" w:rsidTr="00E044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4C2E3"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Муниципальный заказчик муниципальной программы</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544F9"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Управление жилищно-коммунального хозяйства и благоустройства администрации городского округа Ступино Московской области</w:t>
            </w:r>
          </w:p>
        </w:tc>
      </w:tr>
      <w:tr w:rsidR="00E0442D" w:rsidRPr="00E0442D" w14:paraId="64AFBB2D" w14:textId="77777777" w:rsidTr="00E044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3C053"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Координатор муниципальной программы</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610CF"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Заместитель главы администрации городского округа Ступино Московской области Туманов </w:t>
            </w:r>
            <w:proofErr w:type="gramStart"/>
            <w:r w:rsidRPr="00E0442D">
              <w:rPr>
                <w:rFonts w:ascii="Times New Roman" w:eastAsia="Times New Roman" w:hAnsi="Times New Roman" w:cs="Times New Roman"/>
                <w:sz w:val="24"/>
                <w:szCs w:val="24"/>
              </w:rPr>
              <w:t>А.С.</w:t>
            </w:r>
            <w:proofErr w:type="gramEnd"/>
          </w:p>
        </w:tc>
      </w:tr>
      <w:tr w:rsidR="00E0442D" w:rsidRPr="00E0442D" w14:paraId="502AA189" w14:textId="77777777" w:rsidTr="00E044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C8F6E"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Сроки реализации муниципальной программы</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73FE3"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2018 -2024 годы</w:t>
            </w:r>
          </w:p>
        </w:tc>
      </w:tr>
      <w:tr w:rsidR="00E0442D" w:rsidRPr="00E0442D" w14:paraId="52ED1C26" w14:textId="77777777" w:rsidTr="00E0442D">
        <w:tc>
          <w:tcPr>
            <w:tcW w:w="38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83D5D8"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Источники финансирования муниципальной программы</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F8779"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Всего - 84648,39 тыс. рублей</w:t>
            </w:r>
            <w:r w:rsidRPr="00E0442D">
              <w:rPr>
                <w:rFonts w:ascii="Times New Roman" w:eastAsia="Times New Roman" w:hAnsi="Times New Roman" w:cs="Times New Roman"/>
                <w:sz w:val="24"/>
                <w:szCs w:val="24"/>
              </w:rPr>
              <w:br/>
              <w:t xml:space="preserve">в </w:t>
            </w:r>
            <w:proofErr w:type="gramStart"/>
            <w:r w:rsidRPr="00E0442D">
              <w:rPr>
                <w:rFonts w:ascii="Times New Roman" w:eastAsia="Times New Roman" w:hAnsi="Times New Roman" w:cs="Times New Roman"/>
                <w:sz w:val="24"/>
                <w:szCs w:val="24"/>
              </w:rPr>
              <w:t>т.ч.</w:t>
            </w:r>
            <w:proofErr w:type="gramEnd"/>
            <w:r w:rsidRPr="00E0442D">
              <w:rPr>
                <w:rFonts w:ascii="Times New Roman" w:eastAsia="Times New Roman" w:hAnsi="Times New Roman" w:cs="Times New Roman"/>
                <w:sz w:val="24"/>
                <w:szCs w:val="24"/>
              </w:rPr>
              <w:t xml:space="preserve"> по годам реализации программы:</w:t>
            </w:r>
          </w:p>
        </w:tc>
      </w:tr>
      <w:tr w:rsidR="00E0442D" w:rsidRPr="00E0442D" w14:paraId="78370785" w14:textId="77777777" w:rsidTr="00E0442D">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6D5DCCEC" w14:textId="77777777" w:rsidR="00E0442D" w:rsidRPr="00E0442D" w:rsidRDefault="00E0442D" w:rsidP="00E0442D">
            <w:pPr>
              <w:spacing w:line="254" w:lineRule="auto"/>
              <w:rPr>
                <w:rFonts w:ascii="Calibri" w:eastAsia="Times New Roman" w:hAnsi="Calibri" w:cs="Times New Roman"/>
              </w:rPr>
            </w:pP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B61E3"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2018 год - 9 876,39 тыс. рублей;</w:t>
            </w:r>
            <w:r w:rsidRPr="00E0442D">
              <w:rPr>
                <w:rFonts w:ascii="Times New Roman" w:eastAsia="Times New Roman" w:hAnsi="Times New Roman" w:cs="Times New Roman"/>
                <w:sz w:val="24"/>
                <w:szCs w:val="24"/>
              </w:rPr>
              <w:br/>
              <w:t>2019 год - 24 832,00 тыс. рублей;</w:t>
            </w:r>
            <w:r w:rsidRPr="00E0442D">
              <w:rPr>
                <w:rFonts w:ascii="Times New Roman" w:eastAsia="Times New Roman" w:hAnsi="Times New Roman" w:cs="Times New Roman"/>
                <w:sz w:val="24"/>
                <w:szCs w:val="24"/>
              </w:rPr>
              <w:br/>
              <w:t>2020 год - 9 400,00 тыс. рублей;</w:t>
            </w:r>
            <w:r w:rsidRPr="00E0442D">
              <w:rPr>
                <w:rFonts w:ascii="Times New Roman" w:eastAsia="Times New Roman" w:hAnsi="Times New Roman" w:cs="Times New Roman"/>
                <w:sz w:val="24"/>
                <w:szCs w:val="24"/>
              </w:rPr>
              <w:br/>
            </w:r>
            <w:r w:rsidRPr="00E0442D">
              <w:rPr>
                <w:rFonts w:ascii="Times New Roman" w:eastAsia="Times New Roman" w:hAnsi="Times New Roman" w:cs="Times New Roman"/>
                <w:sz w:val="24"/>
                <w:szCs w:val="24"/>
              </w:rPr>
              <w:lastRenderedPageBreak/>
              <w:t>2021 год - 9 400,00 тыс. рублей;</w:t>
            </w:r>
            <w:r w:rsidRPr="00E0442D">
              <w:rPr>
                <w:rFonts w:ascii="Times New Roman" w:eastAsia="Times New Roman" w:hAnsi="Times New Roman" w:cs="Times New Roman"/>
                <w:sz w:val="24"/>
                <w:szCs w:val="24"/>
              </w:rPr>
              <w:br/>
              <w:t>2022 год - 10 380,00 тыс. рублей;</w:t>
            </w:r>
            <w:r w:rsidRPr="00E0442D">
              <w:rPr>
                <w:rFonts w:ascii="Times New Roman" w:eastAsia="Times New Roman" w:hAnsi="Times New Roman" w:cs="Times New Roman"/>
                <w:sz w:val="24"/>
                <w:szCs w:val="24"/>
              </w:rPr>
              <w:br/>
              <w:t xml:space="preserve">2023 год - 10 380,00 </w:t>
            </w:r>
            <w:proofErr w:type="spellStart"/>
            <w:r w:rsidRPr="00E0442D">
              <w:rPr>
                <w:rFonts w:ascii="Times New Roman" w:eastAsia="Times New Roman" w:hAnsi="Times New Roman" w:cs="Times New Roman"/>
                <w:sz w:val="24"/>
                <w:szCs w:val="24"/>
              </w:rPr>
              <w:t>тыс.рублей</w:t>
            </w:r>
            <w:proofErr w:type="spellEnd"/>
            <w:r w:rsidRPr="00E0442D">
              <w:rPr>
                <w:rFonts w:ascii="Times New Roman" w:eastAsia="Times New Roman" w:hAnsi="Times New Roman" w:cs="Times New Roman"/>
                <w:sz w:val="24"/>
                <w:szCs w:val="24"/>
              </w:rPr>
              <w:t>;</w:t>
            </w:r>
            <w:r w:rsidRPr="00E0442D">
              <w:rPr>
                <w:rFonts w:ascii="Times New Roman" w:eastAsia="Times New Roman" w:hAnsi="Times New Roman" w:cs="Times New Roman"/>
                <w:sz w:val="24"/>
                <w:szCs w:val="24"/>
              </w:rPr>
              <w:br/>
              <w:t xml:space="preserve">2024 год - 10 380,00 </w:t>
            </w:r>
            <w:proofErr w:type="spellStart"/>
            <w:r w:rsidRPr="00E0442D">
              <w:rPr>
                <w:rFonts w:ascii="Times New Roman" w:eastAsia="Times New Roman" w:hAnsi="Times New Roman" w:cs="Times New Roman"/>
                <w:sz w:val="24"/>
                <w:szCs w:val="24"/>
              </w:rPr>
              <w:t>тыс.рублей</w:t>
            </w:r>
            <w:proofErr w:type="spellEnd"/>
            <w:r w:rsidRPr="00E0442D">
              <w:rPr>
                <w:rFonts w:ascii="Times New Roman" w:eastAsia="Times New Roman" w:hAnsi="Times New Roman" w:cs="Times New Roman"/>
                <w:sz w:val="24"/>
                <w:szCs w:val="24"/>
              </w:rPr>
              <w:t>.</w:t>
            </w:r>
          </w:p>
        </w:tc>
      </w:tr>
      <w:tr w:rsidR="00E0442D" w:rsidRPr="00E0442D" w14:paraId="7F32BE68" w14:textId="77777777" w:rsidTr="00E0442D">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72287326" w14:textId="77777777" w:rsidR="00E0442D" w:rsidRPr="00E0442D" w:rsidRDefault="00E0442D" w:rsidP="00E0442D">
            <w:pPr>
              <w:spacing w:line="254" w:lineRule="auto"/>
              <w:rPr>
                <w:rFonts w:ascii="Calibri" w:eastAsia="Times New Roman" w:hAnsi="Calibri" w:cs="Times New Roman"/>
              </w:rPr>
            </w:pP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66022"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Всего 84648,39 </w:t>
            </w:r>
            <w:proofErr w:type="spellStart"/>
            <w:proofErr w:type="gramStart"/>
            <w:r w:rsidRPr="00E0442D">
              <w:rPr>
                <w:rFonts w:ascii="Times New Roman" w:eastAsia="Times New Roman" w:hAnsi="Times New Roman" w:cs="Times New Roman"/>
                <w:sz w:val="24"/>
                <w:szCs w:val="24"/>
              </w:rPr>
              <w:t>тыс.рублей</w:t>
            </w:r>
            <w:proofErr w:type="spellEnd"/>
            <w:proofErr w:type="gramEnd"/>
            <w:r w:rsidRPr="00E0442D">
              <w:rPr>
                <w:rFonts w:ascii="Times New Roman" w:eastAsia="Times New Roman" w:hAnsi="Times New Roman" w:cs="Times New Roman"/>
                <w:sz w:val="24"/>
                <w:szCs w:val="24"/>
              </w:rPr>
              <w:t>, в т.ч. по источникам:</w:t>
            </w:r>
          </w:p>
        </w:tc>
      </w:tr>
      <w:tr w:rsidR="00E0442D" w:rsidRPr="00E0442D" w14:paraId="2A17A8C5" w14:textId="77777777" w:rsidTr="00E0442D">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58BF959D" w14:textId="77777777" w:rsidR="00E0442D" w:rsidRPr="00E0442D" w:rsidRDefault="00E0442D" w:rsidP="00E0442D">
            <w:pPr>
              <w:spacing w:line="254" w:lineRule="auto"/>
              <w:rPr>
                <w:rFonts w:ascii="Calibri" w:eastAsia="Times New Roman" w:hAnsi="Calibri" w:cs="Times New Roman"/>
              </w:rPr>
            </w:pP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B8F5C"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Федеральный бюджет - 0,00 </w:t>
            </w:r>
            <w:proofErr w:type="spellStart"/>
            <w:proofErr w:type="gramStart"/>
            <w:r w:rsidRPr="00E0442D">
              <w:rPr>
                <w:rFonts w:ascii="Times New Roman" w:eastAsia="Times New Roman" w:hAnsi="Times New Roman" w:cs="Times New Roman"/>
                <w:sz w:val="24"/>
                <w:szCs w:val="24"/>
              </w:rPr>
              <w:t>тыс.рублей</w:t>
            </w:r>
            <w:proofErr w:type="spellEnd"/>
            <w:proofErr w:type="gramEnd"/>
          </w:p>
        </w:tc>
      </w:tr>
      <w:tr w:rsidR="00E0442D" w:rsidRPr="00E0442D" w14:paraId="41E1E4FE" w14:textId="77777777" w:rsidTr="00E0442D">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68B25A11" w14:textId="77777777" w:rsidR="00E0442D" w:rsidRPr="00E0442D" w:rsidRDefault="00E0442D" w:rsidP="00E0442D">
            <w:pPr>
              <w:spacing w:line="254" w:lineRule="auto"/>
              <w:rPr>
                <w:rFonts w:ascii="Calibri" w:eastAsia="Times New Roman" w:hAnsi="Calibri" w:cs="Times New Roman"/>
              </w:rPr>
            </w:pP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6297A"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Бюджет Московской области - 2 083,00 тыс. рублей,</w:t>
            </w:r>
            <w:r w:rsidRPr="00E0442D">
              <w:rPr>
                <w:rFonts w:ascii="Times New Roman" w:eastAsia="Times New Roman" w:hAnsi="Times New Roman" w:cs="Times New Roman"/>
                <w:sz w:val="24"/>
                <w:szCs w:val="24"/>
              </w:rPr>
              <w:br/>
              <w:t>в т.ч. по годам реализации программы:</w:t>
            </w:r>
            <w:r w:rsidRPr="00E0442D">
              <w:rPr>
                <w:rFonts w:ascii="Times New Roman" w:eastAsia="Times New Roman" w:hAnsi="Times New Roman" w:cs="Times New Roman"/>
                <w:sz w:val="24"/>
                <w:szCs w:val="24"/>
              </w:rPr>
              <w:br/>
              <w:t>2018 год - 0,00 тыс. рублей;</w:t>
            </w:r>
            <w:r w:rsidRPr="00E0442D">
              <w:rPr>
                <w:rFonts w:ascii="Times New Roman" w:eastAsia="Times New Roman" w:hAnsi="Times New Roman" w:cs="Times New Roman"/>
                <w:sz w:val="24"/>
                <w:szCs w:val="24"/>
              </w:rPr>
              <w:br/>
              <w:t>2019 год - 2 083,00 тыс. рублей;</w:t>
            </w:r>
            <w:r w:rsidRPr="00E0442D">
              <w:rPr>
                <w:rFonts w:ascii="Times New Roman" w:eastAsia="Times New Roman" w:hAnsi="Times New Roman" w:cs="Times New Roman"/>
                <w:sz w:val="24"/>
                <w:szCs w:val="24"/>
              </w:rPr>
              <w:br/>
              <w:t>2020 год - 0,00 тыс. рублей;</w:t>
            </w:r>
            <w:r w:rsidRPr="00E0442D">
              <w:rPr>
                <w:rFonts w:ascii="Times New Roman" w:eastAsia="Times New Roman" w:hAnsi="Times New Roman" w:cs="Times New Roman"/>
                <w:sz w:val="24"/>
                <w:szCs w:val="24"/>
              </w:rPr>
              <w:br/>
              <w:t>2021 год - 0,00 тыс. рублей;</w:t>
            </w:r>
            <w:r w:rsidRPr="00E0442D">
              <w:rPr>
                <w:rFonts w:ascii="Times New Roman" w:eastAsia="Times New Roman" w:hAnsi="Times New Roman" w:cs="Times New Roman"/>
                <w:sz w:val="24"/>
                <w:szCs w:val="24"/>
              </w:rPr>
              <w:br/>
              <w:t>2022 год - 0,00 тыс. рублей;</w:t>
            </w:r>
            <w:r w:rsidRPr="00E0442D">
              <w:rPr>
                <w:rFonts w:ascii="Times New Roman" w:eastAsia="Times New Roman" w:hAnsi="Times New Roman" w:cs="Times New Roman"/>
                <w:sz w:val="24"/>
                <w:szCs w:val="24"/>
              </w:rPr>
              <w:br/>
              <w:t>2023 год - 0,00 тыс. рублей;</w:t>
            </w:r>
            <w:r w:rsidRPr="00E0442D">
              <w:rPr>
                <w:rFonts w:ascii="Times New Roman" w:eastAsia="Times New Roman" w:hAnsi="Times New Roman" w:cs="Times New Roman"/>
                <w:sz w:val="24"/>
                <w:szCs w:val="24"/>
              </w:rPr>
              <w:br/>
              <w:t>2024 год - 0,00 тыс. рублей.</w:t>
            </w:r>
          </w:p>
        </w:tc>
      </w:tr>
      <w:tr w:rsidR="00E0442D" w:rsidRPr="00E0442D" w14:paraId="280B8AF1" w14:textId="77777777" w:rsidTr="00E0442D">
        <w:tc>
          <w:tcPr>
            <w:tcW w:w="3881" w:type="dxa"/>
            <w:tcBorders>
              <w:top w:val="nil"/>
              <w:left w:val="single" w:sz="6" w:space="0" w:color="000000"/>
              <w:bottom w:val="nil"/>
              <w:right w:val="single" w:sz="6" w:space="0" w:color="000000"/>
            </w:tcBorders>
            <w:tcMar>
              <w:top w:w="0" w:type="dxa"/>
              <w:left w:w="149" w:type="dxa"/>
              <w:bottom w:w="0" w:type="dxa"/>
              <w:right w:w="149" w:type="dxa"/>
            </w:tcMar>
            <w:hideMark/>
          </w:tcPr>
          <w:p w14:paraId="121ABC8B" w14:textId="77777777" w:rsidR="00E0442D" w:rsidRPr="00E0442D" w:rsidRDefault="00E0442D" w:rsidP="00E0442D">
            <w:pPr>
              <w:spacing w:line="254" w:lineRule="auto"/>
              <w:rPr>
                <w:rFonts w:ascii="Calibri" w:eastAsia="Times New Roman" w:hAnsi="Calibri" w:cs="Times New Roman"/>
              </w:rPr>
            </w:pP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FD2ED"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Бюджет городского округа Ступино - 82 565,39 тыс. рублей,</w:t>
            </w:r>
            <w:r w:rsidRPr="00E0442D">
              <w:rPr>
                <w:rFonts w:ascii="Times New Roman" w:eastAsia="Times New Roman" w:hAnsi="Times New Roman" w:cs="Times New Roman"/>
                <w:sz w:val="24"/>
                <w:szCs w:val="24"/>
              </w:rPr>
              <w:br/>
              <w:t>в т.ч. по годам реализации программы:</w:t>
            </w:r>
            <w:r w:rsidRPr="00E0442D">
              <w:rPr>
                <w:rFonts w:ascii="Times New Roman" w:eastAsia="Times New Roman" w:hAnsi="Times New Roman" w:cs="Times New Roman"/>
                <w:sz w:val="24"/>
                <w:szCs w:val="24"/>
              </w:rPr>
              <w:br/>
              <w:t>2018 год - 9 876,39 тыс. рублей;</w:t>
            </w:r>
            <w:r w:rsidRPr="00E0442D">
              <w:rPr>
                <w:rFonts w:ascii="Times New Roman" w:eastAsia="Times New Roman" w:hAnsi="Times New Roman" w:cs="Times New Roman"/>
                <w:sz w:val="24"/>
                <w:szCs w:val="24"/>
              </w:rPr>
              <w:br/>
              <w:t>2019 год - 22 749,00 тыс. рублей</w:t>
            </w:r>
            <w:r w:rsidRPr="00E0442D">
              <w:rPr>
                <w:rFonts w:ascii="Times New Roman" w:eastAsia="Times New Roman" w:hAnsi="Times New Roman" w:cs="Times New Roman"/>
                <w:sz w:val="24"/>
                <w:szCs w:val="24"/>
              </w:rPr>
              <w:br/>
              <w:t>2020 год - 9 400,00 тыс. рублей;</w:t>
            </w:r>
            <w:r w:rsidRPr="00E0442D">
              <w:rPr>
                <w:rFonts w:ascii="Times New Roman" w:eastAsia="Times New Roman" w:hAnsi="Times New Roman" w:cs="Times New Roman"/>
                <w:sz w:val="24"/>
                <w:szCs w:val="24"/>
              </w:rPr>
              <w:br/>
              <w:t>2021 год - 9 400,00 тыс. рублей;</w:t>
            </w:r>
            <w:r w:rsidRPr="00E0442D">
              <w:rPr>
                <w:rFonts w:ascii="Times New Roman" w:eastAsia="Times New Roman" w:hAnsi="Times New Roman" w:cs="Times New Roman"/>
                <w:sz w:val="24"/>
                <w:szCs w:val="24"/>
              </w:rPr>
              <w:br/>
              <w:t>2022 год - 10 380,00 тыс. рублей;</w:t>
            </w:r>
            <w:r w:rsidRPr="00E0442D">
              <w:rPr>
                <w:rFonts w:ascii="Times New Roman" w:eastAsia="Times New Roman" w:hAnsi="Times New Roman" w:cs="Times New Roman"/>
                <w:sz w:val="24"/>
                <w:szCs w:val="24"/>
              </w:rPr>
              <w:br/>
              <w:t>2023 год - 10 380,00 тыс. рублей;</w:t>
            </w:r>
            <w:r w:rsidRPr="00E0442D">
              <w:rPr>
                <w:rFonts w:ascii="Times New Roman" w:eastAsia="Times New Roman" w:hAnsi="Times New Roman" w:cs="Times New Roman"/>
                <w:sz w:val="24"/>
                <w:szCs w:val="24"/>
              </w:rPr>
              <w:br/>
              <w:t>2024 год - 10 380,0 0тыс. рублей;</w:t>
            </w:r>
          </w:p>
        </w:tc>
      </w:tr>
      <w:tr w:rsidR="00E0442D" w:rsidRPr="00E0442D" w14:paraId="680DC4D1" w14:textId="77777777" w:rsidTr="00E0442D">
        <w:tc>
          <w:tcPr>
            <w:tcW w:w="388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DE05E8" w14:textId="77777777" w:rsidR="00E0442D" w:rsidRPr="00E0442D" w:rsidRDefault="00E0442D" w:rsidP="00E0442D">
            <w:pPr>
              <w:spacing w:line="254" w:lineRule="auto"/>
              <w:rPr>
                <w:rFonts w:ascii="Calibri" w:eastAsia="Times New Roman" w:hAnsi="Calibri" w:cs="Times New Roman"/>
              </w:rPr>
            </w:pP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584A0"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Внебюджетные источники - 0,00 тыс. рублей,</w:t>
            </w:r>
          </w:p>
        </w:tc>
      </w:tr>
      <w:tr w:rsidR="00E0442D" w:rsidRPr="00E0442D" w14:paraId="7CBAF2FB" w14:textId="77777777" w:rsidTr="00E044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465D5"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Планируемые результаты реализации муниципальной программы</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38967"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Планируемые результаты реализации Программы приведены в Приложении N 2 к Программе.</w:t>
            </w:r>
          </w:p>
        </w:tc>
      </w:tr>
      <w:tr w:rsidR="00E0442D" w:rsidRPr="00E0442D" w14:paraId="10E1C8D4" w14:textId="77777777" w:rsidTr="00E044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87ABA"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Контроль за реализацией муниципальной программы</w:t>
            </w:r>
          </w:p>
        </w:tc>
        <w:tc>
          <w:tcPr>
            <w:tcW w:w="75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8E8A4" w14:textId="77777777" w:rsidR="00E0442D" w:rsidRPr="00E0442D" w:rsidRDefault="00E0442D" w:rsidP="00E0442D">
            <w:pPr>
              <w:spacing w:after="0" w:line="276"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Контроль за реализацией Программы осуществляет глава городского округа Ступино Московской области</w:t>
            </w:r>
          </w:p>
        </w:tc>
      </w:tr>
    </w:tbl>
    <w:p w14:paraId="40E21A33" w14:textId="77777777" w:rsidR="00E0442D" w:rsidRPr="00E0442D" w:rsidRDefault="00E0442D" w:rsidP="00E0442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E0442D">
        <w:rPr>
          <w:rFonts w:ascii="Arial" w:eastAsia="Times New Roman" w:hAnsi="Arial" w:cs="Arial"/>
          <w:b/>
          <w:bCs/>
          <w:sz w:val="24"/>
          <w:szCs w:val="24"/>
          <w:lang w:eastAsia="ru-RU"/>
        </w:rPr>
        <w:t>2. Общая характеристика сферы реализации муниципальной программы</w:t>
      </w:r>
    </w:p>
    <w:p w14:paraId="3D13DE4F" w14:textId="77777777" w:rsidR="00E0442D" w:rsidRPr="00E0442D" w:rsidRDefault="00E0442D" w:rsidP="00E0442D">
      <w:pPr>
        <w:shd w:val="clear" w:color="auto" w:fill="FFFFFF"/>
        <w:spacing w:after="0" w:line="240" w:lineRule="auto"/>
        <w:textAlignment w:val="baseline"/>
        <w:rPr>
          <w:rFonts w:ascii="Arial" w:eastAsia="Times New Roman" w:hAnsi="Arial" w:cs="Arial"/>
          <w:sz w:val="24"/>
          <w:szCs w:val="24"/>
          <w:lang w:eastAsia="ru-RU"/>
        </w:rPr>
      </w:pPr>
    </w:p>
    <w:p w14:paraId="3E4456FD"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Динамика основных экологических показателей развития России свидетельствует об увеличении негативного воздействия на окружающую среду. Экономический подъем при сохранении современного уровня негативного воздействия и непринятии мер по сокращению накопленного экологического ущерба может привести к дальнейшему обострению экологических проблем.</w:t>
      </w:r>
      <w:r w:rsidRPr="00E0442D">
        <w:rPr>
          <w:rFonts w:ascii="Arial" w:eastAsia="Times New Roman" w:hAnsi="Arial" w:cs="Arial"/>
          <w:sz w:val="24"/>
          <w:szCs w:val="24"/>
          <w:lang w:eastAsia="ru-RU"/>
        </w:rPr>
        <w:br/>
      </w:r>
    </w:p>
    <w:p w14:paraId="5EC9FD07"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Целью долгосрочной экологической политики России является значительное улучшение качества природной среды и экологических условий жизни человека.</w:t>
      </w:r>
      <w:r w:rsidRPr="00E0442D">
        <w:rPr>
          <w:rFonts w:ascii="Arial" w:eastAsia="Times New Roman" w:hAnsi="Arial" w:cs="Arial"/>
          <w:sz w:val="24"/>
          <w:szCs w:val="24"/>
          <w:lang w:eastAsia="ru-RU"/>
        </w:rPr>
        <w:br/>
      </w:r>
    </w:p>
    <w:p w14:paraId="05FCDC93"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 xml:space="preserve">К основным направлениям обеспечения экологической безопасности экономического развития и улучшения экологической среды жизни человека относится поэтапное сокращение уровней воздействия на окружающую среду </w:t>
      </w:r>
      <w:r w:rsidRPr="00E0442D">
        <w:rPr>
          <w:rFonts w:ascii="Arial" w:eastAsia="Times New Roman" w:hAnsi="Arial" w:cs="Arial"/>
          <w:sz w:val="24"/>
          <w:szCs w:val="24"/>
          <w:lang w:eastAsia="ru-RU"/>
        </w:rPr>
        <w:lastRenderedPageBreak/>
        <w:t>всех антропогенных источников.</w:t>
      </w:r>
      <w:r w:rsidRPr="00E0442D">
        <w:rPr>
          <w:rFonts w:ascii="Arial" w:eastAsia="Times New Roman" w:hAnsi="Arial" w:cs="Arial"/>
          <w:sz w:val="24"/>
          <w:szCs w:val="24"/>
          <w:lang w:eastAsia="ru-RU"/>
        </w:rPr>
        <w:br/>
      </w:r>
    </w:p>
    <w:p w14:paraId="50A69D83"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Московская область является одним из самых урбанизированных и густонаселенных регионов страны, что требует постоянного внимания и решения вопросов по сохранению природных объектов.</w:t>
      </w:r>
      <w:r w:rsidRPr="00E0442D">
        <w:rPr>
          <w:rFonts w:ascii="Arial" w:eastAsia="Times New Roman" w:hAnsi="Arial" w:cs="Arial"/>
          <w:sz w:val="24"/>
          <w:szCs w:val="24"/>
          <w:lang w:eastAsia="ru-RU"/>
        </w:rPr>
        <w:br/>
      </w:r>
    </w:p>
    <w:p w14:paraId="22F58794"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Территория городского округа Ступино Московской области достаточно неоднородна по характеру приоритетного функционального использования, плотности населения, природно-рекреационному потенциалу, уровню развития производственно-хозяйственного и агропромышленного комплекса, обеспеченности объектами культурно-бытового и социального обслуживания, уровню развития транспортного обслуживания и инженерного оборудования.</w:t>
      </w:r>
      <w:r w:rsidRPr="00E0442D">
        <w:rPr>
          <w:rFonts w:ascii="Arial" w:eastAsia="Times New Roman" w:hAnsi="Arial" w:cs="Arial"/>
          <w:sz w:val="24"/>
          <w:szCs w:val="24"/>
          <w:lang w:eastAsia="ru-RU"/>
        </w:rPr>
        <w:br/>
      </w:r>
    </w:p>
    <w:p w14:paraId="405EFC34"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Экономическая ситуация в округе определяется прежде всего положением 34 крупных и средних предприятий обрабатывающих производств, относящихся к видам экономической деятельности: производство пищевых продуктов, металлургическое и химическое производство, машиностроение, производство прочих неметаллических минеральных продуктов.</w:t>
      </w:r>
      <w:r w:rsidRPr="00E0442D">
        <w:rPr>
          <w:rFonts w:ascii="Arial" w:eastAsia="Times New Roman" w:hAnsi="Arial" w:cs="Arial"/>
          <w:sz w:val="24"/>
          <w:szCs w:val="24"/>
          <w:lang w:eastAsia="ru-RU"/>
        </w:rPr>
        <w:br/>
      </w:r>
    </w:p>
    <w:p w14:paraId="16FE1CA7"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Кроме того, важнейшим фактором, обусловливающим социально-экономическое положение округа, является привлечение инвестиций в строительство новых предприятий, специализирующихся на выпуске пищевых продуктов и переработке сельскохозяйственной продукции, выпуске строительных материалов, бумажных и других изделий.</w:t>
      </w:r>
      <w:r w:rsidRPr="00E0442D">
        <w:rPr>
          <w:rFonts w:ascii="Arial" w:eastAsia="Times New Roman" w:hAnsi="Arial" w:cs="Arial"/>
          <w:sz w:val="24"/>
          <w:szCs w:val="24"/>
          <w:lang w:eastAsia="ru-RU"/>
        </w:rPr>
        <w:br/>
      </w:r>
    </w:p>
    <w:p w14:paraId="2D9DEA44"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Перспективное направление развития - создание промышленных округов. Постановлением Правительства РФ создана особая экономическая зона промышленно-производственного типа "Ступино Квадрат". На территории промышленного округа Ступино Квадрат осуществляется реализация двенадцати инвестиционных проектов.</w:t>
      </w:r>
      <w:r w:rsidRPr="00E0442D">
        <w:rPr>
          <w:rFonts w:ascii="Arial" w:eastAsia="Times New Roman" w:hAnsi="Arial" w:cs="Arial"/>
          <w:sz w:val="24"/>
          <w:szCs w:val="24"/>
          <w:lang w:eastAsia="ru-RU"/>
        </w:rPr>
        <w:br/>
      </w:r>
    </w:p>
    <w:p w14:paraId="1E310401"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Городской округ Ступино Московской области в экологическом отношении относится к довольно благополучным территориям Московской области. По многим экономическим и социальным показателям, в том числе по объёму промышленного производства, он занимает лидирующие позиции среди муниципальных образований Московской области.</w:t>
      </w:r>
      <w:r w:rsidRPr="00E0442D">
        <w:rPr>
          <w:rFonts w:ascii="Arial" w:eastAsia="Times New Roman" w:hAnsi="Arial" w:cs="Arial"/>
          <w:sz w:val="24"/>
          <w:szCs w:val="24"/>
          <w:lang w:eastAsia="ru-RU"/>
        </w:rPr>
        <w:br/>
      </w:r>
    </w:p>
    <w:p w14:paraId="597350E9"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Наряду с этим, вопросам охраны окружающей среды уделяется очень большое значение. Все выполняемые природоохранные мероприятия, направлены на улучшение экологической обстановки и обеспечение благоприятных условий жизнедеятельности населения, сбережение и восстановление природных ресурсов.</w:t>
      </w:r>
      <w:r w:rsidRPr="00E0442D">
        <w:rPr>
          <w:rFonts w:ascii="Arial" w:eastAsia="Times New Roman" w:hAnsi="Arial" w:cs="Arial"/>
          <w:sz w:val="24"/>
          <w:szCs w:val="24"/>
          <w:lang w:eastAsia="ru-RU"/>
        </w:rPr>
        <w:br/>
      </w:r>
    </w:p>
    <w:p w14:paraId="37F3DD7A"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 xml:space="preserve">Изменения в структуре промышленного производства, а также специфические климатические характеристики территории (условия рассеивания примесей в зоне умеренного потенциала загрязнения атмосферы), позволяют считать проблему загрязнения атмосферного воздуха стационарными источниками выбросов не первостепенной. Несмотря на значительные темпы роста промышленного производства, ежегодное выполнение мероприятий, направленных на охрану атмосферного воздуха, позволяет не увеличивать объемы выбросов вредных веществ от стационарных источников в целом по округу. Уровень фактических выбросов загрязняющих веществ в атмосферный воздух ежегодно не превышает </w:t>
      </w:r>
      <w:r w:rsidRPr="00E0442D">
        <w:rPr>
          <w:rFonts w:ascii="Arial" w:eastAsia="Times New Roman" w:hAnsi="Arial" w:cs="Arial"/>
          <w:sz w:val="24"/>
          <w:szCs w:val="24"/>
          <w:lang w:eastAsia="ru-RU"/>
        </w:rPr>
        <w:lastRenderedPageBreak/>
        <w:t>75 % от разрешённого валового выброса.</w:t>
      </w:r>
      <w:r w:rsidRPr="00E0442D">
        <w:rPr>
          <w:rFonts w:ascii="Arial" w:eastAsia="Times New Roman" w:hAnsi="Arial" w:cs="Arial"/>
          <w:sz w:val="24"/>
          <w:szCs w:val="24"/>
          <w:lang w:eastAsia="ru-RU"/>
        </w:rPr>
        <w:br/>
      </w:r>
    </w:p>
    <w:p w14:paraId="21845B34"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Одной из основных проблем городского округа Ступино, как и Московской области, в целом, является сбор, обезвреживание и утилизация отходов производства и потребления.</w:t>
      </w:r>
      <w:r w:rsidRPr="00E0442D">
        <w:rPr>
          <w:rFonts w:ascii="Arial" w:eastAsia="Times New Roman" w:hAnsi="Arial" w:cs="Arial"/>
          <w:sz w:val="24"/>
          <w:szCs w:val="24"/>
          <w:lang w:eastAsia="ru-RU"/>
        </w:rPr>
        <w:br/>
      </w:r>
    </w:p>
    <w:p w14:paraId="6DAB911C"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Остро стоит проблема возникновения несанкционированных свалок, которая может привести к опасному загрязнению окружающей природной среды и создать реальную угрозу здоровью населения.</w:t>
      </w:r>
      <w:r w:rsidRPr="00E0442D">
        <w:rPr>
          <w:rFonts w:ascii="Arial" w:eastAsia="Times New Roman" w:hAnsi="Arial" w:cs="Arial"/>
          <w:sz w:val="24"/>
          <w:szCs w:val="24"/>
          <w:lang w:eastAsia="ru-RU"/>
        </w:rPr>
        <w:br/>
      </w:r>
    </w:p>
    <w:p w14:paraId="69EADA5A"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 xml:space="preserve">К приоритетным направлениям деятельности в области улучшения экологической обстановки относится дальнейшее развитие системы раздельного сбора </w:t>
      </w:r>
      <w:proofErr w:type="gramStart"/>
      <w:r w:rsidRPr="00E0442D">
        <w:rPr>
          <w:rFonts w:ascii="Arial" w:eastAsia="Times New Roman" w:hAnsi="Arial" w:cs="Arial"/>
          <w:sz w:val="24"/>
          <w:szCs w:val="24"/>
          <w:lang w:eastAsia="ru-RU"/>
        </w:rPr>
        <w:t>отходов ,</w:t>
      </w:r>
      <w:proofErr w:type="gramEnd"/>
      <w:r w:rsidRPr="00E0442D">
        <w:rPr>
          <w:rFonts w:ascii="Arial" w:eastAsia="Times New Roman" w:hAnsi="Arial" w:cs="Arial"/>
          <w:sz w:val="24"/>
          <w:szCs w:val="24"/>
          <w:lang w:eastAsia="ru-RU"/>
        </w:rPr>
        <w:t xml:space="preserve"> путем установки на придомовых территориях специальных контейнеров для сбора отходов стекла, картона, ПЭТ-бутылок.</w:t>
      </w:r>
      <w:r w:rsidRPr="00E0442D">
        <w:rPr>
          <w:rFonts w:ascii="Arial" w:eastAsia="Times New Roman" w:hAnsi="Arial" w:cs="Arial"/>
          <w:sz w:val="24"/>
          <w:szCs w:val="24"/>
          <w:lang w:eastAsia="ru-RU"/>
        </w:rPr>
        <w:br/>
      </w:r>
    </w:p>
    <w:p w14:paraId="71C7A035"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В Программе предусмотрены мероприятия по предотвращению и ликвидации вредного воздействия твердых коммунальных отходов на окружающую природную среду, совершенствованию системы обезвреживания и утилизации отходов в рамках исполнения органами местного самоуправления своих полномочий.</w:t>
      </w:r>
      <w:r w:rsidRPr="00E0442D">
        <w:rPr>
          <w:rFonts w:ascii="Arial" w:eastAsia="Times New Roman" w:hAnsi="Arial" w:cs="Arial"/>
          <w:sz w:val="24"/>
          <w:szCs w:val="24"/>
          <w:lang w:eastAsia="ru-RU"/>
        </w:rPr>
        <w:br/>
      </w:r>
    </w:p>
    <w:p w14:paraId="125A1894"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В 2018 году начата работа по разработке проекта рекультивации полигона ТКО "</w:t>
      </w:r>
      <w:proofErr w:type="spellStart"/>
      <w:r w:rsidRPr="00E0442D">
        <w:rPr>
          <w:rFonts w:ascii="Arial" w:eastAsia="Times New Roman" w:hAnsi="Arial" w:cs="Arial"/>
          <w:sz w:val="24"/>
          <w:szCs w:val="24"/>
          <w:lang w:eastAsia="ru-RU"/>
        </w:rPr>
        <w:t>Вальцово</w:t>
      </w:r>
      <w:proofErr w:type="spellEnd"/>
      <w:r w:rsidRPr="00E0442D">
        <w:rPr>
          <w:rFonts w:ascii="Arial" w:eastAsia="Times New Roman" w:hAnsi="Arial" w:cs="Arial"/>
          <w:sz w:val="24"/>
          <w:szCs w:val="24"/>
          <w:lang w:eastAsia="ru-RU"/>
        </w:rPr>
        <w:t>". С 2020 года начнется проведение работ по рекультивации полигона, рассчитанное на 2 года, финансирование данных работ будет осуществляться из бюджетов 3-х уровней</w:t>
      </w:r>
      <w:r w:rsidRPr="00E0442D">
        <w:rPr>
          <w:rFonts w:ascii="Arial" w:eastAsia="Times New Roman" w:hAnsi="Arial" w:cs="Arial"/>
          <w:sz w:val="24"/>
          <w:szCs w:val="24"/>
          <w:lang w:eastAsia="ru-RU"/>
        </w:rPr>
        <w:br/>
      </w:r>
    </w:p>
    <w:p w14:paraId="256D9B0B"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Экологическую обстановку в городском округе Ступино обостряет сброс недостаточно очищенных сточных вод в открытые водоемы, который происходит в результате не вполне эффективной работы сооружений по очистке канализационных стоков.</w:t>
      </w:r>
      <w:r w:rsidRPr="00E0442D">
        <w:rPr>
          <w:rFonts w:ascii="Arial" w:eastAsia="Times New Roman" w:hAnsi="Arial" w:cs="Arial"/>
          <w:sz w:val="24"/>
          <w:szCs w:val="24"/>
          <w:lang w:eastAsia="ru-RU"/>
        </w:rPr>
        <w:br/>
      </w:r>
    </w:p>
    <w:p w14:paraId="78E1AE17"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 xml:space="preserve">Выполнение в течение последних лет работ по строительству и техническому перевооружению очистных сооружений дало определенные результаты. За последние годы наблюдается снижение объема сброса загрязненных сточных вод, в среднем на 1 % ежегодно, а </w:t>
      </w:r>
      <w:proofErr w:type="gramStart"/>
      <w:r w:rsidRPr="00E0442D">
        <w:rPr>
          <w:rFonts w:ascii="Arial" w:eastAsia="Times New Roman" w:hAnsi="Arial" w:cs="Arial"/>
          <w:sz w:val="24"/>
          <w:szCs w:val="24"/>
          <w:lang w:eastAsia="ru-RU"/>
        </w:rPr>
        <w:t>так же</w:t>
      </w:r>
      <w:proofErr w:type="gramEnd"/>
      <w:r w:rsidRPr="00E0442D">
        <w:rPr>
          <w:rFonts w:ascii="Arial" w:eastAsia="Times New Roman" w:hAnsi="Arial" w:cs="Arial"/>
          <w:sz w:val="24"/>
          <w:szCs w:val="24"/>
          <w:lang w:eastAsia="ru-RU"/>
        </w:rPr>
        <w:t xml:space="preserve"> улучшение работы очистных сооружений по основным качественным показателям стоков.</w:t>
      </w:r>
      <w:r w:rsidRPr="00E0442D">
        <w:rPr>
          <w:rFonts w:ascii="Arial" w:eastAsia="Times New Roman" w:hAnsi="Arial" w:cs="Arial"/>
          <w:sz w:val="24"/>
          <w:szCs w:val="24"/>
          <w:lang w:eastAsia="ru-RU"/>
        </w:rPr>
        <w:br/>
      </w:r>
    </w:p>
    <w:p w14:paraId="04E091EF"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Ввиду этого, для улучшения качества очистки сточных вод, в Программу включены мероприятия по реконструкции и модернизации действующих муниципальных очистных сооружений биологической очистки.</w:t>
      </w:r>
      <w:r w:rsidRPr="00E0442D">
        <w:rPr>
          <w:rFonts w:ascii="Arial" w:eastAsia="Times New Roman" w:hAnsi="Arial" w:cs="Arial"/>
          <w:sz w:val="24"/>
          <w:szCs w:val="24"/>
          <w:lang w:eastAsia="ru-RU"/>
        </w:rPr>
        <w:br/>
      </w:r>
    </w:p>
    <w:p w14:paraId="364B2EC1"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На охрану водных объектов направлено мероприятие по обустройству родников и прилегающей к природным источникам территории.</w:t>
      </w:r>
      <w:r w:rsidRPr="00E0442D">
        <w:rPr>
          <w:rFonts w:ascii="Arial" w:eastAsia="Times New Roman" w:hAnsi="Arial" w:cs="Arial"/>
          <w:sz w:val="24"/>
          <w:szCs w:val="24"/>
          <w:lang w:eastAsia="ru-RU"/>
        </w:rPr>
        <w:br/>
      </w:r>
    </w:p>
    <w:p w14:paraId="7D4D6D0A"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r w:rsidRPr="00E0442D">
        <w:rPr>
          <w:rFonts w:ascii="Arial" w:eastAsia="Times New Roman" w:hAnsi="Arial" w:cs="Arial"/>
          <w:sz w:val="24"/>
          <w:szCs w:val="24"/>
          <w:lang w:eastAsia="ru-RU"/>
        </w:rPr>
        <w:t>Для повышения эффективности управления процессами снижения уровней загрязнения окружающей среды необходимо продолжение развития системы комплексного экологического мониторинга природных ресурсов и состояния окружающей среды. Причем в современном мире необходимо не только располагать данными о результатах измерений уровней загрязнения среды, но и предоставлять эти результаты на основе информационных технологий.</w:t>
      </w:r>
    </w:p>
    <w:p w14:paraId="1E5D0B0D" w14:textId="77777777" w:rsidR="00E0442D" w:rsidRPr="00E0442D" w:rsidRDefault="00E0442D" w:rsidP="00E0442D">
      <w:pPr>
        <w:spacing w:after="0" w:line="240" w:lineRule="auto"/>
        <w:jc w:val="center"/>
        <w:textAlignment w:val="baseline"/>
        <w:rPr>
          <w:rFonts w:ascii="Times New Roman" w:eastAsia="Times New Roman" w:hAnsi="Times New Roman" w:cs="Times New Roman"/>
          <w:sz w:val="24"/>
          <w:szCs w:val="24"/>
          <w:lang w:eastAsia="ru-RU"/>
        </w:rPr>
      </w:pPr>
      <w:proofErr w:type="spellStart"/>
      <w:r w:rsidRPr="00E0442D">
        <w:rPr>
          <w:rFonts w:ascii="Times New Roman" w:eastAsia="Times New Roman" w:hAnsi="Times New Roman" w:cs="Times New Roman"/>
          <w:sz w:val="24"/>
          <w:szCs w:val="24"/>
          <w:lang w:eastAsia="ru-RU"/>
        </w:rPr>
        <w:t>Слик</w:t>
      </w:r>
      <w:proofErr w:type="spellEnd"/>
      <w:r w:rsidRPr="00E0442D">
        <w:rPr>
          <w:rFonts w:ascii="Times New Roman" w:eastAsia="Times New Roman" w:hAnsi="Times New Roman" w:cs="Times New Roman"/>
          <w:sz w:val="24"/>
          <w:szCs w:val="24"/>
          <w:lang w:eastAsia="ru-RU"/>
        </w:rPr>
        <w:t>/</w:t>
      </w:r>
      <w:proofErr w:type="spellStart"/>
      <w:r w:rsidRPr="00E0442D">
        <w:rPr>
          <w:rFonts w:ascii="Times New Roman" w:eastAsia="Times New Roman" w:hAnsi="Times New Roman" w:cs="Times New Roman"/>
          <w:sz w:val="24"/>
          <w:szCs w:val="24"/>
          <w:lang w:eastAsia="ru-RU"/>
        </w:rPr>
        <w:t>Свыявл</w:t>
      </w:r>
      <w:proofErr w:type="spellEnd"/>
      <w:r w:rsidRPr="00E0442D">
        <w:rPr>
          <w:rFonts w:ascii="Times New Roman" w:eastAsia="Times New Roman" w:hAnsi="Times New Roman" w:cs="Times New Roman"/>
          <w:sz w:val="24"/>
          <w:szCs w:val="24"/>
          <w:lang w:eastAsia="ru-RU"/>
        </w:rPr>
        <w:t xml:space="preserve"> х 100%,</w:t>
      </w:r>
    </w:p>
    <w:p w14:paraId="727DB34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lang w:eastAsia="ru-RU"/>
        </w:rPr>
      </w:pPr>
    </w:p>
    <w:p w14:paraId="5B53CEE2"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lastRenderedPageBreak/>
        <w:t>Где: С лик - количество ликвидированных несанкционированных свалок (навалов) мусора,</w:t>
      </w:r>
      <w:r w:rsidRPr="00E0442D">
        <w:rPr>
          <w:rFonts w:ascii="Times New Roman" w:eastAsia="Times New Roman" w:hAnsi="Times New Roman" w:cs="Times New Roman"/>
          <w:sz w:val="24"/>
          <w:szCs w:val="24"/>
          <w:lang w:eastAsia="ru-RU"/>
        </w:rPr>
        <w:br/>
      </w:r>
    </w:p>
    <w:p w14:paraId="3934AC83"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xml:space="preserve">С </w:t>
      </w:r>
      <w:proofErr w:type="spellStart"/>
      <w:r w:rsidRPr="00E0442D">
        <w:rPr>
          <w:rFonts w:ascii="Times New Roman" w:eastAsia="Times New Roman" w:hAnsi="Times New Roman" w:cs="Times New Roman"/>
          <w:sz w:val="24"/>
          <w:szCs w:val="24"/>
          <w:lang w:eastAsia="ru-RU"/>
        </w:rPr>
        <w:t>выявл</w:t>
      </w:r>
      <w:proofErr w:type="spellEnd"/>
      <w:r w:rsidRPr="00E0442D">
        <w:rPr>
          <w:rFonts w:ascii="Times New Roman" w:eastAsia="Times New Roman" w:hAnsi="Times New Roman" w:cs="Times New Roman"/>
          <w:sz w:val="24"/>
          <w:szCs w:val="24"/>
          <w:lang w:eastAsia="ru-RU"/>
        </w:rPr>
        <w:t xml:space="preserve"> - количество выявленных несанкционированных свалок (навалов) мусора.</w:t>
      </w:r>
      <w:r w:rsidRPr="00E0442D">
        <w:rPr>
          <w:rFonts w:ascii="Times New Roman" w:eastAsia="Times New Roman" w:hAnsi="Times New Roman" w:cs="Times New Roman"/>
          <w:sz w:val="24"/>
          <w:szCs w:val="24"/>
          <w:lang w:eastAsia="ru-RU"/>
        </w:rPr>
        <w:br/>
      </w:r>
    </w:p>
    <w:p w14:paraId="34CAF375"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"Объем вторичного сырья" - показатель рассчитывается, как сумма собранного и переданного вторичного сырья предприятиями и организациями округа, осуществляющих деятельность в области сбора и сортировки отходов.</w:t>
      </w:r>
      <w:r w:rsidRPr="00E0442D">
        <w:rPr>
          <w:rFonts w:ascii="Times New Roman" w:eastAsia="Times New Roman" w:hAnsi="Times New Roman" w:cs="Times New Roman"/>
          <w:sz w:val="24"/>
          <w:szCs w:val="24"/>
          <w:lang w:eastAsia="ru-RU"/>
        </w:rPr>
        <w:br/>
      </w:r>
    </w:p>
    <w:p w14:paraId="68EAAF7C"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"Создание и использование картографических материалов и баз данных по выделенным экологическим проблемам на территории округа" - показатель определяется в единицах, по количеству созданных картографических материалов и баз данных по экологическим проблемам, в соответствии с актами выполненных работ при закрытии муниципальных контрактов по мониторингу окружающей среды городского округа Ступино. Показатель рассчитывается нарастающим итогом.</w:t>
      </w:r>
      <w:r w:rsidRPr="00E0442D">
        <w:rPr>
          <w:rFonts w:ascii="Times New Roman" w:eastAsia="Times New Roman" w:hAnsi="Times New Roman" w:cs="Times New Roman"/>
          <w:sz w:val="24"/>
          <w:szCs w:val="24"/>
          <w:lang w:eastAsia="ru-RU"/>
        </w:rPr>
        <w:br/>
      </w:r>
    </w:p>
    <w:p w14:paraId="0E5B1C0A"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"Снижение объема сброса загрязненных сточных вод" - показатель рассчитывается в соответствии с данными формы государственной статистической отчетности 2-ТП (</w:t>
      </w:r>
      <w:proofErr w:type="spellStart"/>
      <w:r w:rsidRPr="00E0442D">
        <w:rPr>
          <w:rFonts w:ascii="Times New Roman" w:eastAsia="Times New Roman" w:hAnsi="Times New Roman" w:cs="Times New Roman"/>
          <w:sz w:val="24"/>
          <w:szCs w:val="24"/>
          <w:lang w:eastAsia="ru-RU"/>
        </w:rPr>
        <w:t>водхоз</w:t>
      </w:r>
      <w:proofErr w:type="spellEnd"/>
      <w:r w:rsidRPr="00E0442D">
        <w:rPr>
          <w:rFonts w:ascii="Times New Roman" w:eastAsia="Times New Roman" w:hAnsi="Times New Roman" w:cs="Times New Roman"/>
          <w:sz w:val="24"/>
          <w:szCs w:val="24"/>
          <w:lang w:eastAsia="ru-RU"/>
        </w:rPr>
        <w:t xml:space="preserve">), утвержденной приказом Министерства экономического развития Российской Федерации от 19.10.2009 N 230 "Об утверждении статистического инструментария для организации </w:t>
      </w:r>
      <w:proofErr w:type="spellStart"/>
      <w:r w:rsidRPr="00E0442D">
        <w:rPr>
          <w:rFonts w:ascii="Times New Roman" w:eastAsia="Times New Roman" w:hAnsi="Times New Roman" w:cs="Times New Roman"/>
          <w:sz w:val="24"/>
          <w:szCs w:val="24"/>
          <w:lang w:eastAsia="ru-RU"/>
        </w:rPr>
        <w:t>Росводресурсами</w:t>
      </w:r>
      <w:proofErr w:type="spellEnd"/>
      <w:r w:rsidRPr="00E0442D">
        <w:rPr>
          <w:rFonts w:ascii="Times New Roman" w:eastAsia="Times New Roman" w:hAnsi="Times New Roman" w:cs="Times New Roman"/>
          <w:sz w:val="24"/>
          <w:szCs w:val="24"/>
          <w:lang w:eastAsia="ru-RU"/>
        </w:rPr>
        <w:t xml:space="preserve"> федерального статистического наблюдения об использовании воды", предоставляемой организациями водопользователями за отчетный период.</w:t>
      </w:r>
      <w:r w:rsidRPr="00E0442D">
        <w:rPr>
          <w:rFonts w:ascii="Times New Roman" w:eastAsia="Times New Roman" w:hAnsi="Times New Roman" w:cs="Times New Roman"/>
          <w:sz w:val="24"/>
          <w:szCs w:val="24"/>
          <w:lang w:eastAsia="ru-RU"/>
        </w:rPr>
        <w:br/>
      </w:r>
    </w:p>
    <w:p w14:paraId="584F6600"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xml:space="preserve">- "Организация мероприятий по экологическому воспитанию и просвещению населения на территории округа" - показатель рассчитывается, как сумма всех проведенных мероприятий учреждениями дошкольного, школьного, высшего и дополнительного образования, а </w:t>
      </w:r>
      <w:proofErr w:type="gramStart"/>
      <w:r w:rsidRPr="00E0442D">
        <w:rPr>
          <w:rFonts w:ascii="Times New Roman" w:eastAsia="Times New Roman" w:hAnsi="Times New Roman" w:cs="Times New Roman"/>
          <w:sz w:val="24"/>
          <w:szCs w:val="24"/>
          <w:lang w:eastAsia="ru-RU"/>
        </w:rPr>
        <w:t>так же</w:t>
      </w:r>
      <w:proofErr w:type="gramEnd"/>
      <w:r w:rsidRPr="00E0442D">
        <w:rPr>
          <w:rFonts w:ascii="Times New Roman" w:eastAsia="Times New Roman" w:hAnsi="Times New Roman" w:cs="Times New Roman"/>
          <w:sz w:val="24"/>
          <w:szCs w:val="24"/>
          <w:lang w:eastAsia="ru-RU"/>
        </w:rPr>
        <w:t xml:space="preserve"> администрацией городского округа Ступино Московской области и филиалами ГКУ МО "</w:t>
      </w:r>
      <w:proofErr w:type="spellStart"/>
      <w:r w:rsidRPr="00E0442D">
        <w:rPr>
          <w:rFonts w:ascii="Times New Roman" w:eastAsia="Times New Roman" w:hAnsi="Times New Roman" w:cs="Times New Roman"/>
          <w:sz w:val="24"/>
          <w:szCs w:val="24"/>
          <w:lang w:eastAsia="ru-RU"/>
        </w:rPr>
        <w:t>Мособллес</w:t>
      </w:r>
      <w:proofErr w:type="spellEnd"/>
      <w:r w:rsidRPr="00E0442D">
        <w:rPr>
          <w:rFonts w:ascii="Times New Roman" w:eastAsia="Times New Roman" w:hAnsi="Times New Roman" w:cs="Times New Roman"/>
          <w:sz w:val="24"/>
          <w:szCs w:val="24"/>
          <w:lang w:eastAsia="ru-RU"/>
        </w:rPr>
        <w:t>" в отчетный период.</w:t>
      </w:r>
      <w:r w:rsidRPr="00E0442D">
        <w:rPr>
          <w:rFonts w:ascii="Times New Roman" w:eastAsia="Times New Roman" w:hAnsi="Times New Roman" w:cs="Times New Roman"/>
          <w:sz w:val="24"/>
          <w:szCs w:val="24"/>
          <w:lang w:eastAsia="ru-RU"/>
        </w:rPr>
        <w:br/>
      </w:r>
    </w:p>
    <w:p w14:paraId="7908FAF1"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"Доля особо охраняемых природных территорий местного значения, на которых проведены мероприятия по обустройству, от их общего количества" - показатель определяется, как отношение количества ООПТ местного значения, на которых проведены мероприятия по обустройству к общему количеству ООПТ местного значения, расположенных на территории городского округа Ступино Московской области, показатель рассчитывается по формуле:</w:t>
      </w:r>
      <w:r w:rsidRPr="00E0442D">
        <w:rPr>
          <w:rFonts w:ascii="Times New Roman" w:eastAsia="Times New Roman" w:hAnsi="Times New Roman" w:cs="Times New Roman"/>
          <w:sz w:val="24"/>
          <w:szCs w:val="24"/>
          <w:lang w:eastAsia="ru-RU"/>
        </w:rPr>
        <w:br/>
      </w:r>
    </w:p>
    <w:p w14:paraId="688FF3CC" w14:textId="77777777" w:rsidR="00E0442D" w:rsidRPr="00E0442D" w:rsidRDefault="00E0442D" w:rsidP="00E0442D">
      <w:pPr>
        <w:spacing w:after="0" w:line="240" w:lineRule="auto"/>
        <w:jc w:val="center"/>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xml:space="preserve">ООПТ = </w:t>
      </w:r>
      <w:proofErr w:type="spellStart"/>
      <w:proofErr w:type="gramStart"/>
      <w:r w:rsidRPr="00E0442D">
        <w:rPr>
          <w:rFonts w:ascii="Times New Roman" w:eastAsia="Times New Roman" w:hAnsi="Times New Roman" w:cs="Times New Roman"/>
          <w:sz w:val="24"/>
          <w:szCs w:val="24"/>
          <w:lang w:eastAsia="ru-RU"/>
        </w:rPr>
        <w:t>ООПТо</w:t>
      </w:r>
      <w:proofErr w:type="spellEnd"/>
      <w:r w:rsidRPr="00E0442D">
        <w:rPr>
          <w:rFonts w:ascii="Times New Roman" w:eastAsia="Times New Roman" w:hAnsi="Times New Roman" w:cs="Times New Roman"/>
          <w:sz w:val="24"/>
          <w:szCs w:val="24"/>
          <w:lang w:eastAsia="ru-RU"/>
        </w:rPr>
        <w:t>./</w:t>
      </w:r>
      <w:proofErr w:type="spellStart"/>
      <w:proofErr w:type="gramEnd"/>
      <w:r w:rsidRPr="00E0442D">
        <w:rPr>
          <w:rFonts w:ascii="Times New Roman" w:eastAsia="Times New Roman" w:hAnsi="Times New Roman" w:cs="Times New Roman"/>
          <w:sz w:val="24"/>
          <w:szCs w:val="24"/>
          <w:lang w:eastAsia="ru-RU"/>
        </w:rPr>
        <w:t>ООПТобщ</w:t>
      </w:r>
      <w:proofErr w:type="spellEnd"/>
      <w:r w:rsidRPr="00E0442D">
        <w:rPr>
          <w:rFonts w:ascii="Times New Roman" w:eastAsia="Times New Roman" w:hAnsi="Times New Roman" w:cs="Times New Roman"/>
          <w:sz w:val="24"/>
          <w:szCs w:val="24"/>
          <w:lang w:eastAsia="ru-RU"/>
        </w:rPr>
        <w:t>. х 100%</w:t>
      </w:r>
    </w:p>
    <w:p w14:paraId="7588C9E0"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xml:space="preserve">где: </w:t>
      </w:r>
      <w:proofErr w:type="spellStart"/>
      <w:r w:rsidRPr="00E0442D">
        <w:rPr>
          <w:rFonts w:ascii="Times New Roman" w:eastAsia="Times New Roman" w:hAnsi="Times New Roman" w:cs="Times New Roman"/>
          <w:sz w:val="24"/>
          <w:szCs w:val="24"/>
          <w:lang w:eastAsia="ru-RU"/>
        </w:rPr>
        <w:t>ООПТо</w:t>
      </w:r>
      <w:proofErr w:type="spellEnd"/>
      <w:r w:rsidRPr="00E0442D">
        <w:rPr>
          <w:rFonts w:ascii="Times New Roman" w:eastAsia="Times New Roman" w:hAnsi="Times New Roman" w:cs="Times New Roman"/>
          <w:sz w:val="24"/>
          <w:szCs w:val="24"/>
          <w:lang w:eastAsia="ru-RU"/>
        </w:rPr>
        <w:t>. - количество ООПТ местного значения, на которых проведены мероприятия по обустройству;</w:t>
      </w:r>
      <w:r w:rsidRPr="00E0442D">
        <w:rPr>
          <w:rFonts w:ascii="Times New Roman" w:eastAsia="Times New Roman" w:hAnsi="Times New Roman" w:cs="Times New Roman"/>
          <w:sz w:val="24"/>
          <w:szCs w:val="24"/>
          <w:lang w:eastAsia="ru-RU"/>
        </w:rPr>
        <w:br/>
      </w:r>
    </w:p>
    <w:p w14:paraId="1BB57E61"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proofErr w:type="spellStart"/>
      <w:r w:rsidRPr="00E0442D">
        <w:rPr>
          <w:rFonts w:ascii="Times New Roman" w:eastAsia="Times New Roman" w:hAnsi="Times New Roman" w:cs="Times New Roman"/>
          <w:sz w:val="24"/>
          <w:szCs w:val="24"/>
          <w:lang w:eastAsia="ru-RU"/>
        </w:rPr>
        <w:t>ООПТобщ</w:t>
      </w:r>
      <w:proofErr w:type="spellEnd"/>
      <w:r w:rsidRPr="00E0442D">
        <w:rPr>
          <w:rFonts w:ascii="Times New Roman" w:eastAsia="Times New Roman" w:hAnsi="Times New Roman" w:cs="Times New Roman"/>
          <w:sz w:val="24"/>
          <w:szCs w:val="24"/>
          <w:lang w:eastAsia="ru-RU"/>
        </w:rPr>
        <w:t>. - количество ООПТ местного значения, расположенных на территории городского округа Ступино Московской области. Показатель рассчитывается нарастающим итогом.</w:t>
      </w:r>
      <w:r w:rsidRPr="00E0442D">
        <w:rPr>
          <w:rFonts w:ascii="Times New Roman" w:eastAsia="Times New Roman" w:hAnsi="Times New Roman" w:cs="Times New Roman"/>
          <w:sz w:val="24"/>
          <w:szCs w:val="24"/>
          <w:lang w:eastAsia="ru-RU"/>
        </w:rPr>
        <w:br/>
      </w:r>
    </w:p>
    <w:p w14:paraId="1CBE0736"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"Доля гидротехнических сооружений, занесенных в реестр объектов недвижимости в качестве бесхозяйных, к общему количеству выявленных бесхозяйных сооружений" показатель определяется как отношение количества гидротехнических сооружений, занесенных в реестр объектов недвижимости в качестве бесхозяйных к общему количеству, выявленных бесхозяйных сооружений на территории городского округа Ступино Московской области, показатель рассчитывается по формуле:</w:t>
      </w:r>
      <w:r w:rsidRPr="00E0442D">
        <w:rPr>
          <w:rFonts w:ascii="Times New Roman" w:eastAsia="Times New Roman" w:hAnsi="Times New Roman" w:cs="Times New Roman"/>
          <w:sz w:val="24"/>
          <w:szCs w:val="24"/>
          <w:lang w:eastAsia="ru-RU"/>
        </w:rPr>
        <w:br/>
      </w:r>
    </w:p>
    <w:p w14:paraId="41277065" w14:textId="77777777" w:rsidR="00E0442D" w:rsidRPr="00E0442D" w:rsidRDefault="00E0442D" w:rsidP="00E0442D">
      <w:pPr>
        <w:spacing w:after="0" w:line="240" w:lineRule="auto"/>
        <w:jc w:val="center"/>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lastRenderedPageBreak/>
        <w:t xml:space="preserve">ГТС = </w:t>
      </w:r>
      <w:proofErr w:type="spellStart"/>
      <w:proofErr w:type="gramStart"/>
      <w:r w:rsidRPr="00E0442D">
        <w:rPr>
          <w:rFonts w:ascii="Times New Roman" w:eastAsia="Times New Roman" w:hAnsi="Times New Roman" w:cs="Times New Roman"/>
          <w:sz w:val="24"/>
          <w:szCs w:val="24"/>
          <w:lang w:eastAsia="ru-RU"/>
        </w:rPr>
        <w:t>ГТСз</w:t>
      </w:r>
      <w:proofErr w:type="spellEnd"/>
      <w:r w:rsidRPr="00E0442D">
        <w:rPr>
          <w:rFonts w:ascii="Times New Roman" w:eastAsia="Times New Roman" w:hAnsi="Times New Roman" w:cs="Times New Roman"/>
          <w:sz w:val="24"/>
          <w:szCs w:val="24"/>
          <w:lang w:eastAsia="ru-RU"/>
        </w:rPr>
        <w:t>./</w:t>
      </w:r>
      <w:proofErr w:type="spellStart"/>
      <w:proofErr w:type="gramEnd"/>
      <w:r w:rsidRPr="00E0442D">
        <w:rPr>
          <w:rFonts w:ascii="Times New Roman" w:eastAsia="Times New Roman" w:hAnsi="Times New Roman" w:cs="Times New Roman"/>
          <w:sz w:val="24"/>
          <w:szCs w:val="24"/>
          <w:lang w:eastAsia="ru-RU"/>
        </w:rPr>
        <w:t>ГТСобщ</w:t>
      </w:r>
      <w:proofErr w:type="spellEnd"/>
      <w:r w:rsidRPr="00E0442D">
        <w:rPr>
          <w:rFonts w:ascii="Times New Roman" w:eastAsia="Times New Roman" w:hAnsi="Times New Roman" w:cs="Times New Roman"/>
          <w:sz w:val="24"/>
          <w:szCs w:val="24"/>
          <w:lang w:eastAsia="ru-RU"/>
        </w:rPr>
        <w:t>. х 100%</w:t>
      </w:r>
    </w:p>
    <w:p w14:paraId="210F9B00"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xml:space="preserve">Где: </w:t>
      </w:r>
      <w:proofErr w:type="spellStart"/>
      <w:r w:rsidRPr="00E0442D">
        <w:rPr>
          <w:rFonts w:ascii="Times New Roman" w:eastAsia="Times New Roman" w:hAnsi="Times New Roman" w:cs="Times New Roman"/>
          <w:sz w:val="24"/>
          <w:szCs w:val="24"/>
          <w:lang w:eastAsia="ru-RU"/>
        </w:rPr>
        <w:t>ГТСз</w:t>
      </w:r>
      <w:proofErr w:type="spellEnd"/>
      <w:r w:rsidRPr="00E0442D">
        <w:rPr>
          <w:rFonts w:ascii="Times New Roman" w:eastAsia="Times New Roman" w:hAnsi="Times New Roman" w:cs="Times New Roman"/>
          <w:sz w:val="24"/>
          <w:szCs w:val="24"/>
          <w:lang w:eastAsia="ru-RU"/>
        </w:rPr>
        <w:t xml:space="preserve"> - количество ГТС, занесенных в реестр объектов недвижимости в качестве бесхозяйных;</w:t>
      </w:r>
      <w:r w:rsidRPr="00E0442D">
        <w:rPr>
          <w:rFonts w:ascii="Times New Roman" w:eastAsia="Times New Roman" w:hAnsi="Times New Roman" w:cs="Times New Roman"/>
          <w:sz w:val="24"/>
          <w:szCs w:val="24"/>
          <w:lang w:eastAsia="ru-RU"/>
        </w:rPr>
        <w:br/>
      </w:r>
    </w:p>
    <w:p w14:paraId="6EBA0D56"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proofErr w:type="spellStart"/>
      <w:r w:rsidRPr="00E0442D">
        <w:rPr>
          <w:rFonts w:ascii="Times New Roman" w:eastAsia="Times New Roman" w:hAnsi="Times New Roman" w:cs="Times New Roman"/>
          <w:sz w:val="24"/>
          <w:szCs w:val="24"/>
          <w:lang w:eastAsia="ru-RU"/>
        </w:rPr>
        <w:t>ГТСобщ</w:t>
      </w:r>
      <w:proofErr w:type="spellEnd"/>
      <w:r w:rsidRPr="00E0442D">
        <w:rPr>
          <w:rFonts w:ascii="Times New Roman" w:eastAsia="Times New Roman" w:hAnsi="Times New Roman" w:cs="Times New Roman"/>
          <w:sz w:val="24"/>
          <w:szCs w:val="24"/>
          <w:lang w:eastAsia="ru-RU"/>
        </w:rPr>
        <w:t>. - общее количество бесхозяйных гидротехнических сооружений.</w:t>
      </w:r>
      <w:r w:rsidRPr="00E0442D">
        <w:rPr>
          <w:rFonts w:ascii="Times New Roman" w:eastAsia="Times New Roman" w:hAnsi="Times New Roman" w:cs="Times New Roman"/>
          <w:sz w:val="24"/>
          <w:szCs w:val="24"/>
          <w:lang w:eastAsia="ru-RU"/>
        </w:rPr>
        <w:br/>
      </w:r>
    </w:p>
    <w:p w14:paraId="729EA13D"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"Улучшение состояния водных объектов" - показатель рассчитывается, как сумма всех обустроенных водных объектов, в соответствии с актами выполненных работ при закрытии муниципальных контрактов по обустройству водных объектов, расположенных на территории городского округа Ступино Московской области. Показатель рассчитывается нарастающим итогом.</w:t>
      </w:r>
      <w:r w:rsidRPr="00E0442D">
        <w:rPr>
          <w:rFonts w:ascii="Times New Roman" w:eastAsia="Times New Roman" w:hAnsi="Times New Roman" w:cs="Times New Roman"/>
          <w:sz w:val="24"/>
          <w:szCs w:val="24"/>
          <w:lang w:eastAsia="ru-RU"/>
        </w:rPr>
        <w:br/>
      </w:r>
    </w:p>
    <w:p w14:paraId="4A9C8AE2"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"Общая площадь восстановленных, в том числе рекультивированных земель подверженных негативному воздействию накопленного экологического ущерба" - показатель определяется из утвержденной проектной документации по рекультивации объектов накопленного экологического ущерба (полигон ТКО "</w:t>
      </w:r>
      <w:proofErr w:type="spellStart"/>
      <w:r w:rsidRPr="00E0442D">
        <w:rPr>
          <w:rFonts w:ascii="Times New Roman" w:eastAsia="Times New Roman" w:hAnsi="Times New Roman" w:cs="Times New Roman"/>
          <w:sz w:val="24"/>
          <w:szCs w:val="24"/>
          <w:lang w:eastAsia="ru-RU"/>
        </w:rPr>
        <w:t>Вальцово</w:t>
      </w:r>
      <w:proofErr w:type="spellEnd"/>
      <w:r w:rsidRPr="00E0442D">
        <w:rPr>
          <w:rFonts w:ascii="Times New Roman" w:eastAsia="Times New Roman" w:hAnsi="Times New Roman" w:cs="Times New Roman"/>
          <w:sz w:val="24"/>
          <w:szCs w:val="24"/>
          <w:lang w:eastAsia="ru-RU"/>
        </w:rPr>
        <w:t>"). Представляется ежегодно.</w:t>
      </w:r>
      <w:r w:rsidRPr="00E0442D">
        <w:rPr>
          <w:rFonts w:ascii="Times New Roman" w:eastAsia="Times New Roman" w:hAnsi="Times New Roman" w:cs="Times New Roman"/>
          <w:sz w:val="24"/>
          <w:szCs w:val="24"/>
          <w:lang w:eastAsia="ru-RU"/>
        </w:rPr>
        <w:br/>
      </w:r>
    </w:p>
    <w:p w14:paraId="7288E554"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"Численность населения, качество жизни которого улучшится в связи с ликвидацией и рекультивацией объектов накопленного вреда окружающей среде" - показатель определяется в соответствии с техническим заданием на проведение работ по рекультивации объектов накопленного экологического ущерба (полигон ТКО "</w:t>
      </w:r>
      <w:proofErr w:type="spellStart"/>
      <w:r w:rsidRPr="00E0442D">
        <w:rPr>
          <w:rFonts w:ascii="Times New Roman" w:eastAsia="Times New Roman" w:hAnsi="Times New Roman" w:cs="Times New Roman"/>
          <w:sz w:val="24"/>
          <w:szCs w:val="24"/>
          <w:lang w:eastAsia="ru-RU"/>
        </w:rPr>
        <w:t>Вальцово</w:t>
      </w:r>
      <w:proofErr w:type="spellEnd"/>
      <w:r w:rsidRPr="00E0442D">
        <w:rPr>
          <w:rFonts w:ascii="Times New Roman" w:eastAsia="Times New Roman" w:hAnsi="Times New Roman" w:cs="Times New Roman"/>
          <w:sz w:val="24"/>
          <w:szCs w:val="24"/>
          <w:lang w:eastAsia="ru-RU"/>
        </w:rPr>
        <w:t>").</w:t>
      </w:r>
      <w:r w:rsidRPr="00E0442D">
        <w:rPr>
          <w:rFonts w:ascii="Times New Roman" w:eastAsia="Times New Roman" w:hAnsi="Times New Roman" w:cs="Times New Roman"/>
          <w:sz w:val="24"/>
          <w:szCs w:val="24"/>
          <w:lang w:eastAsia="ru-RU"/>
        </w:rPr>
        <w:br/>
      </w:r>
    </w:p>
    <w:p w14:paraId="08D2B092" w14:textId="77777777" w:rsidR="00E0442D" w:rsidRPr="00E0442D" w:rsidRDefault="00E0442D" w:rsidP="00E0442D">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E0442D">
        <w:rPr>
          <w:rFonts w:ascii="Times New Roman" w:eastAsia="Times New Roman" w:hAnsi="Times New Roman" w:cs="Times New Roman"/>
          <w:b/>
          <w:bCs/>
          <w:sz w:val="24"/>
          <w:szCs w:val="24"/>
          <w:lang w:eastAsia="ru-RU"/>
        </w:rPr>
        <w:t>8. Объем финансовых ресурсов, необходимых для реализации муниципальной программы</w:t>
      </w:r>
    </w:p>
    <w:p w14:paraId="15CC77A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lang w:eastAsia="ru-RU"/>
        </w:rPr>
      </w:pPr>
    </w:p>
    <w:p w14:paraId="601623DE"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Объем финансовых ресурсов, необходимых для реализации Программы приведен в Приложении N 3 к Программе.</w:t>
      </w:r>
      <w:r w:rsidRPr="00E0442D">
        <w:rPr>
          <w:rFonts w:ascii="Times New Roman" w:eastAsia="Times New Roman" w:hAnsi="Times New Roman" w:cs="Times New Roman"/>
          <w:sz w:val="24"/>
          <w:szCs w:val="24"/>
          <w:lang w:eastAsia="ru-RU"/>
        </w:rPr>
        <w:br/>
      </w:r>
    </w:p>
    <w:p w14:paraId="4C6AE752" w14:textId="77777777" w:rsidR="00E0442D" w:rsidRPr="00E0442D" w:rsidRDefault="00E0442D" w:rsidP="00E0442D">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E0442D">
        <w:rPr>
          <w:rFonts w:ascii="Times New Roman" w:eastAsia="Times New Roman" w:hAnsi="Times New Roman" w:cs="Times New Roman"/>
          <w:b/>
          <w:bCs/>
          <w:sz w:val="24"/>
          <w:szCs w:val="24"/>
          <w:lang w:eastAsia="ru-RU"/>
        </w:rPr>
        <w:t>9. Адресный перечень объектов строительства, реконструкции и модернизации, финансирование которых осуществляется по Программе</w:t>
      </w:r>
    </w:p>
    <w:p w14:paraId="3C390F4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lang w:eastAsia="ru-RU"/>
        </w:rPr>
      </w:pPr>
    </w:p>
    <w:p w14:paraId="740CE6FE"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Адресный перечень объектов строительства, реконструкции и модернизации, финансирование которых осуществляется по Программе, приведен в Приложении N 4 к Программе.</w:t>
      </w:r>
      <w:r w:rsidRPr="00E0442D">
        <w:rPr>
          <w:rFonts w:ascii="Times New Roman" w:eastAsia="Times New Roman" w:hAnsi="Times New Roman" w:cs="Times New Roman"/>
          <w:sz w:val="24"/>
          <w:szCs w:val="24"/>
          <w:lang w:eastAsia="ru-RU"/>
        </w:rPr>
        <w:br/>
      </w:r>
    </w:p>
    <w:p w14:paraId="2E069F4D" w14:textId="77777777" w:rsidR="00E0442D" w:rsidRPr="00E0442D" w:rsidRDefault="00E0442D" w:rsidP="00E0442D">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E0442D">
        <w:rPr>
          <w:rFonts w:ascii="Times New Roman" w:eastAsia="Times New Roman" w:hAnsi="Times New Roman" w:cs="Times New Roman"/>
          <w:b/>
          <w:bCs/>
          <w:sz w:val="24"/>
          <w:szCs w:val="24"/>
          <w:lang w:eastAsia="ru-RU"/>
        </w:rPr>
        <w:t>10. Порядок взаимодействия исполнителей мероприятий муниципальной программы с муниципальным заказчиком муниципальной программы</w:t>
      </w:r>
    </w:p>
    <w:p w14:paraId="4F1A1EB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lang w:eastAsia="ru-RU"/>
        </w:rPr>
      </w:pPr>
    </w:p>
    <w:p w14:paraId="38195934"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С целью контроля за реализацией Программы исполнители мероприятий ежеквартально до 5 числа месяца, следующего за отчетным кварталом, представляют муниципальному заказчику оперативный отчет, который содержит:</w:t>
      </w:r>
      <w:r w:rsidRPr="00E0442D">
        <w:rPr>
          <w:rFonts w:ascii="Times New Roman" w:eastAsia="Times New Roman" w:hAnsi="Times New Roman" w:cs="Times New Roman"/>
          <w:sz w:val="24"/>
          <w:szCs w:val="24"/>
          <w:lang w:eastAsia="ru-RU"/>
        </w:rPr>
        <w:br/>
      </w:r>
    </w:p>
    <w:p w14:paraId="3F7FE9FF"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перечень выполненных мероприятий Программы с указанием объемов и источников финансирования и непосредственных результатов выполнения Программы;</w:t>
      </w:r>
      <w:r w:rsidRPr="00E0442D">
        <w:rPr>
          <w:rFonts w:ascii="Times New Roman" w:eastAsia="Times New Roman" w:hAnsi="Times New Roman" w:cs="Times New Roman"/>
          <w:sz w:val="24"/>
          <w:szCs w:val="24"/>
          <w:lang w:eastAsia="ru-RU"/>
        </w:rPr>
        <w:br/>
      </w:r>
    </w:p>
    <w:p w14:paraId="2940A7C4"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 анализ причин несвоевременного выполнения программных мероприятий.</w:t>
      </w:r>
      <w:r w:rsidRPr="00E0442D">
        <w:rPr>
          <w:rFonts w:ascii="Times New Roman" w:eastAsia="Times New Roman" w:hAnsi="Times New Roman" w:cs="Times New Roman"/>
          <w:sz w:val="24"/>
          <w:szCs w:val="24"/>
          <w:lang w:eastAsia="ru-RU"/>
        </w:rPr>
        <w:br/>
      </w:r>
    </w:p>
    <w:p w14:paraId="3070D2A9" w14:textId="77777777" w:rsidR="00E0442D" w:rsidRPr="00E0442D" w:rsidRDefault="00E0442D" w:rsidP="00E0442D">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E0442D">
        <w:rPr>
          <w:rFonts w:ascii="Times New Roman" w:eastAsia="Times New Roman" w:hAnsi="Times New Roman" w:cs="Times New Roman"/>
          <w:b/>
          <w:bCs/>
          <w:sz w:val="24"/>
          <w:szCs w:val="24"/>
          <w:lang w:eastAsia="ru-RU"/>
        </w:rPr>
        <w:lastRenderedPageBreak/>
        <w:t>11. Состав, форма и сроки предоставления отчетности о ходе реализации мероприятий муниципальной программы</w:t>
      </w:r>
    </w:p>
    <w:p w14:paraId="734E69A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lang w:eastAsia="ru-RU"/>
        </w:rPr>
      </w:pPr>
    </w:p>
    <w:p w14:paraId="2238C1E1"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Ответственность за реализацию Программы, обеспечение достижения цели Программы, значения количественных и качественных показателей реализации Программы несет координатор Программы.</w:t>
      </w:r>
      <w:r w:rsidRPr="00E0442D">
        <w:rPr>
          <w:rFonts w:ascii="Times New Roman" w:eastAsia="Times New Roman" w:hAnsi="Times New Roman" w:cs="Times New Roman"/>
          <w:sz w:val="24"/>
          <w:szCs w:val="24"/>
          <w:lang w:eastAsia="ru-RU"/>
        </w:rPr>
        <w:br/>
      </w:r>
    </w:p>
    <w:p w14:paraId="767298D8"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Отчеты о реализации Программы формирует Управление жилищно-коммунального хозяйства и благоустройства администрации городского округа Ступино Московской области в соответствии с Порядком принятия решений о разработке, формировании, реализации и оценке эффективности муниципальных программ городского округа Ступино Московской области.</w:t>
      </w:r>
      <w:r w:rsidRPr="00E0442D">
        <w:rPr>
          <w:rFonts w:ascii="Times New Roman" w:eastAsia="Times New Roman" w:hAnsi="Times New Roman" w:cs="Times New Roman"/>
          <w:sz w:val="24"/>
          <w:szCs w:val="24"/>
          <w:lang w:eastAsia="ru-RU"/>
        </w:rPr>
        <w:br/>
      </w:r>
    </w:p>
    <w:p w14:paraId="255E9AF2" w14:textId="77777777" w:rsidR="00E0442D" w:rsidRPr="00E0442D" w:rsidRDefault="00E0442D" w:rsidP="00E0442D">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E0442D">
        <w:rPr>
          <w:rFonts w:ascii="Times New Roman" w:eastAsia="Times New Roman" w:hAnsi="Times New Roman" w:cs="Times New Roman"/>
          <w:b/>
          <w:bCs/>
          <w:sz w:val="24"/>
          <w:szCs w:val="24"/>
          <w:lang w:eastAsia="ru-RU"/>
        </w:rPr>
        <w:t>12. Контроль за ходом реализации муниципальной программы</w:t>
      </w:r>
    </w:p>
    <w:p w14:paraId="396AEEC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lang w:eastAsia="ru-RU"/>
        </w:rPr>
      </w:pPr>
    </w:p>
    <w:p w14:paraId="565769B0"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r w:rsidRPr="00E0442D">
        <w:rPr>
          <w:rFonts w:ascii="Times New Roman" w:eastAsia="Times New Roman" w:hAnsi="Times New Roman" w:cs="Times New Roman"/>
          <w:sz w:val="24"/>
          <w:szCs w:val="24"/>
          <w:lang w:eastAsia="ru-RU"/>
        </w:rPr>
        <w:t>Контроль за реализацией настоящей Программы осуществляет глава городского округа Ступино Московской области.</w:t>
      </w:r>
    </w:p>
    <w:p w14:paraId="727E6884" w14:textId="77777777" w:rsidR="00E0442D" w:rsidRPr="00E0442D" w:rsidRDefault="00E0442D" w:rsidP="00E0442D">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E0442D">
        <w:rPr>
          <w:rFonts w:ascii="Times New Roman" w:eastAsia="Times New Roman" w:hAnsi="Times New Roman" w:cs="Times New Roman"/>
          <w:b/>
          <w:bCs/>
          <w:sz w:val="24"/>
          <w:szCs w:val="24"/>
          <w:lang w:eastAsia="ru-RU"/>
        </w:rPr>
        <w:t>Приложение N 1</w:t>
      </w:r>
      <w:r w:rsidRPr="00E0442D">
        <w:rPr>
          <w:rFonts w:ascii="Times New Roman" w:eastAsia="Times New Roman" w:hAnsi="Times New Roman" w:cs="Times New Roman"/>
          <w:b/>
          <w:bCs/>
          <w:sz w:val="24"/>
          <w:szCs w:val="24"/>
          <w:lang w:eastAsia="ru-RU"/>
        </w:rPr>
        <w:br/>
        <w:t>к муниципальной программе</w:t>
      </w:r>
      <w:r w:rsidRPr="00E0442D">
        <w:rPr>
          <w:rFonts w:ascii="Times New Roman" w:eastAsia="Times New Roman" w:hAnsi="Times New Roman" w:cs="Times New Roman"/>
          <w:b/>
          <w:bCs/>
          <w:sz w:val="24"/>
          <w:szCs w:val="24"/>
          <w:lang w:eastAsia="ru-RU"/>
        </w:rPr>
        <w:br/>
        <w:t>"Экология и окружающая среда городского</w:t>
      </w:r>
      <w:r w:rsidRPr="00E0442D">
        <w:rPr>
          <w:rFonts w:ascii="Times New Roman" w:eastAsia="Times New Roman" w:hAnsi="Times New Roman" w:cs="Times New Roman"/>
          <w:b/>
          <w:bCs/>
          <w:sz w:val="24"/>
          <w:szCs w:val="24"/>
          <w:lang w:eastAsia="ru-RU"/>
        </w:rPr>
        <w:br/>
        <w:t>округа Ступино"</w:t>
      </w:r>
    </w:p>
    <w:p w14:paraId="767C7926" w14:textId="77777777" w:rsidR="00E0442D" w:rsidRPr="00E0442D" w:rsidRDefault="00E0442D" w:rsidP="00E0442D">
      <w:pPr>
        <w:spacing w:after="240" w:line="240" w:lineRule="auto"/>
        <w:jc w:val="center"/>
        <w:textAlignment w:val="baseline"/>
        <w:rPr>
          <w:rFonts w:ascii="Times New Roman" w:eastAsia="Times New Roman" w:hAnsi="Times New Roman" w:cs="Times New Roman"/>
          <w:b/>
          <w:bCs/>
          <w:sz w:val="24"/>
          <w:szCs w:val="24"/>
          <w:lang w:eastAsia="ru-RU"/>
        </w:rPr>
      </w:pPr>
      <w:r w:rsidRPr="00E0442D">
        <w:rPr>
          <w:rFonts w:ascii="Times New Roman" w:eastAsia="Times New Roman" w:hAnsi="Times New Roman" w:cs="Times New Roman"/>
          <w:b/>
          <w:bCs/>
          <w:sz w:val="24"/>
          <w:szCs w:val="24"/>
          <w:lang w:eastAsia="ru-RU"/>
        </w:rPr>
        <w:br/>
        <w:t>Перечень мероприятий муниципальной программы "Экология и окружающая среда городского округа Ступино"</w:t>
      </w:r>
    </w:p>
    <w:p w14:paraId="2040A7E9"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366"/>
        <w:gridCol w:w="513"/>
        <w:gridCol w:w="412"/>
        <w:gridCol w:w="511"/>
        <w:gridCol w:w="385"/>
        <w:gridCol w:w="616"/>
        <w:gridCol w:w="628"/>
        <w:gridCol w:w="443"/>
        <w:gridCol w:w="449"/>
        <w:gridCol w:w="298"/>
        <w:gridCol w:w="404"/>
        <w:gridCol w:w="443"/>
        <w:gridCol w:w="466"/>
        <w:gridCol w:w="466"/>
        <w:gridCol w:w="443"/>
        <w:gridCol w:w="298"/>
        <w:gridCol w:w="726"/>
        <w:gridCol w:w="298"/>
        <w:gridCol w:w="592"/>
        <w:gridCol w:w="299"/>
        <w:gridCol w:w="299"/>
      </w:tblGrid>
      <w:tr w:rsidR="00E0442D" w:rsidRPr="00E0442D" w14:paraId="56E3B847" w14:textId="77777777" w:rsidTr="00E0442D">
        <w:trPr>
          <w:trHeight w:val="15"/>
        </w:trPr>
        <w:tc>
          <w:tcPr>
            <w:tcW w:w="554" w:type="dxa"/>
            <w:hideMark/>
          </w:tcPr>
          <w:p w14:paraId="6B7647EB" w14:textId="77777777" w:rsidR="00E0442D" w:rsidRPr="00E0442D" w:rsidRDefault="00E0442D" w:rsidP="00E0442D">
            <w:pPr>
              <w:spacing w:line="254" w:lineRule="auto"/>
              <w:rPr>
                <w:rFonts w:ascii="Times New Roman" w:eastAsia="Times New Roman" w:hAnsi="Times New Roman" w:cs="Times New Roman"/>
                <w:sz w:val="24"/>
                <w:szCs w:val="24"/>
                <w:lang w:eastAsia="ru-RU"/>
              </w:rPr>
            </w:pPr>
          </w:p>
        </w:tc>
        <w:tc>
          <w:tcPr>
            <w:tcW w:w="3511" w:type="dxa"/>
            <w:gridSpan w:val="2"/>
            <w:hideMark/>
          </w:tcPr>
          <w:p w14:paraId="33B1FE01"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2218" w:type="dxa"/>
            <w:gridSpan w:val="2"/>
            <w:hideMark/>
          </w:tcPr>
          <w:p w14:paraId="4E6A3B1D"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663" w:type="dxa"/>
            <w:hideMark/>
          </w:tcPr>
          <w:p w14:paraId="5C6A9DB4"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848" w:type="dxa"/>
            <w:hideMark/>
          </w:tcPr>
          <w:p w14:paraId="0130D7E3"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109" w:type="dxa"/>
            <w:hideMark/>
          </w:tcPr>
          <w:p w14:paraId="49D6DC9B"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109" w:type="dxa"/>
            <w:hideMark/>
          </w:tcPr>
          <w:p w14:paraId="52DA088A"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109" w:type="dxa"/>
            <w:hideMark/>
          </w:tcPr>
          <w:p w14:paraId="11868076"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109" w:type="dxa"/>
            <w:hideMark/>
          </w:tcPr>
          <w:p w14:paraId="6FFAD8AD"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109" w:type="dxa"/>
            <w:hideMark/>
          </w:tcPr>
          <w:p w14:paraId="05574C54"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294" w:type="dxa"/>
            <w:hideMark/>
          </w:tcPr>
          <w:p w14:paraId="0117E027"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294" w:type="dxa"/>
            <w:hideMark/>
          </w:tcPr>
          <w:p w14:paraId="0BFEDD09"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109" w:type="dxa"/>
            <w:hideMark/>
          </w:tcPr>
          <w:p w14:paraId="4B7263D5"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2402" w:type="dxa"/>
            <w:gridSpan w:val="2"/>
            <w:hideMark/>
          </w:tcPr>
          <w:p w14:paraId="7E6CC53E"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109" w:type="dxa"/>
            <w:hideMark/>
          </w:tcPr>
          <w:p w14:paraId="2DD7E265"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848" w:type="dxa"/>
            <w:hideMark/>
          </w:tcPr>
          <w:p w14:paraId="4E1514BB"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478" w:type="dxa"/>
            <w:gridSpan w:val="2"/>
            <w:hideMark/>
          </w:tcPr>
          <w:p w14:paraId="19C9342F" w14:textId="77777777" w:rsidR="00E0442D" w:rsidRPr="00E0442D" w:rsidRDefault="00E0442D" w:rsidP="00E0442D">
            <w:pPr>
              <w:spacing w:after="200" w:line="276" w:lineRule="auto"/>
              <w:rPr>
                <w:rFonts w:ascii="Calibri" w:eastAsia="Calibri" w:hAnsi="Calibri" w:cs="Times New Roman"/>
                <w:sz w:val="20"/>
                <w:szCs w:val="20"/>
                <w:lang w:eastAsia="ru-RU"/>
              </w:rPr>
            </w:pPr>
          </w:p>
        </w:tc>
      </w:tr>
      <w:tr w:rsidR="00E0442D" w:rsidRPr="00E0442D" w14:paraId="1BE025BF" w14:textId="77777777" w:rsidTr="00E0442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21676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N п/п</w:t>
            </w:r>
          </w:p>
        </w:tc>
        <w:tc>
          <w:tcPr>
            <w:tcW w:w="3511"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883AE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Перечень основных мероприятий по реализации программы</w:t>
            </w: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476B3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Перечень стандартных процедур, обеспечивающих выполнение мероприятия с указанием сроков исполнения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E997B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Источник финансирования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6D324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Объем финансирования, (тыс. руб.)</w:t>
            </w:r>
          </w:p>
        </w:tc>
        <w:tc>
          <w:tcPr>
            <w:tcW w:w="924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F751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Объем финансирования по годам реализации (</w:t>
            </w:r>
            <w:proofErr w:type="spellStart"/>
            <w:r w:rsidRPr="00E0442D">
              <w:rPr>
                <w:rFonts w:ascii="Times New Roman" w:eastAsia="Times New Roman" w:hAnsi="Times New Roman" w:cs="Times New Roman"/>
                <w:sz w:val="24"/>
                <w:szCs w:val="24"/>
              </w:rPr>
              <w:t>тыс.руб</w:t>
            </w:r>
            <w:proofErr w:type="spellEnd"/>
            <w:r w:rsidRPr="00E0442D">
              <w:rPr>
                <w:rFonts w:ascii="Times New Roman" w:eastAsia="Times New Roman" w:hAnsi="Times New Roman" w:cs="Times New Roman"/>
                <w:sz w:val="24"/>
                <w:szCs w:val="24"/>
              </w:rPr>
              <w:t>.)</w:t>
            </w:r>
          </w:p>
        </w:tc>
        <w:tc>
          <w:tcPr>
            <w:tcW w:w="240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ABA0E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Исполнитель мероприятия</w:t>
            </w: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48F54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Результаты выполнения мероприятий</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61DC0"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1AA9B2CD" w14:textId="77777777" w:rsidTr="00E0442D">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14BF72"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012E97"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6516D9"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2A4675"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DDBA80"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8A75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2018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886F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2019 год</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E0A0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3315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7BF8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2022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C56D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D69E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2024 год</w:t>
            </w:r>
          </w:p>
        </w:tc>
        <w:tc>
          <w:tcPr>
            <w:tcW w:w="240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C481EF"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95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B97E72"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4C657"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046A5B5A"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D28F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A131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BB84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8F13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B26D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D1DB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A67C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CE74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19DC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DE4D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0928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30D8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AD9D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5142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31BB2"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1CD9E30D"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F3D7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52FA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Основное мероприятие 1. Предотвращение вредного воздействия отходов на окружающую природную среду</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11F04"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F82A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Всего: 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4A60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15314,42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20E1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3364,42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3875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4000,00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CA9B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6B9E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69B3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DBE6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1650,0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EA0C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1650,0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ADBF2"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48ABD"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B3481"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5BF7FAE8" w14:textId="77777777" w:rsidTr="00E0442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E8275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3511"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390DB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Ликвидация </w:t>
            </w:r>
            <w:proofErr w:type="spellStart"/>
            <w:r w:rsidRPr="00E0442D">
              <w:rPr>
                <w:rFonts w:ascii="Times New Roman" w:eastAsia="Times New Roman" w:hAnsi="Times New Roman" w:cs="Times New Roman"/>
                <w:sz w:val="24"/>
                <w:szCs w:val="24"/>
              </w:rPr>
              <w:t>несанкциониро</w:t>
            </w:r>
            <w:proofErr w:type="spellEnd"/>
            <w:r w:rsidRPr="00E0442D">
              <w:rPr>
                <w:rFonts w:ascii="Times New Roman" w:eastAsia="Times New Roman" w:hAnsi="Times New Roman" w:cs="Times New Roman"/>
                <w:sz w:val="24"/>
                <w:szCs w:val="24"/>
              </w:rPr>
              <w:t>-</w:t>
            </w:r>
            <w:r w:rsidRPr="00E0442D">
              <w:rPr>
                <w:rFonts w:ascii="Times New Roman" w:eastAsia="Times New Roman" w:hAnsi="Times New Roman" w:cs="Times New Roman"/>
                <w:sz w:val="24"/>
                <w:szCs w:val="24"/>
              </w:rPr>
              <w:br/>
              <w:t>ванных навалов строительных производственных и биологических отход</w:t>
            </w:r>
            <w:r w:rsidRPr="00E0442D">
              <w:rPr>
                <w:rFonts w:ascii="Times New Roman" w:eastAsia="Times New Roman" w:hAnsi="Times New Roman" w:cs="Times New Roman"/>
                <w:sz w:val="24"/>
                <w:szCs w:val="24"/>
              </w:rPr>
              <w:lastRenderedPageBreak/>
              <w:t>ов на территории городского округа Ступино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0F83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Проведение конкурсных процедур;</w:t>
            </w:r>
            <w:r w:rsidRPr="00E0442D">
              <w:rPr>
                <w:rFonts w:ascii="Times New Roman" w:eastAsia="Times New Roman" w:hAnsi="Times New Roman" w:cs="Times New Roman"/>
                <w:sz w:val="24"/>
                <w:szCs w:val="24"/>
              </w:rPr>
              <w:br/>
              <w:t>заключение муниципального контракта;</w:t>
            </w:r>
            <w:r w:rsidRPr="00E0442D">
              <w:rPr>
                <w:rFonts w:ascii="Times New Roman" w:eastAsia="Times New Roman" w:hAnsi="Times New Roman" w:cs="Times New Roman"/>
                <w:sz w:val="24"/>
                <w:szCs w:val="24"/>
              </w:rPr>
              <w:br/>
              <w:t xml:space="preserve">срок выполнения </w:t>
            </w:r>
            <w:r w:rsidRPr="00E0442D">
              <w:rPr>
                <w:rFonts w:ascii="Times New Roman" w:eastAsia="Times New Roman" w:hAnsi="Times New Roman" w:cs="Times New Roman"/>
                <w:sz w:val="24"/>
                <w:szCs w:val="24"/>
              </w:rPr>
              <w:lastRenderedPageBreak/>
              <w:t>работ - декабрь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FD0E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E86F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4700,00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D538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2200,00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B388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2500,00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4EAC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F128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5CCA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840A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57D1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DCD0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E04DC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Оздоровление экологической обстановки на территории городского округа Ступино за счет ликв</w:t>
            </w:r>
            <w:r w:rsidRPr="00E0442D">
              <w:rPr>
                <w:rFonts w:ascii="Times New Roman" w:eastAsia="Times New Roman" w:hAnsi="Times New Roman" w:cs="Times New Roman"/>
                <w:sz w:val="24"/>
                <w:szCs w:val="24"/>
              </w:rPr>
              <w:lastRenderedPageBreak/>
              <w:t xml:space="preserve">идации </w:t>
            </w:r>
            <w:proofErr w:type="spellStart"/>
            <w:proofErr w:type="gramStart"/>
            <w:r w:rsidRPr="00E0442D">
              <w:rPr>
                <w:rFonts w:ascii="Times New Roman" w:eastAsia="Times New Roman" w:hAnsi="Times New Roman" w:cs="Times New Roman"/>
                <w:sz w:val="24"/>
                <w:szCs w:val="24"/>
              </w:rPr>
              <w:t>несанкциониро</w:t>
            </w:r>
            <w:proofErr w:type="spellEnd"/>
            <w:r w:rsidRPr="00E0442D">
              <w:rPr>
                <w:rFonts w:ascii="Times New Roman" w:eastAsia="Times New Roman" w:hAnsi="Times New Roman" w:cs="Times New Roman"/>
                <w:sz w:val="24"/>
                <w:szCs w:val="24"/>
              </w:rPr>
              <w:t>-ванных</w:t>
            </w:r>
            <w:proofErr w:type="gramEnd"/>
            <w:r w:rsidRPr="00E0442D">
              <w:rPr>
                <w:rFonts w:ascii="Times New Roman" w:eastAsia="Times New Roman" w:hAnsi="Times New Roman" w:cs="Times New Roman"/>
                <w:sz w:val="24"/>
                <w:szCs w:val="24"/>
              </w:rPr>
              <w:t xml:space="preserve"> навалов строительных </w:t>
            </w:r>
            <w:proofErr w:type="spellStart"/>
            <w:r w:rsidRPr="00E0442D">
              <w:rPr>
                <w:rFonts w:ascii="Times New Roman" w:eastAsia="Times New Roman" w:hAnsi="Times New Roman" w:cs="Times New Roman"/>
                <w:sz w:val="24"/>
                <w:szCs w:val="24"/>
              </w:rPr>
              <w:t>производствен-ных</w:t>
            </w:r>
            <w:proofErr w:type="spellEnd"/>
            <w:r w:rsidRPr="00E0442D">
              <w:rPr>
                <w:rFonts w:ascii="Times New Roman" w:eastAsia="Times New Roman" w:hAnsi="Times New Roman" w:cs="Times New Roman"/>
                <w:sz w:val="24"/>
                <w:szCs w:val="24"/>
              </w:rPr>
              <w:t xml:space="preserve"> и биологических отходов и размещения их на </w:t>
            </w:r>
            <w:proofErr w:type="spellStart"/>
            <w:r w:rsidRPr="00E0442D">
              <w:rPr>
                <w:rFonts w:ascii="Times New Roman" w:eastAsia="Times New Roman" w:hAnsi="Times New Roman" w:cs="Times New Roman"/>
                <w:sz w:val="24"/>
                <w:szCs w:val="24"/>
              </w:rPr>
              <w:t>специализиро</w:t>
            </w:r>
            <w:proofErr w:type="spellEnd"/>
            <w:r w:rsidRPr="00E0442D">
              <w:rPr>
                <w:rFonts w:ascii="Times New Roman" w:eastAsia="Times New Roman" w:hAnsi="Times New Roman" w:cs="Times New Roman"/>
                <w:sz w:val="24"/>
                <w:szCs w:val="24"/>
              </w:rPr>
              <w:t>-ванных объектах</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5A8C2"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79569D91" w14:textId="77777777" w:rsidTr="00E0442D">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618DB7"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8693D9"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2DB0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Перечисление средств в виде субсидий на возмещение затрат за ликвидацию </w:t>
            </w:r>
            <w:proofErr w:type="spellStart"/>
            <w:proofErr w:type="gramStart"/>
            <w:r w:rsidRPr="00E0442D">
              <w:rPr>
                <w:rFonts w:ascii="Times New Roman" w:eastAsia="Times New Roman" w:hAnsi="Times New Roman" w:cs="Times New Roman"/>
                <w:sz w:val="24"/>
                <w:szCs w:val="24"/>
              </w:rPr>
              <w:t>несанкцио</w:t>
            </w:r>
            <w:r w:rsidRPr="00E0442D">
              <w:rPr>
                <w:rFonts w:ascii="Times New Roman" w:eastAsia="Times New Roman" w:hAnsi="Times New Roman" w:cs="Times New Roman"/>
                <w:sz w:val="24"/>
                <w:szCs w:val="24"/>
              </w:rPr>
              <w:lastRenderedPageBreak/>
              <w:t>ниро</w:t>
            </w:r>
            <w:proofErr w:type="spellEnd"/>
            <w:r w:rsidRPr="00E0442D">
              <w:rPr>
                <w:rFonts w:ascii="Times New Roman" w:eastAsia="Times New Roman" w:hAnsi="Times New Roman" w:cs="Times New Roman"/>
                <w:sz w:val="24"/>
                <w:szCs w:val="24"/>
              </w:rPr>
              <w:t>-ванных</w:t>
            </w:r>
            <w:proofErr w:type="gramEnd"/>
            <w:r w:rsidRPr="00E0442D">
              <w:rPr>
                <w:rFonts w:ascii="Times New Roman" w:eastAsia="Times New Roman" w:hAnsi="Times New Roman" w:cs="Times New Roman"/>
                <w:sz w:val="24"/>
                <w:szCs w:val="24"/>
              </w:rPr>
              <w:t xml:space="preserve"> свалок, навалов мусора ТКО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9644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99FC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1164,42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2C1B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1164,42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FA84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7C19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A021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DFB9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A09F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D9D2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2B92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w:t>
            </w:r>
            <w:r w:rsidRPr="00E0442D">
              <w:rPr>
                <w:rFonts w:ascii="Times New Roman" w:eastAsia="Times New Roman" w:hAnsi="Times New Roman" w:cs="Times New Roman"/>
                <w:sz w:val="24"/>
                <w:szCs w:val="24"/>
              </w:rPr>
              <w:lastRenderedPageBreak/>
              <w:t>стройства</w:t>
            </w:r>
          </w:p>
        </w:tc>
        <w:tc>
          <w:tcPr>
            <w:tcW w:w="295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D530A1"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7842D"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1EA41DA3"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7C12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AE52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5715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9F9B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E870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FCAD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4D6F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7CB8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7AEF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F368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BD73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C7B0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9774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23C8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80CEA"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204AA5BA"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1CBA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DE26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Уборка контейнерных площадок и вывоз крупногабаритных отходов (КГО) от индивидуального жилого сектора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2D65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w:t>
            </w:r>
            <w:r w:rsidRPr="00E0442D">
              <w:rPr>
                <w:rFonts w:ascii="Times New Roman" w:eastAsia="Times New Roman" w:hAnsi="Times New Roman" w:cs="Times New Roman"/>
                <w:sz w:val="24"/>
                <w:szCs w:val="24"/>
              </w:rPr>
              <w:br/>
              <w:t>заключение муниципального контракта;</w:t>
            </w:r>
            <w:r w:rsidRPr="00E0442D">
              <w:rPr>
                <w:rFonts w:ascii="Times New Roman" w:eastAsia="Times New Roman" w:hAnsi="Times New Roman" w:cs="Times New Roman"/>
                <w:sz w:val="24"/>
                <w:szCs w:val="24"/>
              </w:rPr>
              <w:br/>
              <w:t>срок выполнения работ - декабрь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4BFE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3295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9450,00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66E7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9707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1500,00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DB63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536F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ACF1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1650,00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8718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1650,00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7909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1650,00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3078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4F753"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0FBD9"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1A4D0A8D"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487A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48BD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Организация мероприятий по предупреждению возникновения </w:t>
            </w:r>
            <w:proofErr w:type="spellStart"/>
            <w:r w:rsidRPr="00E0442D">
              <w:rPr>
                <w:rFonts w:ascii="Times New Roman" w:eastAsia="Times New Roman" w:hAnsi="Times New Roman" w:cs="Times New Roman"/>
                <w:sz w:val="24"/>
                <w:szCs w:val="24"/>
              </w:rPr>
              <w:t>несанкцион</w:t>
            </w:r>
            <w:r w:rsidRPr="00E0442D">
              <w:rPr>
                <w:rFonts w:ascii="Times New Roman" w:eastAsia="Times New Roman" w:hAnsi="Times New Roman" w:cs="Times New Roman"/>
                <w:sz w:val="24"/>
                <w:szCs w:val="24"/>
              </w:rPr>
              <w:lastRenderedPageBreak/>
              <w:t>ирован-ных</w:t>
            </w:r>
            <w:proofErr w:type="spellEnd"/>
            <w:r w:rsidRPr="00E0442D">
              <w:rPr>
                <w:rFonts w:ascii="Times New Roman" w:eastAsia="Times New Roman" w:hAnsi="Times New Roman" w:cs="Times New Roman"/>
                <w:sz w:val="24"/>
                <w:szCs w:val="24"/>
              </w:rPr>
              <w:t xml:space="preserve"> свалок (навалов мусора)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4F10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 xml:space="preserve">Проведение обследования территории городского округа, </w:t>
            </w:r>
            <w:proofErr w:type="spellStart"/>
            <w:r w:rsidRPr="00E0442D">
              <w:rPr>
                <w:rFonts w:ascii="Times New Roman" w:eastAsia="Times New Roman" w:hAnsi="Times New Roman" w:cs="Times New Roman"/>
                <w:sz w:val="24"/>
                <w:szCs w:val="24"/>
              </w:rPr>
              <w:t>профилакт</w:t>
            </w:r>
            <w:r w:rsidRPr="00E0442D">
              <w:rPr>
                <w:rFonts w:ascii="Times New Roman" w:eastAsia="Times New Roman" w:hAnsi="Times New Roman" w:cs="Times New Roman"/>
                <w:sz w:val="24"/>
                <w:szCs w:val="24"/>
              </w:rPr>
              <w:lastRenderedPageBreak/>
              <w:t>ичес</w:t>
            </w:r>
            <w:proofErr w:type="spellEnd"/>
            <w:r w:rsidRPr="00E0442D">
              <w:rPr>
                <w:rFonts w:ascii="Times New Roman" w:eastAsia="Times New Roman" w:hAnsi="Times New Roman" w:cs="Times New Roman"/>
                <w:sz w:val="24"/>
                <w:szCs w:val="24"/>
              </w:rPr>
              <w:t>-кая работа в СНТ и населенных пунктах</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0399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D523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78FB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094B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58C9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F567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533B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E434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708E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D5C2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w:t>
            </w:r>
            <w:r w:rsidRPr="00E0442D">
              <w:rPr>
                <w:rFonts w:ascii="Times New Roman" w:eastAsia="Times New Roman" w:hAnsi="Times New Roman" w:cs="Times New Roman"/>
                <w:sz w:val="24"/>
                <w:szCs w:val="24"/>
              </w:rPr>
              <w:lastRenderedPageBreak/>
              <w:t>ения ЖКХ и благоустройства</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56D6F"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3FB51"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553FD78B"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A789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05F7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Основное мероприятие 2. Совершенствование системы обезвреживания и утилизации отходов</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B3DB0"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A3A5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Всего: 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C03C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11885,57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AA92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99,90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8741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1835,67</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998C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1900,00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6D3A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25A8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8A57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1BD8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2050,00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1778E"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95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14584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Обеспечение экологически безопасного обращения с отходами производства и потребления и увеличение объемов отходов, переданных на переработку в качестве вторичного сырья. Проведение </w:t>
            </w:r>
            <w:r w:rsidRPr="00E0442D">
              <w:rPr>
                <w:rFonts w:ascii="Times New Roman" w:eastAsia="Times New Roman" w:hAnsi="Times New Roman" w:cs="Times New Roman"/>
                <w:sz w:val="24"/>
                <w:szCs w:val="24"/>
              </w:rPr>
              <w:lastRenderedPageBreak/>
              <w:t>мероприятий, нацеленных на увеличение числа населенных пунктов, привлеченных к РСО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C7A63"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023EFD02"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CD67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BC34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Устройство контейнерных площадок для сбора твердых коммунальных отходов по стандартам РСО (раздельного сбора отходов)</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F824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 заключение муниципального контракта, срок выполнения работ - декабрь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52DC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9817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11885,57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93E3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99,90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5ECA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1835,67</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5710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1900,00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D0A2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A7B0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E18E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F191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2050,0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2246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 МКУ "Благоустройство"</w:t>
            </w:r>
          </w:p>
        </w:tc>
        <w:tc>
          <w:tcPr>
            <w:tcW w:w="295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DC55B9"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151E2"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6FA558F9"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CE82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3036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5573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07F1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7D36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68FB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3D27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D220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F2C6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643C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4030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4676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EAD3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6BFB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58893"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7BA0A889"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3460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2B19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Основное мероприятие 3. Развитие </w:t>
            </w:r>
            <w:r w:rsidRPr="00E0442D">
              <w:rPr>
                <w:rFonts w:ascii="Times New Roman" w:eastAsia="Times New Roman" w:hAnsi="Times New Roman" w:cs="Times New Roman"/>
                <w:sz w:val="24"/>
                <w:szCs w:val="24"/>
              </w:rPr>
              <w:lastRenderedPageBreak/>
              <w:t>системы комплексного мониторинга окружающей среды</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3E465"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DB7C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Всего: в том чи</w:t>
            </w:r>
            <w:r w:rsidRPr="00E0442D">
              <w:rPr>
                <w:rFonts w:ascii="Times New Roman" w:eastAsia="Times New Roman" w:hAnsi="Times New Roman" w:cs="Times New Roman"/>
                <w:sz w:val="24"/>
                <w:szCs w:val="24"/>
              </w:rPr>
              <w:lastRenderedPageBreak/>
              <w:t>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12DC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3697,75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52FB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459,00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52B5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398,75</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CA5F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7A3C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3328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757F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570A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580,0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06934"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0A6E3"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F38BE"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5D34E3F2"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E95F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C0AD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Мониторинг проявления экзогенных геологических процессов, состояния атмосферного воздуха, рек, протекающих по территории округа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9638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w:t>
            </w:r>
            <w:r w:rsidRPr="00E0442D">
              <w:rPr>
                <w:rFonts w:ascii="Times New Roman" w:eastAsia="Times New Roman" w:hAnsi="Times New Roman" w:cs="Times New Roman"/>
                <w:sz w:val="24"/>
                <w:szCs w:val="24"/>
              </w:rPr>
              <w:br/>
              <w:t>заключение муниципального контракта;</w:t>
            </w:r>
            <w:r w:rsidRPr="00E0442D">
              <w:rPr>
                <w:rFonts w:ascii="Times New Roman" w:eastAsia="Times New Roman" w:hAnsi="Times New Roman" w:cs="Times New Roman"/>
                <w:sz w:val="24"/>
                <w:szCs w:val="24"/>
              </w:rPr>
              <w:br/>
              <w:t>срок выполнения работ - декабрь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B0DB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A657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3697,75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2AE3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459,00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1573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398,75</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C4C9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26A9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FC58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A698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EEF1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580,0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7A5D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захоронения управления ЖКХ и благоустройства</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20A7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Снижение негативного воздействия на окружающую среду за счет осуществления мониторинга за состоянием окружающей среды и природных ресурсов</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742A7"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2848CF30"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9AE9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3.2.</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C352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Оценка состояния компонент</w:t>
            </w:r>
            <w:r w:rsidRPr="00E0442D">
              <w:rPr>
                <w:rFonts w:ascii="Times New Roman" w:eastAsia="Times New Roman" w:hAnsi="Times New Roman" w:cs="Times New Roman"/>
                <w:sz w:val="24"/>
                <w:szCs w:val="24"/>
              </w:rPr>
              <w:lastRenderedPageBreak/>
              <w:t>ов окружающей среды</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089B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Проведение анализа источ</w:t>
            </w:r>
            <w:r w:rsidRPr="00E0442D">
              <w:rPr>
                <w:rFonts w:ascii="Times New Roman" w:eastAsia="Times New Roman" w:hAnsi="Times New Roman" w:cs="Times New Roman"/>
                <w:sz w:val="24"/>
                <w:szCs w:val="24"/>
              </w:rPr>
              <w:lastRenderedPageBreak/>
              <w:t>ников негативного воздействия на окружающую среду округа, с целью определения наиболее подвергнутых антропогенной нагрузке территорий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F015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2A59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6926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B5FE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A36D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5E85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F011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A6F2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71F2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3224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w:t>
            </w:r>
            <w:r w:rsidRPr="00E0442D">
              <w:rPr>
                <w:rFonts w:ascii="Times New Roman" w:eastAsia="Times New Roman" w:hAnsi="Times New Roman" w:cs="Times New Roman"/>
                <w:sz w:val="24"/>
                <w:szCs w:val="24"/>
              </w:rPr>
              <w:lastRenderedPageBreak/>
              <w:t>ьных услуг и содержания мест захоронения управления ЖКХ и благоустройства</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65148"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93B69"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5946C00B"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1261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E853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Основное мероприятие 4. Снижение негативного воздействия на водные объекты</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A42EF"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6B97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Всего: 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6FB7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14700,00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A55F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05B4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4000,00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B041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3600,00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7E66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DE7C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1EDF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34F2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FB7DA"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CDA46"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E6C1F"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5DDDCC8A"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25D9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CF31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5E07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20B4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783E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BF7F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5217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19E6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7D7C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CA8E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8A30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3EA3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DE8B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4D9E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7E8E0"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6ADB9439"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CAB0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4.1.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98CF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Осуществление мер по повышению качества очистки сточных вод, снижению объема загрязненных стоков</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2021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Перечисление средств в виде субсидий на возмещение затрат в связи с выполнением реконструкции, ремонта и иных работ на муниципальных очистных сооружениях биологической очистки, срок выполнения работ - декабрь соответствующе</w:t>
            </w:r>
            <w:r w:rsidRPr="00E0442D">
              <w:rPr>
                <w:rFonts w:ascii="Times New Roman" w:eastAsia="Times New Roman" w:hAnsi="Times New Roman" w:cs="Times New Roman"/>
                <w:sz w:val="24"/>
                <w:szCs w:val="24"/>
              </w:rPr>
              <w:lastRenderedPageBreak/>
              <w:t>го года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76A8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E70D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14700,00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AEF7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3500,00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1BE0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4000,00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356B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3600,00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3DF8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3783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8A47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A16B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627D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3809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Снижение объема сброса загрязненных сточных вод, улучшение качества очистки стоков на муниципальных очистных сооружениях биологической очистки, направленное на минимизацию негативного воздействия на водные объекты</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98CCD"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6AC3C12F"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2436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F665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Основное мероприятие 5. Экологическое образование, воспитание и информирование населения</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4B385"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7F8D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Всего: 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13B5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9545,45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F965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1296,07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8220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1399,38</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D97B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2446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65BF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1D51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8911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1450,0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33956"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B5634"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7116A"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65810126"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7125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6C35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Информационно-пропагандистская деятельность по распространению экологической информации среди населения</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165B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w:t>
            </w:r>
            <w:r w:rsidRPr="00E0442D">
              <w:rPr>
                <w:rFonts w:ascii="Times New Roman" w:eastAsia="Times New Roman" w:hAnsi="Times New Roman" w:cs="Times New Roman"/>
                <w:sz w:val="24"/>
                <w:szCs w:val="24"/>
              </w:rPr>
              <w:br/>
              <w:t>заключение муниципального контракта;</w:t>
            </w:r>
            <w:r w:rsidRPr="00E0442D">
              <w:rPr>
                <w:rFonts w:ascii="Times New Roman" w:eastAsia="Times New Roman" w:hAnsi="Times New Roman" w:cs="Times New Roman"/>
                <w:sz w:val="24"/>
                <w:szCs w:val="24"/>
              </w:rPr>
              <w:br/>
              <w:t>срок выполнения работ-декабрь соответствующего года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8917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0AC7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4054,70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41F6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326,00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6712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378,70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0268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40EA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3A45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47ED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3B54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750,0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E728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DA4E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Пропаганда экологических знаний, воспитание экологической грамотности</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BFA60"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16F2F343"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60B9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5.2.</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6575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Организация и проведение природоохранных акций, экологических мероприятий, практических исследований, конкурсов</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1C87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w:t>
            </w:r>
            <w:r w:rsidRPr="00E0442D">
              <w:rPr>
                <w:rFonts w:ascii="Times New Roman" w:eastAsia="Times New Roman" w:hAnsi="Times New Roman" w:cs="Times New Roman"/>
                <w:sz w:val="24"/>
                <w:szCs w:val="24"/>
              </w:rPr>
              <w:br/>
              <w:t>заключение муниципального контракта;</w:t>
            </w:r>
            <w:r w:rsidRPr="00E0442D">
              <w:rPr>
                <w:rFonts w:ascii="Times New Roman" w:eastAsia="Times New Roman" w:hAnsi="Times New Roman" w:cs="Times New Roman"/>
                <w:sz w:val="24"/>
                <w:szCs w:val="24"/>
              </w:rPr>
              <w:br/>
              <w:t xml:space="preserve">срок выполнения работ- декабрь </w:t>
            </w:r>
            <w:proofErr w:type="gramStart"/>
            <w:r w:rsidRPr="00E0442D">
              <w:rPr>
                <w:rFonts w:ascii="Times New Roman" w:eastAsia="Times New Roman" w:hAnsi="Times New Roman" w:cs="Times New Roman"/>
                <w:sz w:val="24"/>
                <w:szCs w:val="24"/>
              </w:rPr>
              <w:t>соответствующе-го</w:t>
            </w:r>
            <w:proofErr w:type="gramEnd"/>
            <w:r w:rsidRPr="00E0442D">
              <w:rPr>
                <w:rFonts w:ascii="Times New Roman" w:eastAsia="Times New Roman" w:hAnsi="Times New Roman" w:cs="Times New Roman"/>
                <w:sz w:val="24"/>
                <w:szCs w:val="24"/>
              </w:rPr>
              <w:t xml:space="preserve"> года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4AD5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9AA5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5490,75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94C2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970,07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B985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1020,68</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FF41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499F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41AC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45A6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BE80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700,0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1DFA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E454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Привлечение широких слоев населения к участию в экологических мероприятиях и природоохранных акциях</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4FB21"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4C9B2B50"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B15C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E3A6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21D4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9750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A83E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2F4E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A46C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9A8E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1FF7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12AD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5CBC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68DC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A870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BE38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56C5E"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4CBB219E"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97BB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D268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Основное мероприятие 6. Создание, развитие и поддержка природных комплексов, ООПТ местного </w:t>
            </w:r>
            <w:r w:rsidRPr="00E0442D">
              <w:rPr>
                <w:rFonts w:ascii="Times New Roman" w:eastAsia="Times New Roman" w:hAnsi="Times New Roman" w:cs="Times New Roman"/>
                <w:sz w:val="24"/>
                <w:szCs w:val="24"/>
              </w:rPr>
              <w:lastRenderedPageBreak/>
              <w:t>значения</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AEDB8"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E710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Всего: 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1FFF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4899,53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48C7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D180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599,53</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0A9B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C19D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81BB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BB70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A9F2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750,0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879CD"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59720"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35E73"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25C21146" w14:textId="77777777" w:rsidTr="00E0442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057AF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6.1.</w:t>
            </w:r>
          </w:p>
        </w:tc>
        <w:tc>
          <w:tcPr>
            <w:tcW w:w="3511"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4A79D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Обустройство и поддержание особо охраняемых природных территорий местного значения</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21F5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w:t>
            </w:r>
            <w:r w:rsidRPr="00E0442D">
              <w:rPr>
                <w:rFonts w:ascii="Times New Roman" w:eastAsia="Times New Roman" w:hAnsi="Times New Roman" w:cs="Times New Roman"/>
                <w:sz w:val="24"/>
                <w:szCs w:val="24"/>
              </w:rPr>
              <w:br/>
              <w:t>заключение муниципального контракта;</w:t>
            </w:r>
            <w:r w:rsidRPr="00E0442D">
              <w:rPr>
                <w:rFonts w:ascii="Times New Roman" w:eastAsia="Times New Roman" w:hAnsi="Times New Roman" w:cs="Times New Roman"/>
                <w:sz w:val="24"/>
                <w:szCs w:val="24"/>
              </w:rPr>
              <w:br/>
              <w:t>срок выполнения работ- декабрь соответствующего года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89FA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17DB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4599,53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1C51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26F0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599,53</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B16F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C17D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C138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5607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32AF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750,0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54A1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7F27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Повышение рекреационного потенциала округа за счет сохранения и поддержания природных комплексов и объектов, обустройства ООПТ местного значения</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E0CE8"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6474471B" w14:textId="77777777" w:rsidTr="00E0442D">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1D80F9"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E9A26F"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924D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Перечисление средств в виде субсидий на возмещение затрат в связи </w:t>
            </w:r>
            <w:r w:rsidRPr="00E0442D">
              <w:rPr>
                <w:rFonts w:ascii="Times New Roman" w:eastAsia="Times New Roman" w:hAnsi="Times New Roman" w:cs="Times New Roman"/>
                <w:sz w:val="24"/>
                <w:szCs w:val="24"/>
              </w:rPr>
              <w:lastRenderedPageBreak/>
              <w:t xml:space="preserve">с выполнением работ по благоустройству и озеленению </w:t>
            </w:r>
            <w:proofErr w:type="spellStart"/>
            <w:proofErr w:type="gramStart"/>
            <w:r w:rsidRPr="00E0442D">
              <w:rPr>
                <w:rFonts w:ascii="Times New Roman" w:eastAsia="Times New Roman" w:hAnsi="Times New Roman" w:cs="Times New Roman"/>
                <w:sz w:val="24"/>
                <w:szCs w:val="24"/>
              </w:rPr>
              <w:t>лесо</w:t>
            </w:r>
            <w:proofErr w:type="spellEnd"/>
            <w:r w:rsidRPr="00E0442D">
              <w:rPr>
                <w:rFonts w:ascii="Times New Roman" w:eastAsia="Times New Roman" w:hAnsi="Times New Roman" w:cs="Times New Roman"/>
                <w:sz w:val="24"/>
                <w:szCs w:val="24"/>
              </w:rPr>
              <w:t>-парковой</w:t>
            </w:r>
            <w:proofErr w:type="gramEnd"/>
            <w:r w:rsidRPr="00E0442D">
              <w:rPr>
                <w:rFonts w:ascii="Times New Roman" w:eastAsia="Times New Roman" w:hAnsi="Times New Roman" w:cs="Times New Roman"/>
                <w:sz w:val="24"/>
                <w:szCs w:val="24"/>
              </w:rPr>
              <w:t xml:space="preserve"> зоны </w:t>
            </w:r>
            <w:proofErr w:type="spellStart"/>
            <w:r w:rsidRPr="00E0442D">
              <w:rPr>
                <w:rFonts w:ascii="Times New Roman" w:eastAsia="Times New Roman" w:hAnsi="Times New Roman" w:cs="Times New Roman"/>
                <w:sz w:val="24"/>
                <w:szCs w:val="24"/>
              </w:rPr>
              <w:t>г.Ступино</w:t>
            </w:r>
            <w:proofErr w:type="spell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7F00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 xml:space="preserve">Средства бюджета городского округа </w:t>
            </w:r>
            <w:r w:rsidRPr="00E0442D">
              <w:rPr>
                <w:rFonts w:ascii="Times New Roman" w:eastAsia="Times New Roman" w:hAnsi="Times New Roman" w:cs="Times New Roman"/>
                <w:sz w:val="24"/>
                <w:szCs w:val="24"/>
              </w:rPr>
              <w:lastRenderedPageBreak/>
              <w:t>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009C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300,00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4950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4FC2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B997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AACB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0BD8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39DB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7306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8C9F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w:t>
            </w:r>
            <w:r w:rsidRPr="00E0442D">
              <w:rPr>
                <w:rFonts w:ascii="Times New Roman" w:eastAsia="Times New Roman" w:hAnsi="Times New Roman" w:cs="Times New Roman"/>
                <w:sz w:val="24"/>
                <w:szCs w:val="24"/>
              </w:rPr>
              <w:lastRenderedPageBreak/>
              <w:t>ения ЖКХ и благоустройства</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8EDD0"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7F94F"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651F077E"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8B6F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6.2.</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F171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Организация мероприятий по осуществлению муниципального контроля в области использования и охраны особо охраняемых природных территорий местного значения</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68C07"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6AFDF"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1088"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5FB3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 пределах средств, предусмотренных на деятельность администрации городского округа Ступино Московской области.</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35AD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0359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Повышение рекреационного потенциала округа за счет сохранения и поддержания природных комплексов и объектов, обустройства ООПТ местного </w:t>
            </w:r>
            <w:r w:rsidRPr="00E0442D">
              <w:rPr>
                <w:rFonts w:ascii="Times New Roman" w:eastAsia="Times New Roman" w:hAnsi="Times New Roman" w:cs="Times New Roman"/>
                <w:sz w:val="24"/>
                <w:szCs w:val="24"/>
              </w:rPr>
              <w:lastRenderedPageBreak/>
              <w:t>значения</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46261"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7D0ADACD"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F47F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8846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B592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8E85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5448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254A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7005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593F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AAD6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AD1C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EDA8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2EE2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5FD1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C4A4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A7297"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257E041E"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8E36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8ED3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Основное мероприятие 7. Повышение уровня безопасности гидротехнических сооружений</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1280D"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A691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Всего: 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E869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14413,00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F77D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5A3D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2713,00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C1BA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D51E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CA16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9B28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3900,00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1EBE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3900,00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321F5"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A7A36"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F4B06"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6BE32581"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0ABB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7995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Постановка бесхозяйных гидротехнических сооружений на учет в Управлении Росреестра по Московской области как бесхозяйного </w:t>
            </w:r>
            <w:r w:rsidRPr="00E0442D">
              <w:rPr>
                <w:rFonts w:ascii="Times New Roman" w:eastAsia="Times New Roman" w:hAnsi="Times New Roman" w:cs="Times New Roman"/>
                <w:sz w:val="24"/>
                <w:szCs w:val="24"/>
              </w:rPr>
              <w:lastRenderedPageBreak/>
              <w:t>объекта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36C8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 xml:space="preserve">Подготовка и предоставление документов в Управление Росреестра по МО о постановке бесхозяйных ГТС на учет, занесение объектов в </w:t>
            </w:r>
            <w:r w:rsidRPr="00E0442D">
              <w:rPr>
                <w:rFonts w:ascii="Times New Roman" w:eastAsia="Times New Roman" w:hAnsi="Times New Roman" w:cs="Times New Roman"/>
                <w:sz w:val="24"/>
                <w:szCs w:val="24"/>
              </w:rPr>
              <w:lastRenderedPageBreak/>
              <w:t>реестр недвижимости в качестве бесхозяйных</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899D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Средства бюджета городского округа Ступино</w:t>
            </w:r>
          </w:p>
        </w:tc>
        <w:tc>
          <w:tcPr>
            <w:tcW w:w="11088"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1C80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 рамках реализации подпрограммы "Развитие земельно-имущественного комплекса городского округа Ступино" муниципальной программы "Управления имуществом и финансами городского округа Ступино"</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3C45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Отдел экологии, организации ритуальных услуг и содержания мест захоронений управления ЖКХ и </w:t>
            </w:r>
            <w:proofErr w:type="spellStart"/>
            <w:proofErr w:type="gramStart"/>
            <w:r w:rsidRPr="00E0442D">
              <w:rPr>
                <w:rFonts w:ascii="Times New Roman" w:eastAsia="Times New Roman" w:hAnsi="Times New Roman" w:cs="Times New Roman"/>
                <w:sz w:val="24"/>
                <w:szCs w:val="24"/>
              </w:rPr>
              <w:t>благоустройства;комитет</w:t>
            </w:r>
            <w:proofErr w:type="spellEnd"/>
            <w:proofErr w:type="gramEnd"/>
            <w:r w:rsidRPr="00E0442D">
              <w:rPr>
                <w:rFonts w:ascii="Times New Roman" w:eastAsia="Times New Roman" w:hAnsi="Times New Roman" w:cs="Times New Roman"/>
                <w:sz w:val="24"/>
                <w:szCs w:val="24"/>
              </w:rPr>
              <w:t xml:space="preserve"> по управлению имуществом</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FBA2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Повышение безопасности гидротехнических сооружений, в том числе и за счет осуществления мероприятий после постановки их на </w:t>
            </w:r>
            <w:r w:rsidRPr="00E0442D">
              <w:rPr>
                <w:rFonts w:ascii="Times New Roman" w:eastAsia="Times New Roman" w:hAnsi="Times New Roman" w:cs="Times New Roman"/>
                <w:sz w:val="24"/>
                <w:szCs w:val="24"/>
              </w:rPr>
              <w:lastRenderedPageBreak/>
              <w:t>учет и определения собственника</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58318"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1442479D"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2B46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7.2.</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EEA7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proofErr w:type="spellStart"/>
            <w:r w:rsidRPr="00E0442D">
              <w:rPr>
                <w:rFonts w:ascii="Times New Roman" w:eastAsia="Times New Roman" w:hAnsi="Times New Roman" w:cs="Times New Roman"/>
                <w:sz w:val="24"/>
                <w:szCs w:val="24"/>
              </w:rPr>
              <w:t>Преддекларацион-ное</w:t>
            </w:r>
            <w:proofErr w:type="spellEnd"/>
            <w:r w:rsidRPr="00E0442D">
              <w:rPr>
                <w:rFonts w:ascii="Times New Roman" w:eastAsia="Times New Roman" w:hAnsi="Times New Roman" w:cs="Times New Roman"/>
                <w:sz w:val="24"/>
                <w:szCs w:val="24"/>
              </w:rPr>
              <w:t xml:space="preserve"> обследование гидротехнических сооружений (ГТС), расположенных на территории округа, с получением, утвержденных в установленном порядке, деклараций безопасности ГТС</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4DEE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w:t>
            </w:r>
            <w:r w:rsidRPr="00E0442D">
              <w:rPr>
                <w:rFonts w:ascii="Times New Roman" w:eastAsia="Times New Roman" w:hAnsi="Times New Roman" w:cs="Times New Roman"/>
                <w:sz w:val="24"/>
                <w:szCs w:val="24"/>
              </w:rPr>
              <w:br/>
              <w:t>заключение муниципального контракта;</w:t>
            </w:r>
            <w:r w:rsidRPr="00E0442D">
              <w:rPr>
                <w:rFonts w:ascii="Times New Roman" w:eastAsia="Times New Roman" w:hAnsi="Times New Roman" w:cs="Times New Roman"/>
                <w:sz w:val="24"/>
                <w:szCs w:val="24"/>
              </w:rPr>
              <w:br/>
              <w:t>срок выполнения работ - декабрь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7DBF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E9EB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11700,00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AF83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04E5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B024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2417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75C8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4C9F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3900,00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58B7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3900,00</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3E93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6911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Повышение безопасности гидротехнических сооружений,</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7E17E"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7A6F4D5A" w14:textId="77777777" w:rsidTr="00E0442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C2054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7.3.</w:t>
            </w:r>
          </w:p>
        </w:tc>
        <w:tc>
          <w:tcPr>
            <w:tcW w:w="3511"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51A4A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Разработка проектно-сметной документации на капитальный ремонт плотины пруда на ручье без названия </w:t>
            </w:r>
            <w:proofErr w:type="spellStart"/>
            <w:r w:rsidRPr="00E0442D">
              <w:rPr>
                <w:rFonts w:ascii="Times New Roman" w:eastAsia="Times New Roman" w:hAnsi="Times New Roman" w:cs="Times New Roman"/>
                <w:sz w:val="24"/>
                <w:szCs w:val="24"/>
              </w:rPr>
              <w:t>д.Сотниково</w:t>
            </w:r>
            <w:proofErr w:type="spellEnd"/>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265A1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w:t>
            </w:r>
            <w:r w:rsidRPr="00E0442D">
              <w:rPr>
                <w:rFonts w:ascii="Times New Roman" w:eastAsia="Times New Roman" w:hAnsi="Times New Roman" w:cs="Times New Roman"/>
                <w:sz w:val="24"/>
                <w:szCs w:val="24"/>
              </w:rPr>
              <w:br/>
              <w:t>Заключение муниципального контракта на выполнение работ;</w:t>
            </w:r>
            <w:r w:rsidRPr="00E0442D">
              <w:rPr>
                <w:rFonts w:ascii="Times New Roman" w:eastAsia="Times New Roman" w:hAnsi="Times New Roman" w:cs="Times New Roman"/>
                <w:sz w:val="24"/>
                <w:szCs w:val="24"/>
              </w:rPr>
              <w:br/>
              <w:t>срок выполнения работ - декабрь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9BE8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FFD8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2083,00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E919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339D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2083,0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003E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2208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7186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F681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99AF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5359"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DBCB2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r w:rsidRPr="00E0442D">
              <w:rPr>
                <w:rFonts w:ascii="Times New Roman" w:eastAsia="Times New Roman" w:hAnsi="Times New Roman" w:cs="Times New Roman"/>
                <w:sz w:val="24"/>
                <w:szCs w:val="24"/>
              </w:rPr>
              <w:br/>
              <w:t xml:space="preserve">Повышение безопасности </w:t>
            </w:r>
            <w:proofErr w:type="spellStart"/>
            <w:r w:rsidRPr="00E0442D">
              <w:rPr>
                <w:rFonts w:ascii="Times New Roman" w:eastAsia="Times New Roman" w:hAnsi="Times New Roman" w:cs="Times New Roman"/>
                <w:sz w:val="24"/>
                <w:szCs w:val="24"/>
              </w:rPr>
              <w:t>ги</w:t>
            </w:r>
            <w:proofErr w:type="spellEnd"/>
            <w:r w:rsidRPr="00E0442D">
              <w:rPr>
                <w:rFonts w:ascii="Times New Roman" w:eastAsia="Times New Roman" w:hAnsi="Times New Roman" w:cs="Times New Roman"/>
                <w:sz w:val="24"/>
                <w:szCs w:val="24"/>
              </w:rPr>
              <w:br/>
            </w:r>
            <w:proofErr w:type="spellStart"/>
            <w:r w:rsidRPr="00E0442D">
              <w:rPr>
                <w:rFonts w:ascii="Times New Roman" w:eastAsia="Times New Roman" w:hAnsi="Times New Roman" w:cs="Times New Roman"/>
                <w:sz w:val="24"/>
                <w:szCs w:val="24"/>
              </w:rPr>
              <w:t>дротехнических</w:t>
            </w:r>
            <w:proofErr w:type="spellEnd"/>
            <w:r w:rsidRPr="00E0442D">
              <w:rPr>
                <w:rFonts w:ascii="Times New Roman" w:eastAsia="Times New Roman" w:hAnsi="Times New Roman" w:cs="Times New Roman"/>
                <w:sz w:val="24"/>
                <w:szCs w:val="24"/>
              </w:rPr>
              <w:t xml:space="preserve"> сооружений</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E736F"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05A45F01" w14:textId="77777777" w:rsidTr="00E0442D">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F76258"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848C22"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00B6BD"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F47F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8269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630,00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C7B1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B093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630,00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D06A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50AC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AA95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03C6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A6A0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5359" w:type="dxa"/>
            <w:gridSpan w:val="4"/>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A16487"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A89C7"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5C9A2EEB"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D565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5610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8303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DC25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429D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6E2F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E1C4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FEE5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766E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4A4C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365D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72F1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574F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5271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w:t>
            </w:r>
          </w:p>
        </w:tc>
      </w:tr>
      <w:tr w:rsidR="00E0442D" w:rsidRPr="00E0442D" w14:paraId="2C4ED605" w14:textId="77777777" w:rsidTr="00E0442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06CDC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7.4.</w:t>
            </w:r>
          </w:p>
        </w:tc>
        <w:tc>
          <w:tcPr>
            <w:tcW w:w="3511"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1228E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Капитальный ремонт плотины пруда на ручье без названия </w:t>
            </w:r>
            <w:proofErr w:type="spellStart"/>
            <w:r w:rsidRPr="00E0442D">
              <w:rPr>
                <w:rFonts w:ascii="Times New Roman" w:eastAsia="Times New Roman" w:hAnsi="Times New Roman" w:cs="Times New Roman"/>
                <w:sz w:val="24"/>
                <w:szCs w:val="24"/>
              </w:rPr>
              <w:t>д.Сотниково</w:t>
            </w:r>
            <w:proofErr w:type="spellEnd"/>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B83AA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w:t>
            </w:r>
            <w:r w:rsidRPr="00E0442D">
              <w:rPr>
                <w:rFonts w:ascii="Times New Roman" w:eastAsia="Times New Roman" w:hAnsi="Times New Roman" w:cs="Times New Roman"/>
                <w:sz w:val="24"/>
                <w:szCs w:val="24"/>
              </w:rPr>
              <w:br/>
              <w:t>Заключение муниципального контракта на выполнение работ;</w:t>
            </w:r>
            <w:r w:rsidRPr="00E0442D">
              <w:rPr>
                <w:rFonts w:ascii="Times New Roman" w:eastAsia="Times New Roman" w:hAnsi="Times New Roman" w:cs="Times New Roman"/>
                <w:sz w:val="24"/>
                <w:szCs w:val="24"/>
              </w:rPr>
              <w:br/>
              <w:t>срок выполнения работ-декабрь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EE19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0941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F73A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4BA6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F574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5486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7043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A5ED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45CC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5359"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A82B0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r w:rsidRPr="00E0442D">
              <w:rPr>
                <w:rFonts w:ascii="Times New Roman" w:eastAsia="Times New Roman" w:hAnsi="Times New Roman" w:cs="Times New Roman"/>
                <w:sz w:val="24"/>
                <w:szCs w:val="24"/>
              </w:rPr>
              <w:br/>
              <w:t>Повышение безопасности гидротехнических сооружений</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7016F"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2EAEBD5B" w14:textId="77777777" w:rsidTr="00E0442D">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7542D3"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917DA9"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8E6A2E"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C198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B964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0D38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06CB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76DA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5F92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43F6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25F3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C7FC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5359" w:type="dxa"/>
            <w:gridSpan w:val="4"/>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CFB0BD"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C379F"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4FDC5539"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329C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8.</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7338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Основное мероприятие 8. Охрана водных объектов</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F9EC6"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AFF2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Всего: 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AC4D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556,97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E784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307,00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9CFA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249,97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1186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2319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51F3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C0F2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EE4A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78495"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629C3"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CEB51"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173E888B"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E3A8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8508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Благоустройство родников на территории городского округа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6B5D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w:t>
            </w:r>
            <w:r w:rsidRPr="00E0442D">
              <w:rPr>
                <w:rFonts w:ascii="Times New Roman" w:eastAsia="Times New Roman" w:hAnsi="Times New Roman" w:cs="Times New Roman"/>
                <w:sz w:val="24"/>
                <w:szCs w:val="24"/>
              </w:rPr>
              <w:br/>
              <w:t>заключение муниципального контракта;</w:t>
            </w:r>
            <w:r w:rsidRPr="00E0442D">
              <w:rPr>
                <w:rFonts w:ascii="Times New Roman" w:eastAsia="Times New Roman" w:hAnsi="Times New Roman" w:cs="Times New Roman"/>
                <w:sz w:val="24"/>
                <w:szCs w:val="24"/>
              </w:rPr>
              <w:br/>
              <w:t>срок выполнения работ-декабрь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BE98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ABEC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556,97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4BC5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307,00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B3C3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249,97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1CA5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C6CE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BD41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3F98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7957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DDAA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961F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Обустройство родников и прилегающей к природным водным источникам территории</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08797"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1316EA42"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90A6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1A77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Основное мероп</w:t>
            </w:r>
            <w:r w:rsidRPr="00E0442D">
              <w:rPr>
                <w:rFonts w:ascii="Times New Roman" w:eastAsia="Times New Roman" w:hAnsi="Times New Roman" w:cs="Times New Roman"/>
                <w:sz w:val="24"/>
                <w:szCs w:val="24"/>
              </w:rPr>
              <w:lastRenderedPageBreak/>
              <w:t>риятие 9. 0храна земельных ресурсов</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2CFC9"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A0B0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Всего: </w:t>
            </w:r>
            <w:r w:rsidRPr="00E0442D">
              <w:rPr>
                <w:rFonts w:ascii="Times New Roman" w:eastAsia="Times New Roman" w:hAnsi="Times New Roman" w:cs="Times New Roman"/>
                <w:sz w:val="24"/>
                <w:szCs w:val="24"/>
              </w:rPr>
              <w:lastRenderedPageBreak/>
              <w:t>в том числе:</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6613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9635,70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D3C7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w:t>
            </w:r>
            <w:r w:rsidRPr="00E0442D">
              <w:rPr>
                <w:rFonts w:ascii="Times New Roman" w:eastAsia="Times New Roman" w:hAnsi="Times New Roman" w:cs="Times New Roman"/>
                <w:sz w:val="24"/>
                <w:szCs w:val="24"/>
              </w:rPr>
              <w:lastRenderedPageBreak/>
              <w:t>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6BE1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9635,70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725A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w:t>
            </w:r>
            <w:r w:rsidRPr="00E0442D">
              <w:rPr>
                <w:rFonts w:ascii="Times New Roman" w:eastAsia="Times New Roman" w:hAnsi="Times New Roman" w:cs="Times New Roman"/>
                <w:sz w:val="24"/>
                <w:szCs w:val="24"/>
              </w:rPr>
              <w:lastRenderedPageBreak/>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DA6A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0,</w:t>
            </w:r>
            <w:r w:rsidRPr="00E0442D">
              <w:rPr>
                <w:rFonts w:ascii="Times New Roman" w:eastAsia="Times New Roman" w:hAnsi="Times New Roman" w:cs="Times New Roman"/>
                <w:sz w:val="24"/>
                <w:szCs w:val="24"/>
              </w:rPr>
              <w:lastRenderedPageBreak/>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F4D1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0,</w:t>
            </w:r>
            <w:r w:rsidRPr="00E0442D">
              <w:rPr>
                <w:rFonts w:ascii="Times New Roman" w:eastAsia="Times New Roman" w:hAnsi="Times New Roman" w:cs="Times New Roman"/>
                <w:sz w:val="24"/>
                <w:szCs w:val="24"/>
              </w:rPr>
              <w:lastRenderedPageBreak/>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CCE2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0,</w:t>
            </w:r>
            <w:r w:rsidRPr="00E0442D">
              <w:rPr>
                <w:rFonts w:ascii="Times New Roman" w:eastAsia="Times New Roman" w:hAnsi="Times New Roman" w:cs="Times New Roman"/>
                <w:sz w:val="24"/>
                <w:szCs w:val="24"/>
              </w:rPr>
              <w:lastRenderedPageBreak/>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CCE5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0,</w:t>
            </w:r>
            <w:r w:rsidRPr="00E0442D">
              <w:rPr>
                <w:rFonts w:ascii="Times New Roman" w:eastAsia="Times New Roman" w:hAnsi="Times New Roman" w:cs="Times New Roman"/>
                <w:sz w:val="24"/>
                <w:szCs w:val="24"/>
              </w:rPr>
              <w:lastRenderedPageBreak/>
              <w:t>00</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486DE"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6D362"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83430"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54056BDB"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5B12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91FF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Разработка проектной документации по рекультивации полигона ТКО "</w:t>
            </w:r>
            <w:proofErr w:type="spellStart"/>
            <w:r w:rsidRPr="00E0442D">
              <w:rPr>
                <w:rFonts w:ascii="Times New Roman" w:eastAsia="Times New Roman" w:hAnsi="Times New Roman" w:cs="Times New Roman"/>
                <w:sz w:val="24"/>
                <w:szCs w:val="24"/>
              </w:rPr>
              <w:t>Вальцово</w:t>
            </w:r>
            <w:proofErr w:type="spellEnd"/>
            <w:r w:rsidRPr="00E0442D">
              <w:rPr>
                <w:rFonts w:ascii="Times New Roman" w:eastAsia="Times New Roman" w:hAnsi="Times New Roman" w:cs="Times New Roman"/>
                <w:sz w:val="24"/>
                <w:szCs w:val="24"/>
              </w:rPr>
              <w:t>"</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B628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w:t>
            </w:r>
            <w:r w:rsidRPr="00E0442D">
              <w:rPr>
                <w:rFonts w:ascii="Times New Roman" w:eastAsia="Times New Roman" w:hAnsi="Times New Roman" w:cs="Times New Roman"/>
                <w:sz w:val="24"/>
                <w:szCs w:val="24"/>
              </w:rPr>
              <w:br/>
              <w:t>заключение муниципального контракта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09AA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AEEC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7460,00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76C3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0241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7460,00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6896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34EC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2E26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400F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5565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D852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9B1D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Подготовка проектной документации для восстановления территории после завершения эксплуатац</w:t>
            </w:r>
            <w:r w:rsidRPr="00E0442D">
              <w:rPr>
                <w:rFonts w:ascii="Times New Roman" w:eastAsia="Times New Roman" w:hAnsi="Times New Roman" w:cs="Times New Roman"/>
                <w:sz w:val="24"/>
                <w:szCs w:val="24"/>
              </w:rPr>
              <w:lastRenderedPageBreak/>
              <w:t xml:space="preserve">ии полигона и предотвращения вредного воздействия на окружающую среду ранее действующего места утилизации </w:t>
            </w:r>
            <w:r w:rsidRPr="00E0442D">
              <w:rPr>
                <w:rFonts w:ascii="Times New Roman" w:eastAsia="Times New Roman" w:hAnsi="Times New Roman" w:cs="Times New Roman"/>
                <w:sz w:val="24"/>
                <w:szCs w:val="24"/>
              </w:rPr>
              <w:lastRenderedPageBreak/>
              <w:t>и захоронения ТКО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92175"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6D72D0B1"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78F0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774B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52A2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00C2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F7ED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231A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6F5C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FE30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4860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6FDF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97CD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71FF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2521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45D3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95EB4"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274D1AB2"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D041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9.2.</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2046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Прохождение процедур получения положительных заключений государственной экспертизы проектно-сметной документации, государственной экологической экспертизы, достоверности сметной стоимости </w:t>
            </w:r>
            <w:r w:rsidRPr="00E0442D">
              <w:rPr>
                <w:rFonts w:ascii="Times New Roman" w:eastAsia="Times New Roman" w:hAnsi="Times New Roman" w:cs="Times New Roman"/>
                <w:sz w:val="24"/>
                <w:szCs w:val="24"/>
              </w:rPr>
              <w:lastRenderedPageBreak/>
              <w:t>объекта "Рекультивация полигона ТКО "</w:t>
            </w:r>
            <w:proofErr w:type="spellStart"/>
            <w:r w:rsidRPr="00E0442D">
              <w:rPr>
                <w:rFonts w:ascii="Times New Roman" w:eastAsia="Times New Roman" w:hAnsi="Times New Roman" w:cs="Times New Roman"/>
                <w:sz w:val="24"/>
                <w:szCs w:val="24"/>
              </w:rPr>
              <w:t>Вальцово</w:t>
            </w:r>
            <w:proofErr w:type="spellEnd"/>
            <w:r w:rsidRPr="00E0442D">
              <w:rPr>
                <w:rFonts w:ascii="Times New Roman" w:eastAsia="Times New Roman" w:hAnsi="Times New Roman" w:cs="Times New Roman"/>
                <w:sz w:val="24"/>
                <w:szCs w:val="24"/>
              </w:rPr>
              <w:t>"</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093E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Заключение договора на выполнение работ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7CC2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EF07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1245,70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B12F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3678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1245,70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63DD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F3E9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2013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6C38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7CC4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3511"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A4056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Отдел экологии, организации ритуальных услуг и содержания мест захоронений управления ЖКХ и благоустройства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70ED5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Подготовка проектной документации для восстановления территории после завершения эк</w:t>
            </w:r>
            <w:r w:rsidRPr="00E0442D">
              <w:rPr>
                <w:rFonts w:ascii="Times New Roman" w:eastAsia="Times New Roman" w:hAnsi="Times New Roman" w:cs="Times New Roman"/>
                <w:sz w:val="24"/>
                <w:szCs w:val="24"/>
              </w:rPr>
              <w:lastRenderedPageBreak/>
              <w:t>сплуатации полигона и предотвращения вредного воздействия на окружающую среду ранее действующего места ут</w:t>
            </w:r>
            <w:r w:rsidRPr="00E0442D">
              <w:rPr>
                <w:rFonts w:ascii="Times New Roman" w:eastAsia="Times New Roman" w:hAnsi="Times New Roman" w:cs="Times New Roman"/>
                <w:sz w:val="24"/>
                <w:szCs w:val="24"/>
              </w:rPr>
              <w:lastRenderedPageBreak/>
              <w:t>илизации и захоронения ТКО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D9B56"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7D5BFF7C"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5DA1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9.3.</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C330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Выполнение оценки воздействия на водные биологические ресурсы и среду их обитания, а также определение последствий негативного воздействия планируемой деятельности на </w:t>
            </w:r>
            <w:r w:rsidRPr="00E0442D">
              <w:rPr>
                <w:rFonts w:ascii="Times New Roman" w:eastAsia="Times New Roman" w:hAnsi="Times New Roman" w:cs="Times New Roman"/>
                <w:sz w:val="24"/>
                <w:szCs w:val="24"/>
              </w:rPr>
              <w:lastRenderedPageBreak/>
              <w:t xml:space="preserve">состояние биоресурсов и среды их </w:t>
            </w:r>
            <w:proofErr w:type="gramStart"/>
            <w:r w:rsidRPr="00E0442D">
              <w:rPr>
                <w:rFonts w:ascii="Times New Roman" w:eastAsia="Times New Roman" w:hAnsi="Times New Roman" w:cs="Times New Roman"/>
                <w:sz w:val="24"/>
                <w:szCs w:val="24"/>
              </w:rPr>
              <w:t>обитания(</w:t>
            </w:r>
            <w:proofErr w:type="gramEnd"/>
            <w:r w:rsidRPr="00E0442D">
              <w:rPr>
                <w:rFonts w:ascii="Times New Roman" w:eastAsia="Times New Roman" w:hAnsi="Times New Roman" w:cs="Times New Roman"/>
                <w:sz w:val="24"/>
                <w:szCs w:val="24"/>
              </w:rPr>
              <w:t>расчет ущерба водным биоресурсам)</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EF78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Заключение договора на выполнение работ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BABD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D671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80E4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9AE5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1F79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3B69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19AC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A790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149F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351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2FEAB4D"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EFE490A"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4FAF2"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6948FDD2"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535B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9.4.</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A056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Разработка проекта санитарно-защитной зоны рекультивируемого полигона ТКО "</w:t>
            </w:r>
            <w:proofErr w:type="spellStart"/>
            <w:r w:rsidRPr="00E0442D">
              <w:rPr>
                <w:rFonts w:ascii="Times New Roman" w:eastAsia="Times New Roman" w:hAnsi="Times New Roman" w:cs="Times New Roman"/>
                <w:sz w:val="24"/>
                <w:szCs w:val="24"/>
              </w:rPr>
              <w:t>Вальцово</w:t>
            </w:r>
            <w:proofErr w:type="spellEnd"/>
            <w:r w:rsidRPr="00E0442D">
              <w:rPr>
                <w:rFonts w:ascii="Times New Roman" w:eastAsia="Times New Roman" w:hAnsi="Times New Roman" w:cs="Times New Roman"/>
                <w:sz w:val="24"/>
                <w:szCs w:val="24"/>
              </w:rPr>
              <w:t>"</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DC6B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 заключение контракта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D17D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8B09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670,00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BFCC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E442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670,00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9536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24C7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C898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6175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AC0D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3511"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940C0F"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9F7823"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0A4A5"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0D909ADE"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E3DC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3CE2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7D0F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8225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A4DA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0F42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34DC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B362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84A9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2119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AABE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2483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82FE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2A24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89D8A"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4FD68B8E" w14:textId="77777777" w:rsidTr="00E0442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91E10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9.5.</w:t>
            </w:r>
          </w:p>
        </w:tc>
        <w:tc>
          <w:tcPr>
            <w:tcW w:w="3511"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73CEF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Рекультивация полигона ТКО "</w:t>
            </w:r>
            <w:proofErr w:type="spellStart"/>
            <w:r w:rsidRPr="00E0442D">
              <w:rPr>
                <w:rFonts w:ascii="Times New Roman" w:eastAsia="Times New Roman" w:hAnsi="Times New Roman" w:cs="Times New Roman"/>
                <w:sz w:val="24"/>
                <w:szCs w:val="24"/>
              </w:rPr>
              <w:t>Вальцово</w:t>
            </w:r>
            <w:proofErr w:type="spellEnd"/>
            <w:r w:rsidRPr="00E0442D">
              <w:rPr>
                <w:rFonts w:ascii="Times New Roman" w:eastAsia="Times New Roman" w:hAnsi="Times New Roman" w:cs="Times New Roman"/>
                <w:sz w:val="24"/>
                <w:szCs w:val="24"/>
              </w:rPr>
              <w:t>"</w:t>
            </w: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D6F34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Проведение конкурсных процедур, заключение контракта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0C59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федерального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7F11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7E52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EEA0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5C93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6252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CADB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0860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23E1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3511"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03DA4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Отдел экологии, организации ритуальных услуг и содержания мест захоронений управления ЖКХ и </w:t>
            </w:r>
            <w:r w:rsidRPr="00E0442D">
              <w:rPr>
                <w:rFonts w:ascii="Times New Roman" w:eastAsia="Times New Roman" w:hAnsi="Times New Roman" w:cs="Times New Roman"/>
                <w:sz w:val="24"/>
                <w:szCs w:val="24"/>
              </w:rPr>
              <w:lastRenderedPageBreak/>
              <w:t>благоустройства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D8E5E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proofErr w:type="spellStart"/>
            <w:r w:rsidRPr="00E0442D">
              <w:rPr>
                <w:rFonts w:ascii="Times New Roman" w:eastAsia="Times New Roman" w:hAnsi="Times New Roman" w:cs="Times New Roman"/>
                <w:sz w:val="24"/>
                <w:szCs w:val="24"/>
              </w:rPr>
              <w:lastRenderedPageBreak/>
              <w:t>Предотвраще-ние</w:t>
            </w:r>
            <w:proofErr w:type="spellEnd"/>
            <w:r w:rsidRPr="00E0442D">
              <w:rPr>
                <w:rFonts w:ascii="Times New Roman" w:eastAsia="Times New Roman" w:hAnsi="Times New Roman" w:cs="Times New Roman"/>
                <w:sz w:val="24"/>
                <w:szCs w:val="24"/>
              </w:rPr>
              <w:t xml:space="preserve"> вредного возд</w:t>
            </w:r>
            <w:r w:rsidRPr="00E0442D">
              <w:rPr>
                <w:rFonts w:ascii="Times New Roman" w:eastAsia="Times New Roman" w:hAnsi="Times New Roman" w:cs="Times New Roman"/>
                <w:sz w:val="24"/>
                <w:szCs w:val="24"/>
              </w:rPr>
              <w:lastRenderedPageBreak/>
              <w:t>ействия на окружающую среду ранее действующего места утилизации и захоронения твердых бытовых отходов</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987AC" w14:textId="77777777" w:rsidR="00E0442D" w:rsidRPr="00E0442D" w:rsidRDefault="00E0442D" w:rsidP="00E0442D">
            <w:pPr>
              <w:spacing w:line="254" w:lineRule="auto"/>
              <w:rPr>
                <w:rFonts w:ascii="Times New Roman" w:eastAsia="Times New Roman" w:hAnsi="Times New Roman" w:cs="Times New Roman"/>
                <w:sz w:val="24"/>
                <w:szCs w:val="24"/>
              </w:rPr>
            </w:pPr>
          </w:p>
        </w:tc>
      </w:tr>
      <w:tr w:rsidR="00E0442D" w:rsidRPr="00E0442D" w14:paraId="01EC3067" w14:textId="77777777" w:rsidTr="00E0442D">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4B497A8"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2AF666"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3B9653"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2BDE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B1E6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A421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5485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4F3F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12E9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43B9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F755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6324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351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AE377D4"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378D608"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7DED4"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070F38C2" w14:textId="77777777" w:rsidTr="00E0442D">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099A89"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7A5FAC"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B53B86"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96F0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Ступино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62AC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4D59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2B08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B57D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5349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0214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9B47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D86A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3511"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E4C3A9"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330D4E"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213D2"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1D63C555"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1194E"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4B355"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0903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ВСЕГО по Программе: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A04CC"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6C62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84648,39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D6B7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9876,39</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F7F4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24832,00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2AD9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9400,00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A822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FD52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10380,00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121D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10380,00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C2BC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10380,0</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8D9CD"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832CA"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13465"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518B8296"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62207"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41957"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D24A7"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3F2D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Средства </w:t>
            </w:r>
            <w:proofErr w:type="spellStart"/>
            <w:proofErr w:type="gramStart"/>
            <w:r w:rsidRPr="00E0442D">
              <w:rPr>
                <w:rFonts w:ascii="Times New Roman" w:eastAsia="Times New Roman" w:hAnsi="Times New Roman" w:cs="Times New Roman"/>
                <w:sz w:val="24"/>
                <w:szCs w:val="24"/>
              </w:rPr>
              <w:t>федераль-</w:t>
            </w:r>
            <w:r w:rsidRPr="00E0442D">
              <w:rPr>
                <w:rFonts w:ascii="Times New Roman" w:eastAsia="Times New Roman" w:hAnsi="Times New Roman" w:cs="Times New Roman"/>
                <w:sz w:val="24"/>
                <w:szCs w:val="24"/>
              </w:rPr>
              <w:lastRenderedPageBreak/>
              <w:t>ного</w:t>
            </w:r>
            <w:proofErr w:type="spellEnd"/>
            <w:proofErr w:type="gramEnd"/>
            <w:r w:rsidRPr="00E0442D">
              <w:rPr>
                <w:rFonts w:ascii="Times New Roman" w:eastAsia="Times New Roman" w:hAnsi="Times New Roman" w:cs="Times New Roman"/>
                <w:sz w:val="24"/>
                <w:szCs w:val="24"/>
              </w:rPr>
              <w:t xml:space="preserve">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8B3B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4675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DADA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CB8B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7096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1058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E7DC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B7AA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C55B1"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05406"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43329"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55A02C62"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D9466"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2FA13"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08FD4"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AAB8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4440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2083,00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2612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5561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2083,00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424D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6B0B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7870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4B44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49DE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A4A6F"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661E9"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6FC76"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70437F7F" w14:textId="77777777" w:rsidTr="00E0442D">
        <w:trPr>
          <w:trHeight w:val="15"/>
        </w:trPr>
        <w:tc>
          <w:tcPr>
            <w:tcW w:w="554" w:type="dxa"/>
            <w:hideMark/>
          </w:tcPr>
          <w:p w14:paraId="7CD38C8E"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hideMark/>
          </w:tcPr>
          <w:p w14:paraId="5AC4256F"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033" w:type="dxa"/>
            <w:hideMark/>
          </w:tcPr>
          <w:p w14:paraId="31DD0B49"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294" w:type="dxa"/>
            <w:hideMark/>
          </w:tcPr>
          <w:p w14:paraId="0806C1F2"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294" w:type="dxa"/>
            <w:gridSpan w:val="2"/>
            <w:hideMark/>
          </w:tcPr>
          <w:p w14:paraId="064B0CE7"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109" w:type="dxa"/>
            <w:hideMark/>
          </w:tcPr>
          <w:p w14:paraId="083A9EF0"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gridSpan w:val="2"/>
            <w:hideMark/>
          </w:tcPr>
          <w:p w14:paraId="4BF00653"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109" w:type="dxa"/>
            <w:gridSpan w:val="2"/>
            <w:hideMark/>
          </w:tcPr>
          <w:p w14:paraId="522F6D47"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109" w:type="dxa"/>
            <w:hideMark/>
          </w:tcPr>
          <w:p w14:paraId="00800F71"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294" w:type="dxa"/>
            <w:gridSpan w:val="2"/>
            <w:hideMark/>
          </w:tcPr>
          <w:p w14:paraId="4BDD22F0"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294" w:type="dxa"/>
            <w:gridSpan w:val="2"/>
            <w:hideMark/>
          </w:tcPr>
          <w:p w14:paraId="7D923690"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109" w:type="dxa"/>
            <w:gridSpan w:val="2"/>
            <w:hideMark/>
          </w:tcPr>
          <w:p w14:paraId="6D4434C3"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587" w:type="dxa"/>
            <w:hideMark/>
          </w:tcPr>
          <w:p w14:paraId="6CA8FFD1"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294" w:type="dxa"/>
            <w:hideMark/>
          </w:tcPr>
          <w:p w14:paraId="2A6AF32E"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hideMark/>
          </w:tcPr>
          <w:p w14:paraId="64000818"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6D81F0AA"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F11DC"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D2652"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40C3A"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5F16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Средства бюджета городского округа Ст</w:t>
            </w:r>
            <w:r w:rsidRPr="00E0442D">
              <w:rPr>
                <w:rFonts w:ascii="Times New Roman" w:eastAsia="Times New Roman" w:hAnsi="Times New Roman" w:cs="Times New Roman"/>
                <w:sz w:val="24"/>
                <w:szCs w:val="24"/>
              </w:rPr>
              <w:lastRenderedPageBreak/>
              <w:t>упино</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AB83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82565,39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9C78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9876,39</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7A28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22749,00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3599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9400,00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06D9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9400,00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9FA9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10380,00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096C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10380,00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440A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10380,00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13F01"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AD844"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76673" w14:textId="77777777" w:rsidR="00E0442D" w:rsidRPr="00E0442D" w:rsidRDefault="00E0442D" w:rsidP="00E0442D">
            <w:pPr>
              <w:spacing w:after="0" w:line="276" w:lineRule="auto"/>
              <w:rPr>
                <w:rFonts w:ascii="Calibri" w:eastAsia="Calibri" w:hAnsi="Calibri" w:cs="Times New Roman"/>
                <w:sz w:val="20"/>
                <w:szCs w:val="20"/>
                <w:lang w:eastAsia="ru-RU"/>
              </w:rPr>
            </w:pPr>
          </w:p>
        </w:tc>
      </w:tr>
    </w:tbl>
    <w:p w14:paraId="2CFA8E03" w14:textId="77777777" w:rsidR="00E0442D" w:rsidRPr="00E0442D" w:rsidRDefault="00E0442D" w:rsidP="00E0442D">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E0442D">
        <w:rPr>
          <w:rFonts w:ascii="Times New Roman" w:eastAsia="Times New Roman" w:hAnsi="Times New Roman" w:cs="Times New Roman"/>
          <w:b/>
          <w:bCs/>
          <w:sz w:val="24"/>
          <w:szCs w:val="24"/>
          <w:lang w:eastAsia="ru-RU"/>
        </w:rPr>
        <w:t>Приложение N 2</w:t>
      </w:r>
      <w:r w:rsidRPr="00E0442D">
        <w:rPr>
          <w:rFonts w:ascii="Times New Roman" w:eastAsia="Times New Roman" w:hAnsi="Times New Roman" w:cs="Times New Roman"/>
          <w:b/>
          <w:bCs/>
          <w:sz w:val="24"/>
          <w:szCs w:val="24"/>
          <w:lang w:eastAsia="ru-RU"/>
        </w:rPr>
        <w:br/>
        <w:t>к муниципальной программе</w:t>
      </w:r>
      <w:r w:rsidRPr="00E0442D">
        <w:rPr>
          <w:rFonts w:ascii="Times New Roman" w:eastAsia="Times New Roman" w:hAnsi="Times New Roman" w:cs="Times New Roman"/>
          <w:b/>
          <w:bCs/>
          <w:sz w:val="24"/>
          <w:szCs w:val="24"/>
          <w:lang w:eastAsia="ru-RU"/>
        </w:rPr>
        <w:br/>
        <w:t>"Экология и окружающая среда городского</w:t>
      </w:r>
      <w:r w:rsidRPr="00E0442D">
        <w:rPr>
          <w:rFonts w:ascii="Times New Roman" w:eastAsia="Times New Roman" w:hAnsi="Times New Roman" w:cs="Times New Roman"/>
          <w:b/>
          <w:bCs/>
          <w:sz w:val="24"/>
          <w:szCs w:val="24"/>
          <w:lang w:eastAsia="ru-RU"/>
        </w:rPr>
        <w:br/>
        <w:t>округа Ступино"</w:t>
      </w:r>
    </w:p>
    <w:p w14:paraId="2326E46E" w14:textId="77777777" w:rsidR="00E0442D" w:rsidRPr="00E0442D" w:rsidRDefault="00E0442D" w:rsidP="00E0442D">
      <w:pPr>
        <w:spacing w:after="240" w:line="240" w:lineRule="auto"/>
        <w:jc w:val="center"/>
        <w:textAlignment w:val="baseline"/>
        <w:rPr>
          <w:rFonts w:ascii="Times New Roman" w:eastAsia="Times New Roman" w:hAnsi="Times New Roman" w:cs="Times New Roman"/>
          <w:b/>
          <w:bCs/>
          <w:sz w:val="24"/>
          <w:szCs w:val="24"/>
          <w:lang w:eastAsia="ru-RU"/>
        </w:rPr>
      </w:pPr>
      <w:r w:rsidRPr="00E0442D">
        <w:rPr>
          <w:rFonts w:ascii="Times New Roman" w:eastAsia="Times New Roman" w:hAnsi="Times New Roman" w:cs="Times New Roman"/>
          <w:b/>
          <w:bCs/>
          <w:sz w:val="24"/>
          <w:szCs w:val="24"/>
          <w:lang w:eastAsia="ru-RU"/>
        </w:rPr>
        <w:br/>
        <w:t>Планируемые результаты реализации муниципальной программы "Экология и окружающая среда городского округа Ступино"</w:t>
      </w:r>
    </w:p>
    <w:p w14:paraId="2616138C" w14:textId="77777777" w:rsidR="00E0442D" w:rsidRPr="00E0442D" w:rsidRDefault="00E0442D" w:rsidP="00E0442D">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441"/>
        <w:gridCol w:w="1209"/>
        <w:gridCol w:w="1322"/>
        <w:gridCol w:w="752"/>
        <w:gridCol w:w="1042"/>
        <w:gridCol w:w="706"/>
        <w:gridCol w:w="509"/>
        <w:gridCol w:w="509"/>
        <w:gridCol w:w="509"/>
        <w:gridCol w:w="589"/>
        <w:gridCol w:w="589"/>
        <w:gridCol w:w="589"/>
        <w:gridCol w:w="589"/>
      </w:tblGrid>
      <w:tr w:rsidR="00E0442D" w:rsidRPr="00E0442D" w14:paraId="38DFCDAC" w14:textId="77777777" w:rsidTr="00E0442D">
        <w:trPr>
          <w:trHeight w:val="15"/>
        </w:trPr>
        <w:tc>
          <w:tcPr>
            <w:tcW w:w="554" w:type="dxa"/>
            <w:hideMark/>
          </w:tcPr>
          <w:p w14:paraId="37F8B58E" w14:textId="77777777" w:rsidR="00E0442D" w:rsidRPr="00E0442D" w:rsidRDefault="00E0442D" w:rsidP="00E0442D">
            <w:pPr>
              <w:spacing w:line="254" w:lineRule="auto"/>
              <w:rPr>
                <w:rFonts w:ascii="Times New Roman" w:eastAsia="Times New Roman" w:hAnsi="Times New Roman" w:cs="Times New Roman"/>
                <w:sz w:val="24"/>
                <w:szCs w:val="24"/>
                <w:lang w:eastAsia="ru-RU"/>
              </w:rPr>
            </w:pPr>
          </w:p>
        </w:tc>
        <w:tc>
          <w:tcPr>
            <w:tcW w:w="2402" w:type="dxa"/>
            <w:hideMark/>
          </w:tcPr>
          <w:p w14:paraId="5B59DE4D"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3511" w:type="dxa"/>
            <w:hideMark/>
          </w:tcPr>
          <w:p w14:paraId="21B22862"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294" w:type="dxa"/>
            <w:hideMark/>
          </w:tcPr>
          <w:p w14:paraId="4AC40D78"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663" w:type="dxa"/>
            <w:hideMark/>
          </w:tcPr>
          <w:p w14:paraId="5E459493"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478" w:type="dxa"/>
            <w:hideMark/>
          </w:tcPr>
          <w:p w14:paraId="2E61BF65"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109" w:type="dxa"/>
            <w:hideMark/>
          </w:tcPr>
          <w:p w14:paraId="76F8400F"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109" w:type="dxa"/>
            <w:hideMark/>
          </w:tcPr>
          <w:p w14:paraId="2CBE6C65"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294" w:type="dxa"/>
            <w:hideMark/>
          </w:tcPr>
          <w:p w14:paraId="20513CBB"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109" w:type="dxa"/>
            <w:hideMark/>
          </w:tcPr>
          <w:p w14:paraId="679383D5"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294" w:type="dxa"/>
            <w:hideMark/>
          </w:tcPr>
          <w:p w14:paraId="21358189"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109" w:type="dxa"/>
            <w:hideMark/>
          </w:tcPr>
          <w:p w14:paraId="1CB7219D"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109" w:type="dxa"/>
            <w:hideMark/>
          </w:tcPr>
          <w:p w14:paraId="38914A65" w14:textId="77777777" w:rsidR="00E0442D" w:rsidRPr="00E0442D" w:rsidRDefault="00E0442D" w:rsidP="00E0442D">
            <w:pPr>
              <w:spacing w:after="200" w:line="276" w:lineRule="auto"/>
              <w:rPr>
                <w:rFonts w:ascii="Calibri" w:eastAsia="Calibri" w:hAnsi="Calibri" w:cs="Times New Roman"/>
                <w:sz w:val="20"/>
                <w:szCs w:val="20"/>
                <w:lang w:eastAsia="ru-RU"/>
              </w:rPr>
            </w:pPr>
          </w:p>
        </w:tc>
      </w:tr>
      <w:tr w:rsidR="00E0442D" w:rsidRPr="00E0442D" w14:paraId="023A7F86" w14:textId="77777777" w:rsidTr="00E0442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E2162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N п/п</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799C4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Основные мероприятия</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6C56A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Количественные и/или качественные целевые показатели, характеризующие реализацию основных мероприятий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4469B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Единица </w:t>
            </w:r>
            <w:proofErr w:type="spellStart"/>
            <w:r w:rsidRPr="00E0442D">
              <w:rPr>
                <w:rFonts w:ascii="Times New Roman" w:eastAsia="Times New Roman" w:hAnsi="Times New Roman" w:cs="Times New Roman"/>
                <w:sz w:val="24"/>
                <w:szCs w:val="24"/>
              </w:rPr>
              <w:t>измере-ния</w:t>
            </w:r>
            <w:proofErr w:type="spellEnd"/>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980AF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Тип </w:t>
            </w:r>
            <w:proofErr w:type="gramStart"/>
            <w:r w:rsidRPr="00E0442D">
              <w:rPr>
                <w:rFonts w:ascii="Times New Roman" w:eastAsia="Times New Roman" w:hAnsi="Times New Roman" w:cs="Times New Roman"/>
                <w:sz w:val="24"/>
                <w:szCs w:val="24"/>
              </w:rPr>
              <w:t>показа-теля</w:t>
            </w:r>
            <w:proofErr w:type="gramEnd"/>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E960C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Базовое значение </w:t>
            </w:r>
            <w:proofErr w:type="gramStart"/>
            <w:r w:rsidRPr="00E0442D">
              <w:rPr>
                <w:rFonts w:ascii="Times New Roman" w:eastAsia="Times New Roman" w:hAnsi="Times New Roman" w:cs="Times New Roman"/>
                <w:sz w:val="24"/>
                <w:szCs w:val="24"/>
              </w:rPr>
              <w:t>показа-теля</w:t>
            </w:r>
            <w:proofErr w:type="gramEnd"/>
            <w:r w:rsidRPr="00E0442D">
              <w:rPr>
                <w:rFonts w:ascii="Times New Roman" w:eastAsia="Times New Roman" w:hAnsi="Times New Roman" w:cs="Times New Roman"/>
                <w:sz w:val="24"/>
                <w:szCs w:val="24"/>
              </w:rPr>
              <w:br/>
              <w:t xml:space="preserve">на начало </w:t>
            </w:r>
            <w:proofErr w:type="spellStart"/>
            <w:r w:rsidRPr="00E0442D">
              <w:rPr>
                <w:rFonts w:ascii="Times New Roman" w:eastAsia="Times New Roman" w:hAnsi="Times New Roman" w:cs="Times New Roman"/>
                <w:sz w:val="24"/>
                <w:szCs w:val="24"/>
              </w:rPr>
              <w:t>реализа-ции</w:t>
            </w:r>
            <w:proofErr w:type="spellEnd"/>
            <w:r w:rsidRPr="00E0442D">
              <w:rPr>
                <w:rFonts w:ascii="Times New Roman" w:eastAsia="Times New Roman" w:hAnsi="Times New Roman" w:cs="Times New Roman"/>
                <w:sz w:val="24"/>
                <w:szCs w:val="24"/>
              </w:rPr>
              <w:t xml:space="preserve"> </w:t>
            </w:r>
            <w:proofErr w:type="spellStart"/>
            <w:r w:rsidRPr="00E0442D">
              <w:rPr>
                <w:rFonts w:ascii="Times New Roman" w:eastAsia="Times New Roman" w:hAnsi="Times New Roman" w:cs="Times New Roman"/>
                <w:sz w:val="24"/>
                <w:szCs w:val="24"/>
              </w:rPr>
              <w:t>програм</w:t>
            </w:r>
            <w:proofErr w:type="spellEnd"/>
            <w:r w:rsidRPr="00E0442D">
              <w:rPr>
                <w:rFonts w:ascii="Times New Roman" w:eastAsia="Times New Roman" w:hAnsi="Times New Roman" w:cs="Times New Roman"/>
                <w:sz w:val="24"/>
                <w:szCs w:val="24"/>
              </w:rPr>
              <w:t>-мы</w:t>
            </w:r>
          </w:p>
        </w:tc>
        <w:tc>
          <w:tcPr>
            <w:tcW w:w="8131"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26AD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Планируемое значение показателя</w:t>
            </w:r>
            <w:r w:rsidRPr="00E0442D">
              <w:rPr>
                <w:rFonts w:ascii="Times New Roman" w:eastAsia="Times New Roman" w:hAnsi="Times New Roman" w:cs="Times New Roman"/>
                <w:sz w:val="24"/>
                <w:szCs w:val="24"/>
              </w:rPr>
              <w:br/>
              <w:t>по годам реализации муниципальной программы</w:t>
            </w:r>
          </w:p>
        </w:tc>
      </w:tr>
      <w:tr w:rsidR="00E0442D" w:rsidRPr="00E0442D" w14:paraId="62C1DD25" w14:textId="77777777" w:rsidTr="00E0442D">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3AE5FD"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95D822"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9143D4"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E3EDB0"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225254"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BD2EBD"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6FAC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2018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F705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2019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5C7D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F93B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19CF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F2A8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09BB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2024 год</w:t>
            </w:r>
          </w:p>
        </w:tc>
      </w:tr>
      <w:tr w:rsidR="00E0442D" w:rsidRPr="00E0442D" w14:paraId="75C31B46"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DBA5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29D0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E23C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053A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601E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3419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8662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371E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6A52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AC65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9185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83FF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B9A1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r>
      <w:tr w:rsidR="00E0442D" w:rsidRPr="00E0442D" w14:paraId="19D5524B" w14:textId="77777777" w:rsidTr="00E0442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FA522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2F6B0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Предотвращение вредного воздействия твердых отходов </w:t>
            </w:r>
            <w:r w:rsidRPr="00E0442D">
              <w:rPr>
                <w:rFonts w:ascii="Times New Roman" w:eastAsia="Times New Roman" w:hAnsi="Times New Roman" w:cs="Times New Roman"/>
                <w:sz w:val="24"/>
                <w:szCs w:val="24"/>
              </w:rPr>
              <w:lastRenderedPageBreak/>
              <w:t>на окружающую природную среду</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9CDD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 xml:space="preserve">Доля заключенных договоров на вывоз отходов ИЖС и </w:t>
            </w:r>
            <w:r w:rsidRPr="00E0442D">
              <w:rPr>
                <w:rFonts w:ascii="Times New Roman" w:eastAsia="Times New Roman" w:hAnsi="Times New Roman" w:cs="Times New Roman"/>
                <w:sz w:val="24"/>
                <w:szCs w:val="24"/>
              </w:rPr>
              <w:lastRenderedPageBreak/>
              <w:t>СНТ по отношению к общему количеству ИЖС и СНТ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AE3A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процент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C9E7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Муниципальной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80D6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7F27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E110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02A2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E40F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EDD9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76A2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04FE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r>
      <w:tr w:rsidR="00E0442D" w:rsidRPr="00E0442D" w14:paraId="1E365696" w14:textId="77777777" w:rsidTr="00E0442D">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C2BBEC"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B01ACF"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15B6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Доля ликвидированных несанкционированных свалок в общем числе выявленных несанкционированных свалок</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B6C8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процент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F848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Муниципальной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B46A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2E6F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43BB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3EA7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5E0C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CB8B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7F5F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3CD4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r>
      <w:tr w:rsidR="00E0442D" w:rsidRPr="00E0442D" w14:paraId="42EDED65" w14:textId="77777777" w:rsidTr="00E0442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A48AC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6C511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Совершенствование системы обезвреживания и утилизации отходов</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0A7C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Доля оснащенных контейнерный площадок, находящихся на территории многоквартирных домов, контейнерами для раздельного накопления отходов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2590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процент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D17F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Муниципальной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E073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7E60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08FF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F75A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27FB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B1BE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92C4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479B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r>
      <w:tr w:rsidR="00E0442D" w:rsidRPr="00E0442D" w14:paraId="06A93336" w14:textId="77777777" w:rsidTr="00E0442D">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B910F6"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CC7BF8"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CA15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Объем вторичного сырья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5CAE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proofErr w:type="spellStart"/>
            <w:proofErr w:type="gramStart"/>
            <w:r w:rsidRPr="00E0442D">
              <w:rPr>
                <w:rFonts w:ascii="Times New Roman" w:eastAsia="Times New Roman" w:hAnsi="Times New Roman" w:cs="Times New Roman"/>
                <w:sz w:val="24"/>
                <w:szCs w:val="24"/>
              </w:rPr>
              <w:t>тыс.тонн</w:t>
            </w:r>
            <w:proofErr w:type="spellEnd"/>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5493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Муниципальной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6D2C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098D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4890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9EDB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08DD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D882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C47D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C9B2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42,0</w:t>
            </w:r>
          </w:p>
        </w:tc>
      </w:tr>
      <w:tr w:rsidR="00E0442D" w:rsidRPr="00E0442D" w14:paraId="5006AF82"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E64C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BF43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Развитие системы комплек</w:t>
            </w:r>
            <w:r w:rsidRPr="00E0442D">
              <w:rPr>
                <w:rFonts w:ascii="Times New Roman" w:eastAsia="Times New Roman" w:hAnsi="Times New Roman" w:cs="Times New Roman"/>
                <w:sz w:val="24"/>
                <w:szCs w:val="24"/>
              </w:rPr>
              <w:lastRenderedPageBreak/>
              <w:t>сного мониторинга окружающей среды и природных ресурсов</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3B87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 xml:space="preserve">Создание и использование </w:t>
            </w:r>
            <w:r w:rsidRPr="00E0442D">
              <w:rPr>
                <w:rFonts w:ascii="Times New Roman" w:eastAsia="Times New Roman" w:hAnsi="Times New Roman" w:cs="Times New Roman"/>
                <w:sz w:val="24"/>
                <w:szCs w:val="24"/>
              </w:rPr>
              <w:lastRenderedPageBreak/>
              <w:t>картографических материалов и баз данных по выделенным экологическим проблемам на территории округа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9988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единица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E772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Муниципальной </w:t>
            </w:r>
            <w:r w:rsidRPr="00E0442D">
              <w:rPr>
                <w:rFonts w:ascii="Times New Roman" w:eastAsia="Times New Roman" w:hAnsi="Times New Roman" w:cs="Times New Roman"/>
                <w:sz w:val="24"/>
                <w:szCs w:val="24"/>
              </w:rPr>
              <w:lastRenderedPageBreak/>
              <w:t>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EA8E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3730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1833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4292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C8CC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1513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550D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A57C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18</w:t>
            </w:r>
          </w:p>
        </w:tc>
      </w:tr>
      <w:tr w:rsidR="00E0442D" w:rsidRPr="00E0442D" w14:paraId="1FE4D647"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7E0E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AB24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599B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6F87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6D82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F31B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3733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85CE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1B64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BAFD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4CAE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8E1E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00B0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w:t>
            </w:r>
          </w:p>
        </w:tc>
      </w:tr>
      <w:tr w:rsidR="00E0442D" w:rsidRPr="00E0442D" w14:paraId="34B62FA0"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D32A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C970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Снижение негативного воздействия на водные объекты</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B563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Снижение объема сброса загрязненных сточных вод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65D6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proofErr w:type="spellStart"/>
            <w:proofErr w:type="gramStart"/>
            <w:r w:rsidRPr="00E0442D">
              <w:rPr>
                <w:rFonts w:ascii="Times New Roman" w:eastAsia="Times New Roman" w:hAnsi="Times New Roman" w:cs="Times New Roman"/>
                <w:sz w:val="24"/>
                <w:szCs w:val="24"/>
              </w:rPr>
              <w:t>млн.куб</w:t>
            </w:r>
            <w:proofErr w:type="gramEnd"/>
            <w:r w:rsidRPr="00E0442D">
              <w:rPr>
                <w:rFonts w:ascii="Times New Roman" w:eastAsia="Times New Roman" w:hAnsi="Times New Roman" w:cs="Times New Roman"/>
                <w:sz w:val="24"/>
                <w:szCs w:val="24"/>
              </w:rPr>
              <w:t>.м</w:t>
            </w:r>
            <w:proofErr w:type="spell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B37A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Муниципальной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3C53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1688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400E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4549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D422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089B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03BB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006E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13,9</w:t>
            </w:r>
          </w:p>
        </w:tc>
      </w:tr>
      <w:tr w:rsidR="00E0442D" w:rsidRPr="00E0442D" w14:paraId="314E9FF0"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DE73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B030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Экологическое образование, воспитание и информирование населения</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F7D7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Организация мероприятий по экологическому воспитанию и просвещению населения на территории округа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DA70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единица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DC57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Муниципальной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CF46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886D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95F7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F1F2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B28B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5862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8CE0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3C08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350</w:t>
            </w:r>
          </w:p>
        </w:tc>
      </w:tr>
      <w:tr w:rsidR="00E0442D" w:rsidRPr="00E0442D" w14:paraId="5138FB86"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A954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E800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Создание, развитие и поддержка природных комплексов, особо охраняемых природных </w:t>
            </w:r>
            <w:r w:rsidRPr="00E0442D">
              <w:rPr>
                <w:rFonts w:ascii="Times New Roman" w:eastAsia="Times New Roman" w:hAnsi="Times New Roman" w:cs="Times New Roman"/>
                <w:sz w:val="24"/>
                <w:szCs w:val="24"/>
              </w:rPr>
              <w:lastRenderedPageBreak/>
              <w:t>территорий местного значения</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1F98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Доля особо охраняемых природных территорий местного значения, на которых проведены мероприя</w:t>
            </w:r>
            <w:r w:rsidRPr="00E0442D">
              <w:rPr>
                <w:rFonts w:ascii="Times New Roman" w:eastAsia="Times New Roman" w:hAnsi="Times New Roman" w:cs="Times New Roman"/>
                <w:sz w:val="24"/>
                <w:szCs w:val="24"/>
              </w:rPr>
              <w:lastRenderedPageBreak/>
              <w:t>тия по обустройству от их общего количества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DEB3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процент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446B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Муниципальной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894E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4EF8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6F6A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2076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2582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D8FD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2F3C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E211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42</w:t>
            </w:r>
          </w:p>
        </w:tc>
      </w:tr>
      <w:tr w:rsidR="00E0442D" w:rsidRPr="00E0442D" w14:paraId="16C0EA73"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6210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E62E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Повышение уровня безопасности гидротехнических сооружений</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55C2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Доля гидротехнических сооружений, занесенных в реестр объектов недвижимости в качестве бесхозяйных, к общему количеству выявленных бесхозяйных сооружений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D70B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процент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A759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Минэкологии МО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F3DB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0419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043A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0075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5FB0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D32A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C55E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9669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100</w:t>
            </w:r>
          </w:p>
        </w:tc>
      </w:tr>
      <w:tr w:rsidR="00E0442D" w:rsidRPr="00E0442D" w14:paraId="27F0377B"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EF77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8B18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Охрана водных объектов</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04AD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Улучшение состояния водных объектов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3D1B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единица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0B7B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Муниципальной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3B7D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0F9A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6D5F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A104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0826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7DC9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5B29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0433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r>
      <w:tr w:rsidR="00E0442D" w:rsidRPr="00E0442D" w14:paraId="7FCEBAFE" w14:textId="77777777" w:rsidTr="00E0442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8D25A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E950F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Охрана земельных ресурсов</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374B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Общая площадь восстановленных, в том числе рекультивированных земель подверженных негативному воздействию накопленного </w:t>
            </w:r>
            <w:r w:rsidRPr="00E0442D">
              <w:rPr>
                <w:rFonts w:ascii="Times New Roman" w:eastAsia="Times New Roman" w:hAnsi="Times New Roman" w:cs="Times New Roman"/>
                <w:sz w:val="24"/>
                <w:szCs w:val="24"/>
              </w:rPr>
              <w:lastRenderedPageBreak/>
              <w:t>экологического ущерба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13C5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3ACD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Минэкологии МО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B986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202B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E8D1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7225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E2B6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4755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6AA2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999D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6,7</w:t>
            </w:r>
          </w:p>
        </w:tc>
      </w:tr>
      <w:tr w:rsidR="00E0442D" w:rsidRPr="00E0442D" w14:paraId="0C72FEC5" w14:textId="77777777" w:rsidTr="00E0442D">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E89AD5"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88C142"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ADFA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Численность населения, качество жизни которого улучшится в связи с </w:t>
            </w:r>
            <w:proofErr w:type="spellStart"/>
            <w:r w:rsidRPr="00E0442D">
              <w:rPr>
                <w:rFonts w:ascii="Times New Roman" w:eastAsia="Times New Roman" w:hAnsi="Times New Roman" w:cs="Times New Roman"/>
                <w:sz w:val="24"/>
                <w:szCs w:val="24"/>
              </w:rPr>
              <w:t>ликвида</w:t>
            </w:r>
            <w:proofErr w:type="spellEnd"/>
            <w:r w:rsidRPr="00E0442D">
              <w:rPr>
                <w:rFonts w:ascii="Times New Roman" w:eastAsia="Times New Roman" w:hAnsi="Times New Roman" w:cs="Times New Roman"/>
                <w:sz w:val="24"/>
                <w:szCs w:val="24"/>
              </w:rPr>
              <w:br/>
            </w:r>
            <w:proofErr w:type="spellStart"/>
            <w:r w:rsidRPr="00E0442D">
              <w:rPr>
                <w:rFonts w:ascii="Times New Roman" w:eastAsia="Times New Roman" w:hAnsi="Times New Roman" w:cs="Times New Roman"/>
                <w:sz w:val="24"/>
                <w:szCs w:val="24"/>
              </w:rPr>
              <w:t>цией</w:t>
            </w:r>
            <w:proofErr w:type="spellEnd"/>
            <w:r w:rsidRPr="00E0442D">
              <w:rPr>
                <w:rFonts w:ascii="Times New Roman" w:eastAsia="Times New Roman" w:hAnsi="Times New Roman" w:cs="Times New Roman"/>
                <w:sz w:val="24"/>
                <w:szCs w:val="24"/>
              </w:rPr>
              <w:t xml:space="preserve"> и рекультивацией </w:t>
            </w:r>
            <w:proofErr w:type="spellStart"/>
            <w:r w:rsidRPr="00E0442D">
              <w:rPr>
                <w:rFonts w:ascii="Times New Roman" w:eastAsia="Times New Roman" w:hAnsi="Times New Roman" w:cs="Times New Roman"/>
                <w:sz w:val="24"/>
                <w:szCs w:val="24"/>
              </w:rPr>
              <w:t>объек</w:t>
            </w:r>
            <w:proofErr w:type="spellEnd"/>
            <w:r w:rsidRPr="00E0442D">
              <w:rPr>
                <w:rFonts w:ascii="Times New Roman" w:eastAsia="Times New Roman" w:hAnsi="Times New Roman" w:cs="Times New Roman"/>
                <w:sz w:val="24"/>
                <w:szCs w:val="24"/>
              </w:rPr>
              <w:br/>
            </w:r>
            <w:proofErr w:type="spellStart"/>
            <w:r w:rsidRPr="00E0442D">
              <w:rPr>
                <w:rFonts w:ascii="Times New Roman" w:eastAsia="Times New Roman" w:hAnsi="Times New Roman" w:cs="Times New Roman"/>
                <w:sz w:val="24"/>
                <w:szCs w:val="24"/>
              </w:rPr>
              <w:t>тов</w:t>
            </w:r>
            <w:proofErr w:type="spellEnd"/>
            <w:r w:rsidRPr="00E0442D">
              <w:rPr>
                <w:rFonts w:ascii="Times New Roman" w:eastAsia="Times New Roman" w:hAnsi="Times New Roman" w:cs="Times New Roman"/>
                <w:sz w:val="24"/>
                <w:szCs w:val="24"/>
              </w:rPr>
              <w:t xml:space="preserve"> накопленного вреда</w:t>
            </w:r>
            <w:r w:rsidRPr="00E0442D">
              <w:rPr>
                <w:rFonts w:ascii="Times New Roman" w:eastAsia="Times New Roman" w:hAnsi="Times New Roman" w:cs="Times New Roman"/>
                <w:sz w:val="24"/>
                <w:szCs w:val="24"/>
              </w:rPr>
              <w:br/>
              <w:t>окружающей среде.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42D3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proofErr w:type="spellStart"/>
            <w:r w:rsidRPr="00E0442D">
              <w:rPr>
                <w:rFonts w:ascii="Times New Roman" w:eastAsia="Times New Roman" w:hAnsi="Times New Roman" w:cs="Times New Roman"/>
                <w:sz w:val="24"/>
                <w:szCs w:val="24"/>
              </w:rPr>
              <w:t>Тыс.чел</w:t>
            </w:r>
            <w:proofErr w:type="spell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68AF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Минэкологии МО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D06C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B031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1BBA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8E80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9759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117,07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1B63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117,07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74B7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117,07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61F7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117,07</w:t>
            </w:r>
          </w:p>
        </w:tc>
      </w:tr>
    </w:tbl>
    <w:p w14:paraId="32A47574" w14:textId="77777777" w:rsidR="00E0442D" w:rsidRPr="00E0442D" w:rsidRDefault="00E0442D" w:rsidP="00E0442D">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E0442D">
        <w:rPr>
          <w:rFonts w:ascii="Arial" w:eastAsia="Times New Roman" w:hAnsi="Arial" w:cs="Arial"/>
          <w:b/>
          <w:bCs/>
          <w:sz w:val="24"/>
          <w:szCs w:val="24"/>
          <w:lang w:eastAsia="ru-RU"/>
        </w:rPr>
        <w:t>Приложение N 3</w:t>
      </w:r>
      <w:r w:rsidRPr="00E0442D">
        <w:rPr>
          <w:rFonts w:ascii="Arial" w:eastAsia="Times New Roman" w:hAnsi="Arial" w:cs="Arial"/>
          <w:b/>
          <w:bCs/>
          <w:sz w:val="24"/>
          <w:szCs w:val="24"/>
          <w:lang w:eastAsia="ru-RU"/>
        </w:rPr>
        <w:br/>
        <w:t>к муниципальной программе</w:t>
      </w:r>
      <w:r w:rsidRPr="00E0442D">
        <w:rPr>
          <w:rFonts w:ascii="Arial" w:eastAsia="Times New Roman" w:hAnsi="Arial" w:cs="Arial"/>
          <w:b/>
          <w:bCs/>
          <w:sz w:val="24"/>
          <w:szCs w:val="24"/>
          <w:lang w:eastAsia="ru-RU"/>
        </w:rPr>
        <w:br/>
        <w:t>"Экология и окружающая среда городского</w:t>
      </w:r>
      <w:r w:rsidRPr="00E0442D">
        <w:rPr>
          <w:rFonts w:ascii="Arial" w:eastAsia="Times New Roman" w:hAnsi="Arial" w:cs="Arial"/>
          <w:b/>
          <w:bCs/>
          <w:sz w:val="24"/>
          <w:szCs w:val="24"/>
          <w:lang w:eastAsia="ru-RU"/>
        </w:rPr>
        <w:br/>
        <w:t>округа Ступино"</w:t>
      </w:r>
    </w:p>
    <w:p w14:paraId="6A3AAB38" w14:textId="77777777" w:rsidR="00E0442D" w:rsidRPr="00E0442D" w:rsidRDefault="00E0442D" w:rsidP="00E0442D">
      <w:pPr>
        <w:shd w:val="clear" w:color="auto" w:fill="FFFFFF"/>
        <w:spacing w:after="240" w:line="240" w:lineRule="auto"/>
        <w:jc w:val="center"/>
        <w:textAlignment w:val="baseline"/>
        <w:rPr>
          <w:rFonts w:ascii="Arial" w:eastAsia="Times New Roman" w:hAnsi="Arial" w:cs="Arial"/>
          <w:b/>
          <w:bCs/>
          <w:sz w:val="24"/>
          <w:szCs w:val="24"/>
          <w:lang w:eastAsia="ru-RU"/>
        </w:rPr>
      </w:pPr>
      <w:r w:rsidRPr="00E0442D">
        <w:rPr>
          <w:rFonts w:ascii="Arial" w:eastAsia="Times New Roman" w:hAnsi="Arial" w:cs="Arial"/>
          <w:b/>
          <w:bCs/>
          <w:sz w:val="24"/>
          <w:szCs w:val="24"/>
          <w:lang w:eastAsia="ru-RU"/>
        </w:rPr>
        <w:br/>
        <w:t>Объем финансовых ресурсов, необходимых для реализации муниципальной программы "Экология и окружающая среда городского округа Ступино"</w:t>
      </w:r>
    </w:p>
    <w:p w14:paraId="67C77981" w14:textId="77777777" w:rsidR="00E0442D" w:rsidRPr="00E0442D" w:rsidRDefault="00E0442D" w:rsidP="00E0442D">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281"/>
        <w:gridCol w:w="1331"/>
        <w:gridCol w:w="1065"/>
        <w:gridCol w:w="770"/>
        <w:gridCol w:w="842"/>
        <w:gridCol w:w="770"/>
        <w:gridCol w:w="770"/>
        <w:gridCol w:w="842"/>
        <w:gridCol w:w="842"/>
        <w:gridCol w:w="842"/>
      </w:tblGrid>
      <w:tr w:rsidR="00E0442D" w:rsidRPr="00E0442D" w14:paraId="3CB46D22" w14:textId="77777777" w:rsidTr="00E0442D">
        <w:trPr>
          <w:trHeight w:val="15"/>
        </w:trPr>
        <w:tc>
          <w:tcPr>
            <w:tcW w:w="2402" w:type="dxa"/>
            <w:hideMark/>
          </w:tcPr>
          <w:p w14:paraId="6A8D34DC" w14:textId="77777777" w:rsidR="00E0442D" w:rsidRPr="00E0442D" w:rsidRDefault="00E0442D" w:rsidP="00E0442D">
            <w:pPr>
              <w:spacing w:line="254" w:lineRule="auto"/>
              <w:rPr>
                <w:rFonts w:ascii="Arial" w:eastAsia="Times New Roman" w:hAnsi="Arial" w:cs="Arial"/>
                <w:sz w:val="24"/>
                <w:szCs w:val="24"/>
                <w:lang w:eastAsia="ru-RU"/>
              </w:rPr>
            </w:pPr>
          </w:p>
        </w:tc>
        <w:tc>
          <w:tcPr>
            <w:tcW w:w="2957" w:type="dxa"/>
            <w:hideMark/>
          </w:tcPr>
          <w:p w14:paraId="4631C472"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2218" w:type="dxa"/>
            <w:hideMark/>
          </w:tcPr>
          <w:p w14:paraId="7E4A3229"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663" w:type="dxa"/>
            <w:hideMark/>
          </w:tcPr>
          <w:p w14:paraId="7F734C8C"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663" w:type="dxa"/>
            <w:hideMark/>
          </w:tcPr>
          <w:p w14:paraId="054C883B"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663" w:type="dxa"/>
            <w:hideMark/>
          </w:tcPr>
          <w:p w14:paraId="6412EC2A"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848" w:type="dxa"/>
            <w:hideMark/>
          </w:tcPr>
          <w:p w14:paraId="44FAF1F5"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663" w:type="dxa"/>
            <w:hideMark/>
          </w:tcPr>
          <w:p w14:paraId="6A2110A7"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294" w:type="dxa"/>
            <w:hideMark/>
          </w:tcPr>
          <w:p w14:paraId="1188CFE8"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294" w:type="dxa"/>
            <w:hideMark/>
          </w:tcPr>
          <w:p w14:paraId="489CA6B6" w14:textId="77777777" w:rsidR="00E0442D" w:rsidRPr="00E0442D" w:rsidRDefault="00E0442D" w:rsidP="00E0442D">
            <w:pPr>
              <w:spacing w:after="200" w:line="276" w:lineRule="auto"/>
              <w:rPr>
                <w:rFonts w:ascii="Calibri" w:eastAsia="Calibri" w:hAnsi="Calibri" w:cs="Times New Roman"/>
                <w:sz w:val="20"/>
                <w:szCs w:val="20"/>
                <w:lang w:eastAsia="ru-RU"/>
              </w:rPr>
            </w:pPr>
          </w:p>
        </w:tc>
      </w:tr>
      <w:tr w:rsidR="00E0442D" w:rsidRPr="00E0442D" w14:paraId="42D3A0C8" w14:textId="77777777" w:rsidTr="00E0442D">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CB831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Наименование программы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71367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Источник финансирования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42574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Общий объем финансовых ресурсов,</w:t>
            </w:r>
            <w:r w:rsidRPr="00E0442D">
              <w:rPr>
                <w:rFonts w:ascii="Times New Roman" w:eastAsia="Times New Roman" w:hAnsi="Times New Roman" w:cs="Times New Roman"/>
                <w:sz w:val="24"/>
                <w:szCs w:val="24"/>
              </w:rPr>
              <w:br/>
              <w:t> тыс. руб.</w:t>
            </w:r>
          </w:p>
        </w:tc>
        <w:tc>
          <w:tcPr>
            <w:tcW w:w="11088"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C256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 том числе по годам реализации муниципальной программы, тыс. руб.</w:t>
            </w:r>
          </w:p>
        </w:tc>
      </w:tr>
      <w:tr w:rsidR="00E0442D" w:rsidRPr="00E0442D" w14:paraId="21863C43" w14:textId="77777777" w:rsidTr="00E0442D">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CBF39E"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4DE1DE"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DEE9F3"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1E32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2018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2FFE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0A42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7290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E448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2022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84F2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2023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1701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2024 год</w:t>
            </w:r>
          </w:p>
        </w:tc>
      </w:tr>
      <w:tr w:rsidR="00E0442D" w:rsidRPr="00E0442D" w14:paraId="26F7E4DB" w14:textId="77777777" w:rsidTr="00E0442D">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C28D6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"Экология и окружающая среда городско</w:t>
            </w:r>
            <w:r w:rsidRPr="00E0442D">
              <w:rPr>
                <w:rFonts w:ascii="Times New Roman" w:eastAsia="Times New Roman" w:hAnsi="Times New Roman" w:cs="Times New Roman"/>
                <w:sz w:val="24"/>
                <w:szCs w:val="24"/>
              </w:rPr>
              <w:lastRenderedPageBreak/>
              <w:t>го округа Ступино"</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7E26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Бюджет Московской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4E9B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2083,00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73E6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24B0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2083,00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5930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5551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D66D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FDF2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10E8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w:t>
            </w:r>
          </w:p>
        </w:tc>
      </w:tr>
      <w:tr w:rsidR="00E0442D" w:rsidRPr="00E0442D" w14:paraId="38E76EC6" w14:textId="77777777" w:rsidTr="00E0442D">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F1370DD"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D96D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Бюджет городского округа Ступино Московской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FA32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82565,39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3A15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9876,39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1054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22749,00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3847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9400,00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E0B8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9400,00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CC6E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10380,00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87B9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10380,00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A359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10380,00</w:t>
            </w:r>
          </w:p>
        </w:tc>
      </w:tr>
      <w:tr w:rsidR="00E0442D" w:rsidRPr="00E0442D" w14:paraId="5755B659" w14:textId="77777777" w:rsidTr="00E0442D">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917840"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EEC5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Внебюджетные источники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CBAB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2D4E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F133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FEDC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1E73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0602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6A2D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1318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r>
      <w:tr w:rsidR="00E0442D" w:rsidRPr="00E0442D" w14:paraId="3EFA9EA1" w14:textId="77777777" w:rsidTr="00E0442D">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157E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ИТОГО по муниципальной программе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66ED7"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72F3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84648,39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ADCE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9876,39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9128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24832,00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8E75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9400,00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FB8B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9400,00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E229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10380,00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1DA1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10380,00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8791A"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10380,00</w:t>
            </w:r>
          </w:p>
        </w:tc>
      </w:tr>
    </w:tbl>
    <w:p w14:paraId="2FA46B91" w14:textId="77777777" w:rsidR="00E0442D" w:rsidRPr="00E0442D" w:rsidRDefault="00E0442D" w:rsidP="00E0442D">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E0442D">
        <w:rPr>
          <w:rFonts w:ascii="Arial" w:eastAsia="Times New Roman" w:hAnsi="Arial" w:cs="Arial"/>
          <w:b/>
          <w:bCs/>
          <w:sz w:val="24"/>
          <w:szCs w:val="24"/>
          <w:lang w:eastAsia="ru-RU"/>
        </w:rPr>
        <w:t>Приложение N 4</w:t>
      </w:r>
      <w:r w:rsidRPr="00E0442D">
        <w:rPr>
          <w:rFonts w:ascii="Arial" w:eastAsia="Times New Roman" w:hAnsi="Arial" w:cs="Arial"/>
          <w:b/>
          <w:bCs/>
          <w:sz w:val="24"/>
          <w:szCs w:val="24"/>
          <w:lang w:eastAsia="ru-RU"/>
        </w:rPr>
        <w:br/>
        <w:t>к муниципальной программе</w:t>
      </w:r>
      <w:r w:rsidRPr="00E0442D">
        <w:rPr>
          <w:rFonts w:ascii="Arial" w:eastAsia="Times New Roman" w:hAnsi="Arial" w:cs="Arial"/>
          <w:b/>
          <w:bCs/>
          <w:sz w:val="24"/>
          <w:szCs w:val="24"/>
          <w:lang w:eastAsia="ru-RU"/>
        </w:rPr>
        <w:br/>
        <w:t>"Экология и окружающая среда городского</w:t>
      </w:r>
      <w:r w:rsidRPr="00E0442D">
        <w:rPr>
          <w:rFonts w:ascii="Arial" w:eastAsia="Times New Roman" w:hAnsi="Arial" w:cs="Arial"/>
          <w:b/>
          <w:bCs/>
          <w:sz w:val="24"/>
          <w:szCs w:val="24"/>
          <w:lang w:eastAsia="ru-RU"/>
        </w:rPr>
        <w:br/>
        <w:t>округа Ступино"</w:t>
      </w:r>
    </w:p>
    <w:p w14:paraId="51BF74CA" w14:textId="77777777" w:rsidR="00E0442D" w:rsidRPr="00E0442D" w:rsidRDefault="00E0442D" w:rsidP="00E0442D">
      <w:pPr>
        <w:shd w:val="clear" w:color="auto" w:fill="FFFFFF"/>
        <w:spacing w:after="240" w:line="240" w:lineRule="auto"/>
        <w:jc w:val="center"/>
        <w:textAlignment w:val="baseline"/>
        <w:rPr>
          <w:rFonts w:ascii="Arial" w:eastAsia="Times New Roman" w:hAnsi="Arial" w:cs="Arial"/>
          <w:b/>
          <w:bCs/>
          <w:sz w:val="24"/>
          <w:szCs w:val="24"/>
          <w:lang w:eastAsia="ru-RU"/>
        </w:rPr>
      </w:pPr>
      <w:r w:rsidRPr="00E0442D">
        <w:rPr>
          <w:rFonts w:ascii="Arial" w:eastAsia="Times New Roman" w:hAnsi="Arial" w:cs="Arial"/>
          <w:b/>
          <w:bCs/>
          <w:sz w:val="24"/>
          <w:szCs w:val="24"/>
          <w:lang w:eastAsia="ru-RU"/>
        </w:rPr>
        <w:br/>
        <w:t>Адресный перечень объектов строительства, реконструкции и модернизации, финансирование которых осуществляется по муниципальной программе "Экология и окружающая среда городского округа Ступино"</w:t>
      </w:r>
    </w:p>
    <w:p w14:paraId="38F03E6D" w14:textId="77777777" w:rsidR="00E0442D" w:rsidRPr="00E0442D" w:rsidRDefault="00E0442D" w:rsidP="00E0442D">
      <w:pPr>
        <w:shd w:val="clear" w:color="auto" w:fill="FFFFFF"/>
        <w:spacing w:after="0" w:line="240" w:lineRule="auto"/>
        <w:jc w:val="right"/>
        <w:textAlignment w:val="baseline"/>
        <w:rPr>
          <w:rFonts w:ascii="Arial" w:eastAsia="Times New Roman" w:hAnsi="Arial" w:cs="Arial"/>
          <w:sz w:val="24"/>
          <w:szCs w:val="24"/>
          <w:lang w:eastAsia="ru-RU"/>
        </w:rPr>
      </w:pPr>
      <w:proofErr w:type="spellStart"/>
      <w:r w:rsidRPr="00E0442D">
        <w:rPr>
          <w:rFonts w:ascii="Arial" w:eastAsia="Times New Roman" w:hAnsi="Arial" w:cs="Arial"/>
          <w:sz w:val="24"/>
          <w:szCs w:val="24"/>
          <w:lang w:eastAsia="ru-RU"/>
        </w:rPr>
        <w:t>Тыс.руб</w:t>
      </w:r>
      <w:proofErr w:type="spellEnd"/>
      <w:r w:rsidRPr="00E0442D">
        <w:rPr>
          <w:rFonts w:ascii="Arial" w:eastAsia="Times New Roman" w:hAnsi="Arial" w:cs="Arial"/>
          <w:sz w:val="24"/>
          <w:szCs w:val="24"/>
          <w:lang w:eastAsia="ru-RU"/>
        </w:rPr>
        <w:t>.</w:t>
      </w:r>
    </w:p>
    <w:tbl>
      <w:tblPr>
        <w:tblW w:w="0" w:type="auto"/>
        <w:tblCellMar>
          <w:left w:w="0" w:type="dxa"/>
          <w:right w:w="0" w:type="dxa"/>
        </w:tblCellMar>
        <w:tblLook w:val="04A0" w:firstRow="1" w:lastRow="0" w:firstColumn="1" w:lastColumn="0" w:noHBand="0" w:noVBand="1"/>
      </w:tblPr>
      <w:tblGrid>
        <w:gridCol w:w="381"/>
        <w:gridCol w:w="972"/>
        <w:gridCol w:w="1844"/>
        <w:gridCol w:w="805"/>
        <w:gridCol w:w="668"/>
        <w:gridCol w:w="810"/>
        <w:gridCol w:w="559"/>
        <w:gridCol w:w="497"/>
        <w:gridCol w:w="559"/>
        <w:gridCol w:w="559"/>
        <w:gridCol w:w="966"/>
        <w:gridCol w:w="735"/>
      </w:tblGrid>
      <w:tr w:rsidR="00E0442D" w:rsidRPr="00E0442D" w14:paraId="6D1F030A" w14:textId="77777777" w:rsidTr="00E0442D">
        <w:trPr>
          <w:trHeight w:val="15"/>
        </w:trPr>
        <w:tc>
          <w:tcPr>
            <w:tcW w:w="554" w:type="dxa"/>
            <w:hideMark/>
          </w:tcPr>
          <w:p w14:paraId="7397BBA7" w14:textId="77777777" w:rsidR="00E0442D" w:rsidRPr="00E0442D" w:rsidRDefault="00E0442D" w:rsidP="00E0442D">
            <w:pPr>
              <w:spacing w:line="254" w:lineRule="auto"/>
              <w:rPr>
                <w:rFonts w:ascii="Arial" w:eastAsia="Times New Roman" w:hAnsi="Arial" w:cs="Arial"/>
                <w:sz w:val="24"/>
                <w:szCs w:val="24"/>
                <w:lang w:eastAsia="ru-RU"/>
              </w:rPr>
            </w:pPr>
          </w:p>
        </w:tc>
        <w:tc>
          <w:tcPr>
            <w:tcW w:w="2587" w:type="dxa"/>
            <w:hideMark/>
          </w:tcPr>
          <w:p w14:paraId="1F06F0A1"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5544" w:type="dxa"/>
            <w:hideMark/>
          </w:tcPr>
          <w:p w14:paraId="684A06CF"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848" w:type="dxa"/>
            <w:hideMark/>
          </w:tcPr>
          <w:p w14:paraId="7AF4277C"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2587" w:type="dxa"/>
            <w:hideMark/>
          </w:tcPr>
          <w:p w14:paraId="039BBCA8"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848" w:type="dxa"/>
            <w:hideMark/>
          </w:tcPr>
          <w:p w14:paraId="08A12F35"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663" w:type="dxa"/>
            <w:hideMark/>
          </w:tcPr>
          <w:p w14:paraId="2A9CC43F"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294" w:type="dxa"/>
            <w:hideMark/>
          </w:tcPr>
          <w:p w14:paraId="5B215D02"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663" w:type="dxa"/>
            <w:hideMark/>
          </w:tcPr>
          <w:p w14:paraId="29F9F171"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478" w:type="dxa"/>
            <w:hideMark/>
          </w:tcPr>
          <w:p w14:paraId="74B03C1D"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2587" w:type="dxa"/>
            <w:hideMark/>
          </w:tcPr>
          <w:p w14:paraId="27FF09FD" w14:textId="77777777" w:rsidR="00E0442D" w:rsidRPr="00E0442D" w:rsidRDefault="00E0442D" w:rsidP="00E0442D">
            <w:pPr>
              <w:spacing w:after="200" w:line="276" w:lineRule="auto"/>
              <w:rPr>
                <w:rFonts w:ascii="Calibri" w:eastAsia="Calibri" w:hAnsi="Calibri" w:cs="Times New Roman"/>
                <w:sz w:val="20"/>
                <w:szCs w:val="20"/>
                <w:lang w:eastAsia="ru-RU"/>
              </w:rPr>
            </w:pPr>
          </w:p>
        </w:tc>
        <w:tc>
          <w:tcPr>
            <w:tcW w:w="1663" w:type="dxa"/>
            <w:hideMark/>
          </w:tcPr>
          <w:p w14:paraId="7E2F06A6" w14:textId="77777777" w:rsidR="00E0442D" w:rsidRPr="00E0442D" w:rsidRDefault="00E0442D" w:rsidP="00E0442D">
            <w:pPr>
              <w:spacing w:after="200" w:line="276" w:lineRule="auto"/>
              <w:rPr>
                <w:rFonts w:ascii="Calibri" w:eastAsia="Calibri" w:hAnsi="Calibri" w:cs="Times New Roman"/>
                <w:sz w:val="20"/>
                <w:szCs w:val="20"/>
                <w:lang w:eastAsia="ru-RU"/>
              </w:rPr>
            </w:pPr>
          </w:p>
        </w:tc>
      </w:tr>
      <w:tr w:rsidR="00E0442D" w:rsidRPr="00E0442D" w14:paraId="16B9F0F8" w14:textId="77777777" w:rsidTr="00E0442D">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C496D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N п/п</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DB617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Наименование объекта, адрес объекта, сведения о </w:t>
            </w:r>
            <w:proofErr w:type="spellStart"/>
            <w:proofErr w:type="gramStart"/>
            <w:r w:rsidRPr="00E0442D">
              <w:rPr>
                <w:rFonts w:ascii="Times New Roman" w:eastAsia="Times New Roman" w:hAnsi="Times New Roman" w:cs="Times New Roman"/>
                <w:sz w:val="24"/>
                <w:szCs w:val="24"/>
              </w:rPr>
              <w:t>государствен</w:t>
            </w:r>
            <w:proofErr w:type="spellEnd"/>
            <w:r w:rsidRPr="00E0442D">
              <w:rPr>
                <w:rFonts w:ascii="Times New Roman" w:eastAsia="Times New Roman" w:hAnsi="Times New Roman" w:cs="Times New Roman"/>
                <w:sz w:val="24"/>
                <w:szCs w:val="24"/>
              </w:rPr>
              <w:t>-ной</w:t>
            </w:r>
            <w:proofErr w:type="gramEnd"/>
            <w:r w:rsidRPr="00E0442D">
              <w:rPr>
                <w:rFonts w:ascii="Times New Roman" w:eastAsia="Times New Roman" w:hAnsi="Times New Roman" w:cs="Times New Roman"/>
                <w:sz w:val="24"/>
                <w:szCs w:val="24"/>
              </w:rPr>
              <w:t xml:space="preserve"> регистрации права собственности/реквизит</w:t>
            </w:r>
            <w:r w:rsidRPr="00E0442D">
              <w:rPr>
                <w:rFonts w:ascii="Times New Roman" w:eastAsia="Times New Roman" w:hAnsi="Times New Roman" w:cs="Times New Roman"/>
                <w:sz w:val="24"/>
                <w:szCs w:val="24"/>
              </w:rPr>
              <w:lastRenderedPageBreak/>
              <w:t>ы документов-оснований возникновения права муниципальной собственности</w:t>
            </w:r>
          </w:p>
        </w:tc>
        <w:tc>
          <w:tcPr>
            <w:tcW w:w="55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37D8C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lastRenderedPageBreak/>
              <w:t xml:space="preserve">Планируемые сроки реализации </w:t>
            </w:r>
            <w:proofErr w:type="spellStart"/>
            <w:proofErr w:type="gramStart"/>
            <w:r w:rsidRPr="00E0442D">
              <w:rPr>
                <w:rFonts w:ascii="Times New Roman" w:eastAsia="Times New Roman" w:hAnsi="Times New Roman" w:cs="Times New Roman"/>
                <w:sz w:val="24"/>
                <w:szCs w:val="24"/>
              </w:rPr>
              <w:t>инвестицион-ного</w:t>
            </w:r>
            <w:proofErr w:type="spellEnd"/>
            <w:proofErr w:type="gramEnd"/>
            <w:r w:rsidRPr="00E0442D">
              <w:rPr>
                <w:rFonts w:ascii="Times New Roman" w:eastAsia="Times New Roman" w:hAnsi="Times New Roman" w:cs="Times New Roman"/>
                <w:sz w:val="24"/>
                <w:szCs w:val="24"/>
              </w:rPr>
              <w:t xml:space="preserve"> проекта строительства/реконструкции/модернизации/капитального ремонта объекта муниципальной собственности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83C7A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Мощность/прирост мощности объекта (кв. метр, погонный метр, место, </w:t>
            </w:r>
            <w:r w:rsidRPr="00E0442D">
              <w:rPr>
                <w:rFonts w:ascii="Times New Roman" w:eastAsia="Times New Roman" w:hAnsi="Times New Roman" w:cs="Times New Roman"/>
                <w:sz w:val="24"/>
                <w:szCs w:val="24"/>
              </w:rPr>
              <w:lastRenderedPageBreak/>
              <w:t xml:space="preserve">койко-место и </w:t>
            </w:r>
            <w:proofErr w:type="gramStart"/>
            <w:r w:rsidRPr="00E0442D">
              <w:rPr>
                <w:rFonts w:ascii="Times New Roman" w:eastAsia="Times New Roman" w:hAnsi="Times New Roman" w:cs="Times New Roman"/>
                <w:sz w:val="24"/>
                <w:szCs w:val="24"/>
              </w:rPr>
              <w:t>т.д.</w:t>
            </w:r>
            <w:proofErr w:type="gramEnd"/>
            <w:r w:rsidRPr="00E0442D">
              <w:rPr>
                <w:rFonts w:ascii="Times New Roman" w:eastAsia="Times New Roman" w:hAnsi="Times New Roman" w:cs="Times New Roman"/>
                <w:sz w:val="24"/>
                <w:szCs w:val="24"/>
              </w:rPr>
              <w:t>)</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8FDD9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proofErr w:type="spellStart"/>
            <w:r w:rsidRPr="00E0442D">
              <w:rPr>
                <w:rFonts w:ascii="Times New Roman" w:eastAsia="Times New Roman" w:hAnsi="Times New Roman" w:cs="Times New Roman"/>
                <w:sz w:val="24"/>
                <w:szCs w:val="24"/>
              </w:rPr>
              <w:lastRenderedPageBreak/>
              <w:t>Инвестицион</w:t>
            </w:r>
            <w:proofErr w:type="spellEnd"/>
            <w:r w:rsidRPr="00E0442D">
              <w:rPr>
                <w:rFonts w:ascii="Times New Roman" w:eastAsia="Times New Roman" w:hAnsi="Times New Roman" w:cs="Times New Roman"/>
                <w:sz w:val="24"/>
                <w:szCs w:val="24"/>
              </w:rPr>
              <w:t>-ная/сметная стоимость объекта (тыс. руб.)</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35987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Профинансировано на 25.03.2019 г. (тыс. руб.)</w:t>
            </w:r>
          </w:p>
        </w:tc>
        <w:tc>
          <w:tcPr>
            <w:tcW w:w="609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7E60D"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План финансирования (тыс. руб.)</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B1571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 xml:space="preserve">Остаток инвестиционной/сметной стоимости до ввода объекта в </w:t>
            </w:r>
            <w:proofErr w:type="spellStart"/>
            <w:r w:rsidRPr="00E0442D">
              <w:rPr>
                <w:rFonts w:ascii="Times New Roman" w:eastAsia="Times New Roman" w:hAnsi="Times New Roman" w:cs="Times New Roman"/>
                <w:sz w:val="24"/>
                <w:szCs w:val="24"/>
              </w:rPr>
              <w:t>эксплуата-цию</w:t>
            </w:r>
            <w:proofErr w:type="spellEnd"/>
            <w:r w:rsidRPr="00E0442D">
              <w:rPr>
                <w:rFonts w:ascii="Times New Roman" w:eastAsia="Times New Roman" w:hAnsi="Times New Roman" w:cs="Times New Roman"/>
                <w:sz w:val="24"/>
                <w:szCs w:val="24"/>
              </w:rPr>
              <w:t xml:space="preserve"> на 25.03.2019 г.</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67DDE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Источники финансирования</w:t>
            </w:r>
          </w:p>
        </w:tc>
      </w:tr>
      <w:tr w:rsidR="00E0442D" w:rsidRPr="00E0442D" w14:paraId="62C2C8F9" w14:textId="77777777" w:rsidTr="00E0442D">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5E1715"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A87B4A"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554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8E86B2"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D23913"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E462A5"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A93E7D"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F26A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A244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2019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E118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2020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262A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2021 год</w:t>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E02E09"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52E909" w14:textId="77777777" w:rsidR="00E0442D" w:rsidRPr="00E0442D" w:rsidRDefault="00E0442D" w:rsidP="00E0442D">
            <w:pPr>
              <w:spacing w:after="0" w:line="276" w:lineRule="auto"/>
              <w:rPr>
                <w:rFonts w:ascii="Calibri" w:eastAsia="Calibri" w:hAnsi="Calibri" w:cs="Times New Roman"/>
                <w:sz w:val="20"/>
                <w:szCs w:val="20"/>
                <w:lang w:eastAsia="ru-RU"/>
              </w:rPr>
            </w:pPr>
          </w:p>
        </w:tc>
      </w:tr>
      <w:tr w:rsidR="00E0442D" w:rsidRPr="00E0442D" w14:paraId="10E5A83C"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4D5F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158F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E0B3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0112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F8B9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A178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6B9A4"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CA99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3A83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8A743"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57D32"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0C86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12</w:t>
            </w:r>
          </w:p>
        </w:tc>
      </w:tr>
      <w:tr w:rsidR="00E0442D" w:rsidRPr="00E0442D" w14:paraId="7096FB46"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3C6D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FCCB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Рекультивация полигона ТКО "</w:t>
            </w:r>
            <w:proofErr w:type="spellStart"/>
            <w:r w:rsidRPr="00E0442D">
              <w:rPr>
                <w:rFonts w:ascii="Times New Roman" w:eastAsia="Times New Roman" w:hAnsi="Times New Roman" w:cs="Times New Roman"/>
                <w:sz w:val="24"/>
                <w:szCs w:val="24"/>
              </w:rPr>
              <w:t>Вальцово</w:t>
            </w:r>
            <w:proofErr w:type="spellEnd"/>
            <w:r w:rsidRPr="00E0442D">
              <w:rPr>
                <w:rFonts w:ascii="Times New Roman" w:eastAsia="Times New Roman" w:hAnsi="Times New Roman" w:cs="Times New Roman"/>
                <w:sz w:val="24"/>
                <w:szCs w:val="24"/>
              </w:rPr>
              <w:t>" (в том числе разработка проекта и ГЭЭ)</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C910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31.12.2021 г.</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53EAB"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6,7 га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200B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481160,01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210B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945EF"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481160,01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C8D7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9960,00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AAA3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171798,67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130D0"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299401,34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A7459"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E83E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Федеральный бюджет,</w:t>
            </w:r>
            <w:r w:rsidRPr="00E0442D">
              <w:rPr>
                <w:rFonts w:ascii="Times New Roman" w:eastAsia="Times New Roman" w:hAnsi="Times New Roman" w:cs="Times New Roman"/>
                <w:sz w:val="24"/>
                <w:szCs w:val="24"/>
              </w:rPr>
              <w:br/>
              <w:t>бюджет Московской области, бюджет городского округа Ступино</w:t>
            </w:r>
          </w:p>
        </w:tc>
      </w:tr>
      <w:tr w:rsidR="00E0442D" w:rsidRPr="00E0442D" w14:paraId="0C732685" w14:textId="77777777" w:rsidTr="00E044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29BC5"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ED1C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Всего по программе</w:t>
            </w:r>
          </w:p>
        </w:tc>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2607C" w14:textId="77777777" w:rsidR="00E0442D" w:rsidRPr="00E0442D" w:rsidRDefault="00E0442D" w:rsidP="00E0442D">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C60CB" w14:textId="77777777" w:rsidR="00E0442D" w:rsidRPr="00E0442D" w:rsidRDefault="00E0442D" w:rsidP="00E0442D">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A2D61"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481160,01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BAFB7"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0D246"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481160,01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FBC9E"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9960,00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3D688"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171798,67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A1725"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299401,34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6A41C" w14:textId="77777777" w:rsidR="00E0442D" w:rsidRPr="00E0442D" w:rsidRDefault="00E0442D" w:rsidP="00E0442D">
            <w:pPr>
              <w:spacing w:after="0" w:line="240" w:lineRule="auto"/>
              <w:textAlignment w:val="baseline"/>
              <w:rPr>
                <w:rFonts w:ascii="Times New Roman" w:eastAsia="Times New Roman" w:hAnsi="Times New Roman" w:cs="Times New Roman"/>
                <w:sz w:val="24"/>
                <w:szCs w:val="24"/>
              </w:rPr>
            </w:pPr>
            <w:r w:rsidRPr="00E0442D">
              <w:rPr>
                <w:rFonts w:ascii="Times New Roman" w:eastAsia="Times New Roman" w:hAnsi="Times New Roman" w:cs="Times New Roman"/>
                <w:sz w:val="24"/>
                <w:szCs w:val="24"/>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28C75" w14:textId="77777777" w:rsidR="00E0442D" w:rsidRPr="00E0442D" w:rsidRDefault="00E0442D" w:rsidP="00E0442D">
            <w:pPr>
              <w:spacing w:line="254" w:lineRule="auto"/>
              <w:rPr>
                <w:rFonts w:ascii="Times New Roman" w:eastAsia="Times New Roman" w:hAnsi="Times New Roman" w:cs="Times New Roman"/>
                <w:sz w:val="24"/>
                <w:szCs w:val="24"/>
              </w:rPr>
            </w:pPr>
          </w:p>
        </w:tc>
      </w:tr>
    </w:tbl>
    <w:p w14:paraId="389970C4" w14:textId="77777777" w:rsidR="00E0442D" w:rsidRPr="00E0442D" w:rsidRDefault="00E0442D" w:rsidP="00E0442D">
      <w:pPr>
        <w:spacing w:line="254" w:lineRule="auto"/>
        <w:rPr>
          <w:rFonts w:ascii="Calibri" w:eastAsia="Times New Roman" w:hAnsi="Calibri" w:cs="Times New Roman"/>
          <w:lang w:eastAsia="ru-RU"/>
        </w:rPr>
      </w:pPr>
    </w:p>
    <w:p w14:paraId="17051523" w14:textId="77777777" w:rsidR="00352643" w:rsidRPr="00E0442D" w:rsidRDefault="0035264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next w:val="a"/>
    <w:link w:val="20"/>
    <w:uiPriority w:val="9"/>
    <w:semiHidden/>
    <w:unhideWhenUsed/>
    <w:qFormat/>
    <w:rsid w:val="00E0442D"/>
    <w:pPr>
      <w:keepNext/>
      <w:keepLines/>
      <w:spacing w:before="200" w:after="0" w:line="254" w:lineRule="auto"/>
      <w:outlineLvl w:val="1"/>
    </w:pPr>
    <w:rPr>
      <w:rFonts w:ascii="Cambria" w:eastAsia="Times New Roman" w:hAnsi="Cambria" w:cs="Times New Roman"/>
      <w:b/>
      <w:bCs/>
      <w:color w:val="4472C4" w:themeColor="accent1"/>
      <w:sz w:val="26"/>
      <w:szCs w:val="26"/>
      <w:lang w:eastAsia="ru-RU"/>
    </w:rPr>
  </w:style>
  <w:style w:type="paragraph" w:styleId="3">
    <w:name w:val="heading 3"/>
    <w:basedOn w:val="a"/>
    <w:link w:val="30"/>
    <w:uiPriority w:val="9"/>
    <w:semiHidden/>
    <w:unhideWhenUsed/>
    <w:qFormat/>
    <w:rsid w:val="00E0442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E0442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E0442D"/>
    <w:pPr>
      <w:keepNext/>
      <w:keepLines/>
      <w:spacing w:before="200" w:after="0" w:line="254" w:lineRule="auto"/>
      <w:outlineLvl w:val="4"/>
    </w:pPr>
    <w:rPr>
      <w:rFonts w:ascii="Cambria" w:eastAsia="Times New Roman" w:hAnsi="Cambria" w:cs="Times New Roman"/>
      <w:color w:val="1F3763"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0442D"/>
    <w:rPr>
      <w:rFonts w:ascii="Cambria" w:eastAsia="Times New Roman" w:hAnsi="Cambria" w:cs="Times New Roman"/>
      <w:b/>
      <w:bCs/>
      <w:color w:val="4472C4" w:themeColor="accent1"/>
      <w:sz w:val="26"/>
      <w:szCs w:val="26"/>
      <w:lang w:eastAsia="ru-RU"/>
    </w:rPr>
  </w:style>
  <w:style w:type="character" w:customStyle="1" w:styleId="30">
    <w:name w:val="Заголовок 3 Знак"/>
    <w:basedOn w:val="a0"/>
    <w:link w:val="3"/>
    <w:uiPriority w:val="9"/>
    <w:semiHidden/>
    <w:rsid w:val="00E0442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0442D"/>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E0442D"/>
    <w:rPr>
      <w:rFonts w:ascii="Cambria" w:eastAsia="Times New Roman" w:hAnsi="Cambria" w:cs="Times New Roman"/>
      <w:color w:val="1F3763" w:themeColor="accent1" w:themeShade="7F"/>
      <w:lang w:eastAsia="ru-RU"/>
    </w:rPr>
  </w:style>
  <w:style w:type="numbering" w:customStyle="1" w:styleId="1">
    <w:name w:val="Нет списка1"/>
    <w:next w:val="a2"/>
    <w:uiPriority w:val="99"/>
    <w:semiHidden/>
    <w:unhideWhenUsed/>
    <w:rsid w:val="00E0442D"/>
  </w:style>
  <w:style w:type="character" w:styleId="a3">
    <w:name w:val="Hyperlink"/>
    <w:basedOn w:val="a0"/>
    <w:uiPriority w:val="99"/>
    <w:semiHidden/>
    <w:unhideWhenUsed/>
    <w:rsid w:val="00E0442D"/>
    <w:rPr>
      <w:color w:val="0000FF"/>
      <w:u w:val="single"/>
    </w:rPr>
  </w:style>
  <w:style w:type="character" w:styleId="a4">
    <w:name w:val="FollowedHyperlink"/>
    <w:basedOn w:val="a0"/>
    <w:uiPriority w:val="99"/>
    <w:semiHidden/>
    <w:unhideWhenUsed/>
    <w:rsid w:val="00E0442D"/>
    <w:rPr>
      <w:color w:val="800080"/>
      <w:u w:val="single"/>
    </w:rPr>
  </w:style>
  <w:style w:type="paragraph" w:customStyle="1" w:styleId="msonormal0">
    <w:name w:val="msonormal"/>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E0442D"/>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E0442D"/>
    <w:rPr>
      <w:rFonts w:ascii="Tahoma" w:eastAsia="Times New Roman" w:hAnsi="Tahoma" w:cs="Tahoma"/>
      <w:sz w:val="16"/>
      <w:szCs w:val="16"/>
      <w:lang w:eastAsia="ru-RU"/>
    </w:rPr>
  </w:style>
  <w:style w:type="paragraph" w:customStyle="1" w:styleId="FORMATTEXT">
    <w:name w:val=".FORMATTEXT"/>
    <w:uiPriority w:val="99"/>
    <w:rsid w:val="00E0442D"/>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E0442D"/>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E0442D"/>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
    <w:name w:val="speciallistelemen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uetext">
    <w:name w:val="bluetex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ellowtext">
    <w:name w:val="yellowtex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hitetext">
    <w:name w:val="whitetex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left">
    <w:name w:val="head_lef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
    <w:name w:val="head_middle"/>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
    <w:name w:val="head_righ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
    <w:name w:val="circlelef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
    <w:name w:val="circlerigh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
    <w:name w:val="line"/>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
    <w:name w:val="mainblockconten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reupdates">
    <w:name w:val="moreupdates"/>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
    <w:name w:val="rightarrowinner"/>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
    <w:name w:val="leftarrowinner"/>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splitter">
    <w:name w:val="circlesplitter"/>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
    <w:name w:val="newsdate"/>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
    <w:name w:val="newstabpic"/>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pic">
    <w:name w:val="newspic"/>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1">
    <w:name w:val="newstabpic1"/>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1">
    <w:name w:val="speciallistelement1"/>
    <w:basedOn w:val="a"/>
    <w:uiPriority w:val="99"/>
    <w:rsid w:val="00E0442D"/>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lang w:eastAsia="ru-RU"/>
    </w:rPr>
  </w:style>
  <w:style w:type="paragraph" w:customStyle="1" w:styleId="bluetext1">
    <w:name w:val="bluetext1"/>
    <w:basedOn w:val="a"/>
    <w:uiPriority w:val="99"/>
    <w:rsid w:val="00E0442D"/>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yellowtext1">
    <w:name w:val="yellowtext1"/>
    <w:basedOn w:val="a"/>
    <w:uiPriority w:val="99"/>
    <w:rsid w:val="00E0442D"/>
    <w:pPr>
      <w:spacing w:before="100" w:beforeAutospacing="1" w:after="100" w:afterAutospacing="1" w:line="240" w:lineRule="auto"/>
    </w:pPr>
    <w:rPr>
      <w:rFonts w:ascii="Times New Roman" w:eastAsia="Times New Roman" w:hAnsi="Times New Roman" w:cs="Times New Roman"/>
      <w:color w:val="DCA10E"/>
      <w:sz w:val="24"/>
      <w:szCs w:val="24"/>
      <w:lang w:eastAsia="ru-RU"/>
    </w:rPr>
  </w:style>
  <w:style w:type="paragraph" w:customStyle="1" w:styleId="whitetext1">
    <w:name w:val="whitetext1"/>
    <w:basedOn w:val="a"/>
    <w:uiPriority w:val="99"/>
    <w:rsid w:val="00E0442D"/>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headleft1">
    <w:name w:val="head_left1"/>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1">
    <w:name w:val="head_middle1"/>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1">
    <w:name w:val="head_right1"/>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1">
    <w:name w:val="circleleft1"/>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1">
    <w:name w:val="circleright1"/>
    <w:basedOn w:val="a"/>
    <w:uiPriority w:val="99"/>
    <w:rsid w:val="00E0442D"/>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circlesplitter1">
    <w:name w:val="circlesplitter1"/>
    <w:basedOn w:val="a"/>
    <w:uiPriority w:val="99"/>
    <w:rsid w:val="00E0442D"/>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1">
    <w:name w:val="line1"/>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1">
    <w:name w:val="mainblockcontent1"/>
    <w:basedOn w:val="a"/>
    <w:uiPriority w:val="99"/>
    <w:rsid w:val="00E0442D"/>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newspic1">
    <w:name w:val="newspic1"/>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1">
    <w:name w:val="newsdate1"/>
    <w:basedOn w:val="a"/>
    <w:uiPriority w:val="99"/>
    <w:rsid w:val="00E0442D"/>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moreupdates1">
    <w:name w:val="moreupdates1"/>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1">
    <w:name w:val="rightarrowinner1"/>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1">
    <w:name w:val="leftarrowinner1"/>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rsid w:val="00E0442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r">
    <w:name w:val="hr"/>
    <w:basedOn w:val="a0"/>
    <w:rsid w:val="00E0442D"/>
  </w:style>
  <w:style w:type="paragraph" w:styleId="z-">
    <w:name w:val="HTML Top of Form"/>
    <w:basedOn w:val="a"/>
    <w:next w:val="a"/>
    <w:link w:val="z-0"/>
    <w:hidden/>
    <w:uiPriority w:val="99"/>
    <w:semiHidden/>
    <w:unhideWhenUsed/>
    <w:rsid w:val="00E0442D"/>
    <w:pPr>
      <w:pBdr>
        <w:bottom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E0442D"/>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E0442D"/>
    <w:pPr>
      <w:pBdr>
        <w:top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E0442D"/>
    <w:rPr>
      <w:rFonts w:ascii="Arial" w:eastAsia="Times New Roman" w:hAnsi="Arial" w:cs="Arial"/>
      <w:vanish/>
      <w:sz w:val="16"/>
      <w:szCs w:val="16"/>
      <w:lang w:eastAsia="ru-RU"/>
    </w:rPr>
  </w:style>
  <w:style w:type="character" w:customStyle="1" w:styleId="h-lktx">
    <w:name w:val="h-lk_tx"/>
    <w:basedOn w:val="a0"/>
    <w:rsid w:val="00E0442D"/>
  </w:style>
  <w:style w:type="character" w:customStyle="1" w:styleId="lt-hidden-menu-wrapper">
    <w:name w:val="lt-hidden-menu-wrapper"/>
    <w:basedOn w:val="a0"/>
    <w:rsid w:val="00E0442D"/>
  </w:style>
  <w:style w:type="character" w:customStyle="1" w:styleId="lt-chat-headertxt">
    <w:name w:val="lt-chat-header__txt"/>
    <w:basedOn w:val="a0"/>
    <w:rsid w:val="00E0442D"/>
  </w:style>
  <w:style w:type="character" w:customStyle="1" w:styleId="lt-chat-headertxt-name">
    <w:name w:val="lt-chat-header__txt-name"/>
    <w:basedOn w:val="a0"/>
    <w:rsid w:val="00E0442D"/>
  </w:style>
  <w:style w:type="character" w:customStyle="1" w:styleId="lt-chat-headertxt-nickname">
    <w:name w:val="lt-chat-header__txt-nickname"/>
    <w:basedOn w:val="a0"/>
    <w:rsid w:val="00E0442D"/>
  </w:style>
  <w:style w:type="character" w:customStyle="1" w:styleId="lt-baloontxt">
    <w:name w:val="lt-baloon__txt"/>
    <w:basedOn w:val="a0"/>
    <w:rsid w:val="00E0442D"/>
  </w:style>
  <w:style w:type="character" w:customStyle="1" w:styleId="lt-label-blocktxt">
    <w:name w:val="lt-label-block__txt"/>
    <w:basedOn w:val="a0"/>
    <w:rsid w:val="00E044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